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79" w:rsidRDefault="000E3679" w:rsidP="00A43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1DC" w:rsidRPr="00004E43" w:rsidRDefault="00D02B40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9E3570">
        <w:rPr>
          <w:rFonts w:ascii="Arial" w:hAnsi="Arial" w:cs="Arial"/>
          <w:b/>
          <w:sz w:val="32"/>
          <w:szCs w:val="32"/>
        </w:rPr>
        <w:t>15</w:t>
      </w:r>
      <w:r w:rsidR="009F36AB" w:rsidRPr="009E3570">
        <w:rPr>
          <w:rFonts w:ascii="Arial" w:hAnsi="Arial" w:cs="Arial"/>
          <w:b/>
          <w:sz w:val="32"/>
          <w:szCs w:val="32"/>
        </w:rPr>
        <w:t>.0</w:t>
      </w:r>
      <w:r w:rsidR="00133D9B" w:rsidRPr="009E3570">
        <w:rPr>
          <w:rFonts w:ascii="Arial" w:hAnsi="Arial" w:cs="Arial"/>
          <w:b/>
          <w:sz w:val="32"/>
          <w:szCs w:val="32"/>
        </w:rPr>
        <w:t>4.2021г</w:t>
      </w:r>
      <w:r w:rsidR="009E3570">
        <w:rPr>
          <w:rFonts w:ascii="Arial" w:hAnsi="Arial" w:cs="Arial"/>
          <w:b/>
          <w:sz w:val="32"/>
          <w:szCs w:val="32"/>
        </w:rPr>
        <w:t>. №87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ИРКУТСКАЯ ОБЛАСТЬ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ТАЙШЕТСКИЙ </w:t>
      </w:r>
      <w:r w:rsidRPr="003365C5">
        <w:rPr>
          <w:rFonts w:ascii="Arial" w:hAnsi="Arial" w:cs="Arial"/>
          <w:b/>
          <w:sz w:val="32"/>
          <w:szCs w:val="32"/>
        </w:rPr>
        <w:t>РАЙОН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НИЖНЕЗАИМСКОЕ МУНИЦ</w:t>
      </w:r>
      <w:r>
        <w:rPr>
          <w:rFonts w:ascii="Arial" w:hAnsi="Arial" w:cs="Arial"/>
          <w:b/>
          <w:sz w:val="32"/>
          <w:szCs w:val="32"/>
        </w:rPr>
        <w:t>И</w:t>
      </w:r>
      <w:r w:rsidRPr="003365C5">
        <w:rPr>
          <w:rFonts w:ascii="Arial" w:hAnsi="Arial" w:cs="Arial"/>
          <w:b/>
          <w:sz w:val="32"/>
          <w:szCs w:val="32"/>
        </w:rPr>
        <w:t>ПАЛЬНОЕ ОБРАЗОВАНИЕ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ДУМА</w:t>
      </w:r>
    </w:p>
    <w:p w:rsidR="00DC11DC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РЕШЕНИЕ</w:t>
      </w:r>
    </w:p>
    <w:p w:rsidR="00DC11DC" w:rsidRDefault="00DC11DC" w:rsidP="00DC11DC">
      <w:pPr>
        <w:jc w:val="center"/>
      </w:pPr>
    </w:p>
    <w:p w:rsidR="00DC11DC" w:rsidRDefault="00DC11DC" w:rsidP="0086581A">
      <w:pPr>
        <w:jc w:val="center"/>
      </w:pPr>
      <w:r>
        <w:rPr>
          <w:rFonts w:ascii="Arial" w:hAnsi="Arial" w:cs="Arial"/>
          <w:b/>
          <w:sz w:val="32"/>
          <w:szCs w:val="32"/>
        </w:rPr>
        <w:t>О</w:t>
      </w:r>
      <w:r w:rsidR="0086581A">
        <w:rPr>
          <w:rFonts w:ascii="Arial" w:hAnsi="Arial" w:cs="Arial"/>
          <w:b/>
          <w:sz w:val="32"/>
          <w:szCs w:val="32"/>
        </w:rPr>
        <w:t xml:space="preserve"> ВНЕСЕНИИ ИЗМЕНЕНИЙ В РЕШЕНИЕ ДУМЫ</w:t>
      </w:r>
      <w:r w:rsidR="0021470D">
        <w:rPr>
          <w:rFonts w:ascii="Arial" w:hAnsi="Arial" w:cs="Arial"/>
          <w:b/>
          <w:sz w:val="32"/>
          <w:szCs w:val="32"/>
        </w:rPr>
        <w:t xml:space="preserve">  НИЖНЕЗАИМСКОГО МУНИЦИПАЛЬНОГО ОБРАЗОВАНИЯ </w:t>
      </w:r>
      <w:r w:rsidR="00D02B40">
        <w:rPr>
          <w:rFonts w:ascii="Arial" w:hAnsi="Arial" w:cs="Arial"/>
          <w:b/>
          <w:sz w:val="32"/>
          <w:szCs w:val="32"/>
        </w:rPr>
        <w:t>ОТ</w:t>
      </w:r>
      <w:r w:rsidR="0086581A">
        <w:rPr>
          <w:rFonts w:ascii="Arial" w:hAnsi="Arial" w:cs="Arial"/>
          <w:b/>
          <w:sz w:val="32"/>
          <w:szCs w:val="32"/>
        </w:rPr>
        <w:t xml:space="preserve"> </w:t>
      </w:r>
      <w:r w:rsidR="00EA50BD">
        <w:rPr>
          <w:rFonts w:ascii="Arial" w:hAnsi="Arial" w:cs="Arial"/>
          <w:b/>
          <w:sz w:val="32"/>
          <w:szCs w:val="32"/>
        </w:rPr>
        <w:t>24.11. 2014г. №43</w:t>
      </w:r>
      <w:r w:rsidR="0086581A">
        <w:rPr>
          <w:rFonts w:ascii="Arial" w:hAnsi="Arial" w:cs="Arial"/>
          <w:b/>
          <w:sz w:val="32"/>
          <w:szCs w:val="32"/>
        </w:rPr>
        <w:t xml:space="preserve"> «О</w:t>
      </w:r>
      <w:r w:rsidR="009E3570">
        <w:rPr>
          <w:rFonts w:ascii="Arial" w:hAnsi="Arial" w:cs="Arial"/>
          <w:b/>
          <w:sz w:val="32"/>
          <w:szCs w:val="32"/>
        </w:rPr>
        <w:t>Б</w:t>
      </w:r>
      <w:r w:rsidR="0086581A">
        <w:rPr>
          <w:rFonts w:ascii="Arial" w:hAnsi="Arial" w:cs="Arial"/>
          <w:b/>
          <w:sz w:val="32"/>
          <w:szCs w:val="32"/>
        </w:rPr>
        <w:t xml:space="preserve"> </w:t>
      </w:r>
      <w:r w:rsidR="009E3570">
        <w:rPr>
          <w:rFonts w:ascii="Arial" w:hAnsi="Arial" w:cs="Arial"/>
          <w:b/>
          <w:sz w:val="32"/>
          <w:szCs w:val="32"/>
        </w:rPr>
        <w:t>УСТАНОВЛЕНИИ И ВЕДЕНИИ В ДЕЙСТВИЕ ЗЕМЕЛЬНОГО НАЛОГА</w:t>
      </w:r>
      <w:r w:rsidR="00D02B40">
        <w:rPr>
          <w:rFonts w:ascii="Arial" w:hAnsi="Arial" w:cs="Arial"/>
          <w:b/>
          <w:sz w:val="32"/>
          <w:szCs w:val="32"/>
        </w:rPr>
        <w:t xml:space="preserve"> НА </w:t>
      </w:r>
      <w:r w:rsidR="009E3570">
        <w:rPr>
          <w:rFonts w:ascii="Arial" w:hAnsi="Arial" w:cs="Arial"/>
          <w:b/>
          <w:sz w:val="32"/>
          <w:szCs w:val="32"/>
        </w:rPr>
        <w:t xml:space="preserve">ТЕРРИТОРИИ НИЖНЕЗАИМСКОГО </w:t>
      </w:r>
      <w:r w:rsidR="006D61A5">
        <w:rPr>
          <w:rFonts w:ascii="Arial" w:hAnsi="Arial" w:cs="Arial"/>
          <w:b/>
          <w:sz w:val="32"/>
          <w:szCs w:val="32"/>
        </w:rPr>
        <w:t xml:space="preserve">МУНИЦИПАЛЬНОГО </w:t>
      </w:r>
      <w:r w:rsidR="009E3570">
        <w:rPr>
          <w:rFonts w:ascii="Arial" w:hAnsi="Arial" w:cs="Arial"/>
          <w:b/>
          <w:sz w:val="32"/>
          <w:szCs w:val="32"/>
        </w:rPr>
        <w:t>ОБРАЗОВАНИЯ</w:t>
      </w:r>
      <w:r w:rsidR="0086581A">
        <w:rPr>
          <w:rFonts w:ascii="Arial" w:hAnsi="Arial" w:cs="Arial"/>
          <w:b/>
          <w:sz w:val="32"/>
          <w:szCs w:val="32"/>
        </w:rPr>
        <w:t>»</w:t>
      </w:r>
    </w:p>
    <w:p w:rsidR="0086581A" w:rsidRPr="0086581A" w:rsidRDefault="0086581A" w:rsidP="0086581A">
      <w:pPr>
        <w:jc w:val="center"/>
        <w:rPr>
          <w:rFonts w:ascii="Arial" w:hAnsi="Arial" w:cs="Arial"/>
          <w:b/>
          <w:sz w:val="32"/>
          <w:szCs w:val="32"/>
        </w:rPr>
      </w:pPr>
    </w:p>
    <w:p w:rsidR="000E3679" w:rsidRDefault="009E3570" w:rsidP="009E3570">
      <w:pPr>
        <w:ind w:firstLine="709"/>
        <w:jc w:val="both"/>
        <w:rPr>
          <w:rFonts w:ascii="Arial" w:hAnsi="Arial" w:cs="Arial"/>
        </w:rPr>
      </w:pPr>
      <w:r w:rsidRPr="009E3570">
        <w:rPr>
          <w:rFonts w:ascii="Arial" w:hAnsi="Arial" w:cs="Arial"/>
        </w:rPr>
        <w:t>В соответствии с главой 31 Налогового кодекса Российской Федерации, статьей 14  Федерального закона от 6 октября 2003 года № 131-ФЗ «Об общих принципах организации местного самоуправления в Российской Федерации»,  руководствуясь статьями 31,47 Устава Нижнезаимского муниципального образования, Дума Нижнезаимского муниципального образования</w:t>
      </w:r>
    </w:p>
    <w:p w:rsidR="009E3570" w:rsidRPr="009E3570" w:rsidRDefault="009E3570" w:rsidP="009E3570">
      <w:pPr>
        <w:ind w:firstLine="709"/>
        <w:jc w:val="both"/>
        <w:rPr>
          <w:rFonts w:ascii="Arial" w:hAnsi="Arial" w:cs="Arial"/>
        </w:rPr>
      </w:pPr>
    </w:p>
    <w:p w:rsidR="00D23B19" w:rsidRDefault="00D23B19" w:rsidP="00D23B19">
      <w:pPr>
        <w:jc w:val="center"/>
        <w:rPr>
          <w:rFonts w:ascii="Arial" w:hAnsi="Arial" w:cs="Arial"/>
          <w:b/>
          <w:sz w:val="30"/>
        </w:rPr>
      </w:pPr>
      <w:r w:rsidRPr="00F659C1">
        <w:rPr>
          <w:rFonts w:ascii="Arial" w:hAnsi="Arial" w:cs="Arial"/>
          <w:b/>
          <w:sz w:val="30"/>
        </w:rPr>
        <w:t>РЕШИЛА:</w:t>
      </w:r>
    </w:p>
    <w:p w:rsidR="000E3679" w:rsidRPr="00E4321F" w:rsidRDefault="000E3679" w:rsidP="000E3679">
      <w:pPr>
        <w:jc w:val="both"/>
      </w:pPr>
    </w:p>
    <w:p w:rsidR="009E3570" w:rsidRPr="009E3570" w:rsidRDefault="009E3570" w:rsidP="009E3570">
      <w:pPr>
        <w:ind w:firstLine="709"/>
        <w:jc w:val="both"/>
        <w:rPr>
          <w:rFonts w:ascii="Arial" w:hAnsi="Arial" w:cs="Arial"/>
        </w:rPr>
      </w:pPr>
      <w:r>
        <w:t>1</w:t>
      </w:r>
      <w:r w:rsidRPr="009E3570">
        <w:rPr>
          <w:rFonts w:ascii="Arial" w:hAnsi="Arial" w:cs="Arial"/>
        </w:rPr>
        <w:t xml:space="preserve">. Внести в Положение о земельном налоге на территории Нижнезаимского муниципального образования, утвержденного решением Думы Нижнезаимского муниципального образования № 43 от 24 ноября 2014 года «Об установлении и введении в действие земельного налога на территории Нижнезаимского муниципального образования» (в редакции решений Думы Нижнезаимского муниципального образования от 18 июня 2015 года № 55, от 17 июля 2019 года № 37, от 16 марта 2020 года № 58, от 07 июля 2020 года № 66) следующие изменения: </w:t>
      </w:r>
    </w:p>
    <w:p w:rsidR="009E3570" w:rsidRPr="009E3570" w:rsidRDefault="009E3570" w:rsidP="009E3570">
      <w:pPr>
        <w:ind w:firstLine="709"/>
        <w:jc w:val="both"/>
        <w:rPr>
          <w:rFonts w:ascii="Arial" w:hAnsi="Arial" w:cs="Arial"/>
        </w:rPr>
      </w:pPr>
      <w:r w:rsidRPr="009E3570">
        <w:rPr>
          <w:rFonts w:ascii="Arial" w:hAnsi="Arial" w:cs="Arial"/>
        </w:rPr>
        <w:t>абзац второй пункта 3.1 раздела 3 Положения изложить в следующей редакции:</w:t>
      </w:r>
    </w:p>
    <w:p w:rsidR="009E3570" w:rsidRPr="009E3570" w:rsidRDefault="009E3570" w:rsidP="009E3570">
      <w:pPr>
        <w:ind w:firstLine="709"/>
        <w:jc w:val="both"/>
        <w:rPr>
          <w:rFonts w:ascii="Arial" w:hAnsi="Arial" w:cs="Arial"/>
        </w:rPr>
      </w:pPr>
      <w:r w:rsidRPr="009E3570">
        <w:rPr>
          <w:rFonts w:ascii="Arial" w:hAnsi="Arial" w:cs="Arial"/>
        </w:rPr>
        <w:t>«установить срок уплаты земельного налога налогоплательщиками-организациями – в сроки, установленные пунктом 1 статьи 397 Налогового кодекса Российской Федерации»;</w:t>
      </w:r>
    </w:p>
    <w:p w:rsidR="009E3570" w:rsidRPr="009E3570" w:rsidRDefault="009E3570" w:rsidP="009E3570">
      <w:pPr>
        <w:ind w:firstLine="709"/>
        <w:jc w:val="both"/>
        <w:rPr>
          <w:rFonts w:ascii="Arial" w:hAnsi="Arial" w:cs="Arial"/>
        </w:rPr>
      </w:pPr>
      <w:r w:rsidRPr="009E3570">
        <w:rPr>
          <w:rFonts w:ascii="Arial" w:hAnsi="Arial" w:cs="Arial"/>
        </w:rPr>
        <w:t>пункт 4.1.2 раздела 4 Положения изложить в следующей редакции:</w:t>
      </w:r>
    </w:p>
    <w:p w:rsidR="009E3570" w:rsidRPr="009E3570" w:rsidRDefault="009E3570" w:rsidP="009E357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E3570">
        <w:rPr>
          <w:rFonts w:ascii="Arial" w:hAnsi="Arial" w:cs="Arial"/>
        </w:rPr>
        <w:t>«4.1.2. Налоговые льготы в виде уменьшения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устанавливаются для налогоплательщиков, перечень которых определен пунктом 5 статьи 391 Налогового кодекса Российской Федерации».</w:t>
      </w:r>
    </w:p>
    <w:p w:rsidR="009E3570" w:rsidRPr="009E3570" w:rsidRDefault="009E3570" w:rsidP="009E3570">
      <w:pPr>
        <w:ind w:firstLine="709"/>
        <w:jc w:val="both"/>
        <w:rPr>
          <w:rFonts w:ascii="Arial" w:hAnsi="Arial" w:cs="Arial"/>
        </w:rPr>
      </w:pPr>
      <w:r w:rsidRPr="009E3570">
        <w:rPr>
          <w:rFonts w:ascii="Arial" w:hAnsi="Arial" w:cs="Arial"/>
        </w:rPr>
        <w:t>2. Утвердить Положение о земельном налоге на территории Нижнезаимского муниципального образования (прилагается).</w:t>
      </w:r>
    </w:p>
    <w:p w:rsidR="009E3570" w:rsidRPr="009E3570" w:rsidRDefault="009E3570" w:rsidP="009E3570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9E3570">
        <w:rPr>
          <w:rFonts w:ascii="Arial" w:hAnsi="Arial" w:cs="Arial"/>
        </w:rPr>
        <w:t>3. Признать утратившим силу со дня вступления в силу настоящего решения,</w:t>
      </w:r>
    </w:p>
    <w:p w:rsidR="009E3570" w:rsidRPr="009E3570" w:rsidRDefault="009E3570" w:rsidP="009E3570">
      <w:pPr>
        <w:tabs>
          <w:tab w:val="left" w:pos="1134"/>
        </w:tabs>
        <w:jc w:val="both"/>
        <w:rPr>
          <w:rFonts w:ascii="Arial" w:hAnsi="Arial" w:cs="Arial"/>
        </w:rPr>
      </w:pPr>
      <w:r w:rsidRPr="009E3570">
        <w:rPr>
          <w:rFonts w:ascii="Arial" w:hAnsi="Arial" w:cs="Arial"/>
        </w:rPr>
        <w:t>решение Думы Нижнезаимского муниципального образования от 07 июля 2020 г. № 66 «Об утверждении Положения о местных налогах  на территории Нижнезаимского муниципального образования».</w:t>
      </w:r>
      <w:bookmarkStart w:id="0" w:name="_GoBack"/>
      <w:bookmarkEnd w:id="0"/>
    </w:p>
    <w:p w:rsidR="009E3570" w:rsidRPr="009E3570" w:rsidRDefault="009E3570" w:rsidP="009E3570">
      <w:pPr>
        <w:pStyle w:val="ac"/>
        <w:tabs>
          <w:tab w:val="left" w:pos="709"/>
        </w:tabs>
        <w:jc w:val="both"/>
        <w:rPr>
          <w:rFonts w:ascii="Arial" w:hAnsi="Arial" w:cs="Arial"/>
          <w:sz w:val="24"/>
        </w:rPr>
      </w:pPr>
      <w:r w:rsidRPr="0040439C">
        <w:rPr>
          <w:sz w:val="24"/>
        </w:rPr>
        <w:tab/>
      </w:r>
      <w:r>
        <w:rPr>
          <w:rFonts w:ascii="Arial" w:hAnsi="Arial" w:cs="Arial"/>
          <w:sz w:val="24"/>
        </w:rPr>
        <w:t>4</w:t>
      </w:r>
      <w:r w:rsidRPr="009E3570">
        <w:rPr>
          <w:rFonts w:ascii="Arial" w:hAnsi="Arial" w:cs="Arial"/>
          <w:sz w:val="24"/>
        </w:rPr>
        <w:t xml:space="preserve">. Опубликовать настоящее решение в газете «Вестник Нижнезаимского муниципального образования» и разместить на официальном сайте Нижнезаимского </w:t>
      </w:r>
      <w:r w:rsidRPr="009E3570">
        <w:rPr>
          <w:rFonts w:ascii="Arial" w:hAnsi="Arial" w:cs="Arial"/>
          <w:sz w:val="24"/>
        </w:rPr>
        <w:lastRenderedPageBreak/>
        <w:t>муниципального образования в информационно-телекоммуникационной сети «Интернет».</w:t>
      </w:r>
    </w:p>
    <w:p w:rsidR="009E3570" w:rsidRPr="009E3570" w:rsidRDefault="009E3570" w:rsidP="009E357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9E3570">
        <w:rPr>
          <w:rFonts w:ascii="Arial" w:hAnsi="Arial" w:cs="Arial"/>
        </w:rPr>
        <w:t>.   Настоящее решение вступает в силу не ранее, чем по истечении одного месяца со дня его официального опубликования.</w:t>
      </w:r>
    </w:p>
    <w:p w:rsidR="009E3570" w:rsidRPr="009E3570" w:rsidRDefault="009E3570" w:rsidP="009E357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9E3570">
        <w:rPr>
          <w:rFonts w:ascii="Arial" w:hAnsi="Arial" w:cs="Arial"/>
        </w:rPr>
        <w:t>. Контроль за исполнением настоящего решения возложить на Думу Нижнезаимского  муниципального образования</w:t>
      </w:r>
    </w:p>
    <w:p w:rsidR="0086581A" w:rsidRDefault="0086581A" w:rsidP="0086581A">
      <w:pPr>
        <w:jc w:val="both"/>
      </w:pPr>
    </w:p>
    <w:p w:rsidR="0004464B" w:rsidRPr="0004464B" w:rsidRDefault="0004464B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</w:p>
    <w:p w:rsidR="0004464B" w:rsidRPr="0004464B" w:rsidRDefault="00524D77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04464B" w:rsidRPr="0004464B">
        <w:rPr>
          <w:rFonts w:ascii="Arial" w:hAnsi="Arial" w:cs="Arial"/>
        </w:rPr>
        <w:t xml:space="preserve"> Нижнезаимского </w:t>
      </w:r>
    </w:p>
    <w:p w:rsidR="0086581A" w:rsidRDefault="0004464B" w:rsidP="00133D9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 w:rsidRPr="0004464B">
        <w:rPr>
          <w:rFonts w:ascii="Arial" w:hAnsi="Arial" w:cs="Arial"/>
        </w:rPr>
        <w:t xml:space="preserve">муниципального образования                                     </w:t>
      </w:r>
      <w:r w:rsidR="00267A92">
        <w:rPr>
          <w:rFonts w:ascii="Arial" w:hAnsi="Arial" w:cs="Arial"/>
        </w:rPr>
        <w:t xml:space="preserve">                    </w:t>
      </w:r>
      <w:r w:rsidR="00524D77">
        <w:rPr>
          <w:rFonts w:ascii="Arial" w:hAnsi="Arial" w:cs="Arial"/>
        </w:rPr>
        <w:t>С.В. Киселев</w:t>
      </w:r>
    </w:p>
    <w:p w:rsidR="00133D9B" w:rsidRPr="0086581A" w:rsidRDefault="00133D9B" w:rsidP="00133D9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</w:p>
    <w:p w:rsidR="0086581A" w:rsidRPr="00573742" w:rsidRDefault="009E3570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86581A" w:rsidRPr="00573742" w:rsidRDefault="00BA2EEA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="0086581A" w:rsidRPr="00573742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86581A" w:rsidRPr="00573742" w:rsidRDefault="00573742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86581A" w:rsidRPr="0017088F" w:rsidRDefault="0086581A" w:rsidP="0086581A">
      <w:pPr>
        <w:jc w:val="right"/>
        <w:rPr>
          <w:rFonts w:ascii="Courier New" w:hAnsi="Courier New" w:cs="Courier New"/>
          <w:sz w:val="22"/>
          <w:szCs w:val="22"/>
        </w:rPr>
      </w:pPr>
      <w:r w:rsidRPr="009E3570">
        <w:rPr>
          <w:rFonts w:ascii="Courier New" w:hAnsi="Courier New" w:cs="Courier New"/>
          <w:sz w:val="22"/>
          <w:szCs w:val="22"/>
        </w:rPr>
        <w:t>от</w:t>
      </w:r>
      <w:r w:rsidR="009E3570" w:rsidRPr="009E3570">
        <w:rPr>
          <w:rFonts w:ascii="Courier New" w:hAnsi="Courier New" w:cs="Courier New"/>
          <w:sz w:val="22"/>
          <w:szCs w:val="22"/>
        </w:rPr>
        <w:t xml:space="preserve"> 15</w:t>
      </w:r>
      <w:r w:rsidR="00133D9B" w:rsidRPr="009E3570">
        <w:rPr>
          <w:rFonts w:ascii="Courier New" w:hAnsi="Courier New" w:cs="Courier New"/>
          <w:sz w:val="22"/>
          <w:szCs w:val="22"/>
        </w:rPr>
        <w:t>.04</w:t>
      </w:r>
      <w:r w:rsidR="00F864C7" w:rsidRPr="009E3570">
        <w:rPr>
          <w:rFonts w:ascii="Courier New" w:hAnsi="Courier New" w:cs="Courier New"/>
          <w:sz w:val="22"/>
          <w:szCs w:val="22"/>
        </w:rPr>
        <w:t>.2021</w:t>
      </w:r>
      <w:r w:rsidRPr="009E3570">
        <w:rPr>
          <w:rFonts w:ascii="Courier New" w:hAnsi="Courier New" w:cs="Courier New"/>
          <w:sz w:val="22"/>
          <w:szCs w:val="22"/>
        </w:rPr>
        <w:t xml:space="preserve"> г.</w:t>
      </w:r>
      <w:r w:rsidRPr="0017088F">
        <w:rPr>
          <w:rFonts w:ascii="Courier New" w:hAnsi="Courier New" w:cs="Courier New"/>
          <w:sz w:val="22"/>
          <w:szCs w:val="22"/>
        </w:rPr>
        <w:t xml:space="preserve"> №</w:t>
      </w:r>
      <w:r w:rsidR="009E3570">
        <w:rPr>
          <w:rFonts w:ascii="Courier New" w:hAnsi="Courier New" w:cs="Courier New"/>
          <w:sz w:val="22"/>
          <w:szCs w:val="22"/>
        </w:rPr>
        <w:t>87</w:t>
      </w:r>
    </w:p>
    <w:p w:rsidR="0086581A" w:rsidRPr="0086581A" w:rsidRDefault="0086581A" w:rsidP="0086581A">
      <w:pPr>
        <w:jc w:val="right"/>
        <w:rPr>
          <w:rFonts w:ascii="Arial" w:hAnsi="Arial" w:cs="Arial"/>
          <w:b/>
        </w:rPr>
      </w:pPr>
    </w:p>
    <w:p w:rsidR="0086581A" w:rsidRPr="009768F0" w:rsidRDefault="009E3570" w:rsidP="001D5A3A">
      <w:pPr>
        <w:jc w:val="center"/>
        <w:rPr>
          <w:rFonts w:ascii="Arial" w:hAnsi="Arial" w:cs="Arial"/>
          <w:sz w:val="30"/>
          <w:szCs w:val="30"/>
        </w:rPr>
      </w:pPr>
      <w:r w:rsidRPr="009768F0">
        <w:rPr>
          <w:rFonts w:ascii="Arial" w:hAnsi="Arial" w:cs="Arial"/>
          <w:b/>
          <w:sz w:val="30"/>
          <w:szCs w:val="30"/>
        </w:rPr>
        <w:t>ПОЛОЖЕНИЕ О ЗЕМЕЛЬНОМ НАЛОГЕ НА ТЕРРИТОРИИ НИЖНЕЗАИМСКОГО МУНИЦИПАЛЬНОГО ОБРАЗОВАНИЯ</w:t>
      </w:r>
    </w:p>
    <w:p w:rsidR="00133D9B" w:rsidRPr="009768F0" w:rsidRDefault="00133D9B" w:rsidP="00133D9B">
      <w:pPr>
        <w:jc w:val="right"/>
        <w:rPr>
          <w:rFonts w:ascii="Arial" w:hAnsi="Arial" w:cs="Arial"/>
          <w:b/>
          <w:sz w:val="30"/>
          <w:szCs w:val="30"/>
        </w:rPr>
      </w:pPr>
    </w:p>
    <w:p w:rsidR="009E3570" w:rsidRPr="009768F0" w:rsidRDefault="009E3570" w:rsidP="009E3570">
      <w:pPr>
        <w:pStyle w:val="a8"/>
        <w:numPr>
          <w:ilvl w:val="0"/>
          <w:numId w:val="30"/>
        </w:numPr>
        <w:jc w:val="center"/>
        <w:rPr>
          <w:rFonts w:ascii="Arial" w:hAnsi="Arial" w:cs="Arial"/>
          <w:b/>
          <w:sz w:val="30"/>
          <w:szCs w:val="30"/>
        </w:rPr>
      </w:pPr>
      <w:r w:rsidRPr="009768F0">
        <w:rPr>
          <w:rFonts w:ascii="Arial" w:hAnsi="Arial" w:cs="Arial"/>
          <w:b/>
          <w:sz w:val="30"/>
          <w:szCs w:val="30"/>
        </w:rPr>
        <w:t>ОБЩИЕ ПОЛОЖЕНИЯ</w:t>
      </w:r>
    </w:p>
    <w:p w:rsidR="009E3570" w:rsidRDefault="009E3570" w:rsidP="009768F0">
      <w:pPr>
        <w:pStyle w:val="ConsPlusNormal"/>
        <w:jc w:val="both"/>
        <w:rPr>
          <w:sz w:val="24"/>
          <w:szCs w:val="24"/>
        </w:rPr>
      </w:pPr>
      <w:r w:rsidRPr="003F6A5F">
        <w:rPr>
          <w:sz w:val="24"/>
          <w:szCs w:val="24"/>
        </w:rPr>
        <w:t>Настоящим Положением в соответствии с Налоговым кодексом Российской Федерации на территории Нижнезаимского муниципального образования определяются ставки земельного налога, порядок и сроки уплаты налога, налоговые льготы, порядок и сроки представления налогоплательщиками документов, подтверждающих право на уменьшение налоговой базы.</w:t>
      </w:r>
    </w:p>
    <w:p w:rsidR="009768F0" w:rsidRPr="003F6A5F" w:rsidRDefault="009768F0" w:rsidP="009768F0">
      <w:pPr>
        <w:pStyle w:val="ConsPlusNormal"/>
        <w:jc w:val="both"/>
        <w:rPr>
          <w:sz w:val="24"/>
          <w:szCs w:val="24"/>
        </w:rPr>
      </w:pPr>
    </w:p>
    <w:p w:rsidR="009768F0" w:rsidRPr="009768F0" w:rsidRDefault="009E3570" w:rsidP="009768F0">
      <w:pPr>
        <w:pStyle w:val="a8"/>
        <w:numPr>
          <w:ilvl w:val="0"/>
          <w:numId w:val="30"/>
        </w:numPr>
        <w:jc w:val="center"/>
        <w:rPr>
          <w:rFonts w:ascii="Arial" w:hAnsi="Arial" w:cs="Arial"/>
          <w:b/>
          <w:sz w:val="30"/>
          <w:szCs w:val="30"/>
        </w:rPr>
      </w:pPr>
      <w:r w:rsidRPr="009768F0">
        <w:rPr>
          <w:rFonts w:ascii="Arial" w:hAnsi="Arial" w:cs="Arial"/>
          <w:b/>
          <w:sz w:val="30"/>
          <w:szCs w:val="30"/>
        </w:rPr>
        <w:t xml:space="preserve"> </w:t>
      </w:r>
      <w:r w:rsidR="009768F0" w:rsidRPr="009768F0">
        <w:rPr>
          <w:rFonts w:ascii="Arial" w:hAnsi="Arial" w:cs="Arial"/>
          <w:b/>
          <w:sz w:val="30"/>
          <w:szCs w:val="30"/>
        </w:rPr>
        <w:t>НАЛОГОВЫЕ СТАВКИ</w:t>
      </w:r>
    </w:p>
    <w:p w:rsidR="009768F0" w:rsidRPr="009768F0" w:rsidRDefault="009768F0" w:rsidP="009768F0">
      <w:pPr>
        <w:ind w:firstLine="709"/>
        <w:jc w:val="both"/>
        <w:rPr>
          <w:rFonts w:ascii="Arial" w:hAnsi="Arial" w:cs="Arial"/>
        </w:rPr>
      </w:pPr>
      <w:r w:rsidRPr="009768F0">
        <w:rPr>
          <w:rFonts w:ascii="Arial" w:hAnsi="Arial" w:cs="Arial"/>
        </w:rPr>
        <w:t>2.1.Налоговые ставки устанавливаются в следующих размерах:</w:t>
      </w:r>
    </w:p>
    <w:p w:rsidR="009768F0" w:rsidRPr="009768F0" w:rsidRDefault="009768F0" w:rsidP="009768F0">
      <w:pPr>
        <w:pStyle w:val="ConsPlusNormal"/>
        <w:jc w:val="both"/>
        <w:rPr>
          <w:sz w:val="24"/>
          <w:szCs w:val="24"/>
        </w:rPr>
      </w:pPr>
      <w:r w:rsidRPr="009768F0">
        <w:rPr>
          <w:sz w:val="24"/>
          <w:szCs w:val="24"/>
        </w:rPr>
        <w:t>2.1.1. 0,3 процента от кадастровой стоимости земельного участка в отношении земельных участков:</w:t>
      </w:r>
    </w:p>
    <w:p w:rsidR="009768F0" w:rsidRPr="009768F0" w:rsidRDefault="009768F0" w:rsidP="009768F0">
      <w:pPr>
        <w:ind w:firstLine="709"/>
        <w:jc w:val="both"/>
        <w:rPr>
          <w:rFonts w:ascii="Arial" w:hAnsi="Arial" w:cs="Arial"/>
        </w:rPr>
      </w:pPr>
      <w:r w:rsidRPr="009768F0">
        <w:rPr>
          <w:rFonts w:ascii="Arial" w:hAnsi="Arial" w:cs="Arial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768F0" w:rsidRPr="009768F0" w:rsidRDefault="009768F0" w:rsidP="009768F0">
      <w:pPr>
        <w:ind w:firstLine="540"/>
        <w:jc w:val="both"/>
        <w:rPr>
          <w:rFonts w:ascii="Arial" w:hAnsi="Arial" w:cs="Arial"/>
        </w:rPr>
      </w:pPr>
      <w:r w:rsidRPr="009768F0">
        <w:rPr>
          <w:rFonts w:ascii="Arial" w:hAnsi="Arial" w:cs="Arial"/>
        </w:rPr>
        <w:t xml:space="preserve">занятых </w:t>
      </w:r>
      <w:hyperlink r:id="rId8" w:history="1">
        <w:r w:rsidRPr="009768F0">
          <w:rPr>
            <w:rStyle w:val="a4"/>
            <w:rFonts w:ascii="Arial" w:hAnsi="Arial" w:cs="Arial"/>
          </w:rPr>
          <w:t>жилищным фондом</w:t>
        </w:r>
      </w:hyperlink>
      <w:r w:rsidRPr="009768F0">
        <w:rPr>
          <w:rFonts w:ascii="Arial" w:hAnsi="Arial" w:cs="Arial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9768F0" w:rsidRPr="009768F0" w:rsidRDefault="009768F0" w:rsidP="009768F0">
      <w:pPr>
        <w:ind w:firstLine="540"/>
        <w:jc w:val="both"/>
        <w:rPr>
          <w:rFonts w:ascii="Arial" w:hAnsi="Arial" w:cs="Arial"/>
        </w:rPr>
      </w:pPr>
      <w:r w:rsidRPr="009768F0">
        <w:rPr>
          <w:rFonts w:ascii="Arial" w:hAnsi="Arial" w:cs="Arial"/>
        </w:rPr>
        <w:t xml:space="preserve">приобретенных (предоставленных) для </w:t>
      </w:r>
      <w:hyperlink r:id="rId9" w:history="1">
        <w:r w:rsidRPr="009768F0">
          <w:rPr>
            <w:rStyle w:val="a4"/>
            <w:rFonts w:ascii="Arial" w:hAnsi="Arial" w:cs="Arial"/>
          </w:rPr>
          <w:t>личного подсобного хозяйства</w:t>
        </w:r>
      </w:hyperlink>
      <w:r w:rsidRPr="009768F0">
        <w:rPr>
          <w:rFonts w:ascii="Arial" w:hAnsi="Arial" w:cs="Arial"/>
        </w:rPr>
        <w:t>, садоводства, огородничества или животноводства, а также дачного хозяйства;</w:t>
      </w:r>
    </w:p>
    <w:p w:rsidR="009768F0" w:rsidRPr="009768F0" w:rsidRDefault="009768F0" w:rsidP="009768F0">
      <w:pPr>
        <w:ind w:firstLine="540"/>
        <w:jc w:val="both"/>
        <w:rPr>
          <w:rFonts w:ascii="Arial" w:hAnsi="Arial" w:cs="Arial"/>
        </w:rPr>
      </w:pPr>
      <w:r w:rsidRPr="009768F0">
        <w:rPr>
          <w:rFonts w:ascii="Arial" w:hAnsi="Arial" w:cs="Arial"/>
        </w:rPr>
        <w:t xml:space="preserve">ограниченных в обороте в соответствии с </w:t>
      </w:r>
      <w:hyperlink r:id="rId10" w:history="1">
        <w:r w:rsidRPr="009768F0">
          <w:rPr>
            <w:rStyle w:val="a4"/>
            <w:rFonts w:ascii="Arial" w:hAnsi="Arial" w:cs="Arial"/>
          </w:rPr>
          <w:t>законодательством</w:t>
        </w:r>
      </w:hyperlink>
      <w:r w:rsidRPr="009768F0">
        <w:rPr>
          <w:rFonts w:ascii="Arial" w:hAnsi="Arial" w:cs="Arial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9768F0" w:rsidRPr="009768F0" w:rsidRDefault="009768F0" w:rsidP="009768F0">
      <w:pPr>
        <w:pStyle w:val="a8"/>
        <w:numPr>
          <w:ilvl w:val="2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9768F0">
        <w:rPr>
          <w:rFonts w:ascii="Arial" w:hAnsi="Arial" w:cs="Arial"/>
          <w:sz w:val="24"/>
          <w:szCs w:val="24"/>
        </w:rPr>
        <w:t>1,5 процента в отношении прочих земельных участков.</w:t>
      </w:r>
    </w:p>
    <w:p w:rsidR="009768F0" w:rsidRPr="009768F0" w:rsidRDefault="009768F0" w:rsidP="009768F0">
      <w:pPr>
        <w:pStyle w:val="a8"/>
        <w:ind w:left="1080"/>
        <w:jc w:val="both"/>
        <w:rPr>
          <w:rFonts w:ascii="Arial" w:hAnsi="Arial" w:cs="Arial"/>
          <w:sz w:val="24"/>
          <w:szCs w:val="24"/>
        </w:rPr>
      </w:pPr>
    </w:p>
    <w:p w:rsidR="009768F0" w:rsidRPr="009768F0" w:rsidRDefault="009768F0" w:rsidP="009768F0">
      <w:pPr>
        <w:pStyle w:val="a8"/>
        <w:numPr>
          <w:ilvl w:val="0"/>
          <w:numId w:val="30"/>
        </w:numPr>
        <w:jc w:val="center"/>
        <w:rPr>
          <w:rFonts w:ascii="Arial" w:hAnsi="Arial" w:cs="Arial"/>
          <w:b/>
          <w:sz w:val="30"/>
          <w:szCs w:val="30"/>
        </w:rPr>
      </w:pPr>
      <w:r w:rsidRPr="009768F0">
        <w:rPr>
          <w:rFonts w:ascii="Arial" w:hAnsi="Arial" w:cs="Arial"/>
          <w:b/>
          <w:sz w:val="30"/>
          <w:szCs w:val="30"/>
        </w:rPr>
        <w:t xml:space="preserve">ПОРЯДОК И СРОКИ УПЛАТЫ </w:t>
      </w:r>
      <w:r>
        <w:rPr>
          <w:rFonts w:ascii="Arial" w:hAnsi="Arial" w:cs="Arial"/>
          <w:b/>
          <w:sz w:val="30"/>
          <w:szCs w:val="30"/>
        </w:rPr>
        <w:t>НАЛОГА И АВАНСОВЫХ ПЛАТЕЖЕЙ ПО НАЛОГУ</w:t>
      </w:r>
    </w:p>
    <w:p w:rsidR="009768F0" w:rsidRPr="009768F0" w:rsidRDefault="009768F0" w:rsidP="009768F0">
      <w:pPr>
        <w:ind w:firstLine="709"/>
        <w:jc w:val="both"/>
        <w:rPr>
          <w:rFonts w:ascii="Arial" w:hAnsi="Arial" w:cs="Arial"/>
        </w:rPr>
      </w:pPr>
      <w:r w:rsidRPr="009768F0">
        <w:rPr>
          <w:rFonts w:ascii="Arial" w:hAnsi="Arial" w:cs="Arial"/>
        </w:rPr>
        <w:t>3.1. Налог, подлежащий уплате по истечении налогового периода, уплачивается налогоплательщиками:</w:t>
      </w:r>
    </w:p>
    <w:p w:rsidR="009768F0" w:rsidRPr="009768F0" w:rsidRDefault="009768F0" w:rsidP="009768F0">
      <w:pPr>
        <w:ind w:firstLine="709"/>
        <w:jc w:val="both"/>
        <w:rPr>
          <w:rFonts w:ascii="Arial" w:hAnsi="Arial" w:cs="Arial"/>
        </w:rPr>
      </w:pPr>
      <w:r w:rsidRPr="009768F0">
        <w:rPr>
          <w:rFonts w:ascii="Arial" w:hAnsi="Arial" w:cs="Arial"/>
        </w:rPr>
        <w:lastRenderedPageBreak/>
        <w:t xml:space="preserve">- установить срок уплаты земельного налога налогоплательщиками-организациями – в сроки, установленные пунктом 1 статьи 397 Налогового кодекса Российской Федерации;  </w:t>
      </w:r>
    </w:p>
    <w:p w:rsidR="009768F0" w:rsidRPr="009768F0" w:rsidRDefault="009768F0" w:rsidP="009768F0">
      <w:pPr>
        <w:ind w:firstLine="709"/>
        <w:jc w:val="both"/>
        <w:rPr>
          <w:rFonts w:ascii="Arial" w:hAnsi="Arial" w:cs="Arial"/>
        </w:rPr>
      </w:pPr>
      <w:r w:rsidRPr="009768F0">
        <w:rPr>
          <w:rFonts w:ascii="Arial" w:hAnsi="Arial" w:cs="Arial"/>
        </w:rPr>
        <w:t>- физическими лицами – в сроки, установленные ч. 1 ст. 397 Налогового кодекса Российской Федерации.</w:t>
      </w:r>
    </w:p>
    <w:p w:rsidR="009768F0" w:rsidRPr="009768F0" w:rsidRDefault="009768F0" w:rsidP="009768F0">
      <w:pPr>
        <w:ind w:firstLine="709"/>
        <w:jc w:val="both"/>
        <w:rPr>
          <w:rFonts w:ascii="Arial" w:hAnsi="Arial" w:cs="Arial"/>
        </w:rPr>
      </w:pPr>
      <w:r w:rsidRPr="009768F0">
        <w:rPr>
          <w:rFonts w:ascii="Arial" w:hAnsi="Arial" w:cs="Arial"/>
        </w:rPr>
        <w:t>3.2. Отчетными периодами для налогоплательщиков – организаций,</w:t>
      </w:r>
      <w:r w:rsidRPr="009768F0">
        <w:rPr>
          <w:rFonts w:ascii="Arial" w:hAnsi="Arial" w:cs="Arial"/>
          <w:color w:val="FF0000"/>
        </w:rPr>
        <w:t xml:space="preserve"> </w:t>
      </w:r>
      <w:r w:rsidRPr="009768F0">
        <w:rPr>
          <w:rFonts w:ascii="Arial" w:hAnsi="Arial" w:cs="Arial"/>
        </w:rPr>
        <w:t xml:space="preserve"> признаются первый квартал, второй квартал и третий квартал календарного года.</w:t>
      </w:r>
    </w:p>
    <w:p w:rsidR="009768F0" w:rsidRPr="009768F0" w:rsidRDefault="009768F0" w:rsidP="009768F0">
      <w:pPr>
        <w:ind w:left="360"/>
        <w:jc w:val="both"/>
        <w:rPr>
          <w:rFonts w:ascii="Arial" w:hAnsi="Arial" w:cs="Arial"/>
        </w:rPr>
      </w:pPr>
      <w:r w:rsidRPr="009768F0">
        <w:rPr>
          <w:rFonts w:ascii="Arial" w:hAnsi="Arial" w:cs="Arial"/>
        </w:rPr>
        <w:t xml:space="preserve">       3.3. Налогоплательщики организации, уплачивают авансовые платежи по налогу не позднее последнего числа месяца, следующего за истекшим отчетным периодом, в размере произведения соответствующей налоговой базы и одной четвертой соответствующей налоговой ставки.</w:t>
      </w:r>
    </w:p>
    <w:p w:rsidR="009768F0" w:rsidRPr="009768F0" w:rsidRDefault="009768F0" w:rsidP="009768F0">
      <w:pPr>
        <w:pStyle w:val="ConsPlusNormal"/>
        <w:jc w:val="both"/>
        <w:rPr>
          <w:sz w:val="24"/>
          <w:szCs w:val="24"/>
        </w:rPr>
      </w:pPr>
      <w:r w:rsidRPr="009768F0">
        <w:rPr>
          <w:sz w:val="24"/>
          <w:szCs w:val="24"/>
        </w:rPr>
        <w:t xml:space="preserve">3.4. Сумма налога, подлежащая уплате в бюджет по итогам налогового периода, определяется налогоплательщиками, являющимися организациями,  как разница между суммой налога, исчисленной в соответствии с </w:t>
      </w:r>
      <w:hyperlink r:id="rId11" w:history="1">
        <w:r w:rsidRPr="009768F0">
          <w:rPr>
            <w:rStyle w:val="a4"/>
            <w:sz w:val="24"/>
            <w:szCs w:val="24"/>
          </w:rPr>
          <w:t>пунктом 1 ст. 396</w:t>
        </w:r>
      </w:hyperlink>
      <w:r w:rsidRPr="009768F0">
        <w:rPr>
          <w:sz w:val="24"/>
          <w:szCs w:val="24"/>
        </w:rPr>
        <w:t xml:space="preserve"> Налогового кодекса РФ, и суммами подлежащих уплате в течение налогового периода авансовых платежей по налогу.</w:t>
      </w:r>
    </w:p>
    <w:p w:rsidR="009768F0" w:rsidRDefault="009768F0" w:rsidP="009768F0">
      <w:pPr>
        <w:jc w:val="both"/>
        <w:rPr>
          <w:rFonts w:ascii="Arial" w:hAnsi="Arial" w:cs="Arial"/>
        </w:rPr>
      </w:pPr>
    </w:p>
    <w:p w:rsidR="009768F0" w:rsidRDefault="009768F0" w:rsidP="009768F0">
      <w:pPr>
        <w:pStyle w:val="a8"/>
        <w:numPr>
          <w:ilvl w:val="0"/>
          <w:numId w:val="30"/>
        </w:numPr>
        <w:jc w:val="center"/>
        <w:rPr>
          <w:rFonts w:ascii="Arial" w:hAnsi="Arial" w:cs="Arial"/>
          <w:b/>
          <w:sz w:val="30"/>
          <w:szCs w:val="30"/>
        </w:rPr>
      </w:pPr>
      <w:r w:rsidRPr="009768F0">
        <w:rPr>
          <w:rFonts w:ascii="Arial" w:hAnsi="Arial" w:cs="Arial"/>
          <w:b/>
          <w:sz w:val="30"/>
          <w:szCs w:val="30"/>
        </w:rPr>
        <w:t>НАЛОГОВЫЕ ЛЬГОТЫ</w:t>
      </w:r>
    </w:p>
    <w:p w:rsidR="009768F0" w:rsidRPr="00BD1A86" w:rsidRDefault="009768F0" w:rsidP="00BD1A86">
      <w:pPr>
        <w:ind w:firstLine="709"/>
        <w:jc w:val="both"/>
        <w:rPr>
          <w:rFonts w:ascii="Arial" w:hAnsi="Arial" w:cs="Arial"/>
        </w:rPr>
      </w:pPr>
      <w:r w:rsidRPr="00BD1A86">
        <w:rPr>
          <w:rFonts w:ascii="Arial" w:hAnsi="Arial" w:cs="Arial"/>
        </w:rPr>
        <w:t>4.1.От уплаты земельного налога освобождаются:</w:t>
      </w:r>
    </w:p>
    <w:p w:rsidR="009768F0" w:rsidRPr="00BD1A86" w:rsidRDefault="009768F0" w:rsidP="00BD1A86">
      <w:pPr>
        <w:ind w:firstLine="709"/>
        <w:jc w:val="both"/>
        <w:rPr>
          <w:rFonts w:ascii="Arial" w:hAnsi="Arial" w:cs="Arial"/>
        </w:rPr>
      </w:pPr>
      <w:r w:rsidRPr="00BD1A86">
        <w:rPr>
          <w:rFonts w:ascii="Arial" w:hAnsi="Arial" w:cs="Arial"/>
        </w:rPr>
        <w:t>4.1.1. Организации и физические лица, установленные статьей 395 Налогового кодекса Российской Федерации.</w:t>
      </w:r>
    </w:p>
    <w:p w:rsidR="009768F0" w:rsidRPr="00BD1A86" w:rsidRDefault="009768F0" w:rsidP="00BD1A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D1A86">
        <w:rPr>
          <w:rFonts w:ascii="Arial" w:hAnsi="Arial" w:cs="Arial"/>
        </w:rPr>
        <w:t>4.1.2. Налоговые льготы в виде уменьшения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устанавливаются для налогоплательщиков, перечень которых определен пунктом 5 статьи 391 Налогового кодекса Российской Федерации.</w:t>
      </w:r>
    </w:p>
    <w:p w:rsidR="009768F0" w:rsidRPr="00BD1A86" w:rsidRDefault="009768F0" w:rsidP="00BD1A86">
      <w:pPr>
        <w:suppressLineNumbers/>
        <w:ind w:firstLine="709"/>
        <w:jc w:val="both"/>
        <w:rPr>
          <w:rFonts w:ascii="Arial" w:hAnsi="Arial" w:cs="Arial"/>
        </w:rPr>
      </w:pPr>
      <w:r w:rsidRPr="00BD1A86">
        <w:rPr>
          <w:rFonts w:ascii="Arial" w:hAnsi="Arial" w:cs="Arial"/>
        </w:rPr>
        <w:t xml:space="preserve">4.1.3. Помимо льгот, установленных </w:t>
      </w:r>
      <w:r w:rsidRPr="00BD1A86">
        <w:rPr>
          <w:rFonts w:ascii="Arial" w:hAnsi="Arial" w:cs="Arial"/>
          <w:color w:val="000000"/>
        </w:rPr>
        <w:t>статьей 395 Налогового</w:t>
      </w:r>
      <w:r w:rsidRPr="00BD1A86">
        <w:rPr>
          <w:rFonts w:ascii="Arial" w:hAnsi="Arial" w:cs="Arial"/>
        </w:rPr>
        <w:t xml:space="preserve"> кодекса Российской Федерации, от уплаты земельного налога освобождаются:</w:t>
      </w:r>
    </w:p>
    <w:p w:rsidR="009768F0" w:rsidRPr="00BD1A86" w:rsidRDefault="009768F0" w:rsidP="00BD1A86">
      <w:pPr>
        <w:suppressLineNumbers/>
        <w:ind w:firstLine="709"/>
        <w:jc w:val="both"/>
        <w:rPr>
          <w:rFonts w:ascii="Arial" w:hAnsi="Arial" w:cs="Arial"/>
        </w:rPr>
      </w:pPr>
      <w:r w:rsidRPr="00BD1A86">
        <w:rPr>
          <w:rFonts w:ascii="Arial" w:hAnsi="Arial" w:cs="Arial"/>
        </w:rPr>
        <w:t>1) органы местного самоуправления в отношении земельных участков, используемых ими для непосредственного выполнения возложенных на них полномочий;</w:t>
      </w:r>
    </w:p>
    <w:p w:rsidR="009768F0" w:rsidRPr="00BD1A86" w:rsidRDefault="009768F0" w:rsidP="00BD1A86">
      <w:pPr>
        <w:suppressLineNumbers/>
        <w:ind w:firstLine="709"/>
        <w:jc w:val="both"/>
        <w:rPr>
          <w:rFonts w:ascii="Arial" w:hAnsi="Arial" w:cs="Arial"/>
        </w:rPr>
      </w:pPr>
      <w:r w:rsidRPr="00BD1A86">
        <w:rPr>
          <w:rFonts w:ascii="Arial" w:hAnsi="Arial" w:cs="Arial"/>
        </w:rPr>
        <w:t>2) муниципальные учреждения, финансируемые из бюджета Тайшетского района и бюджетов муниципальных образований Тайшетского района;</w:t>
      </w:r>
    </w:p>
    <w:p w:rsidR="009768F0" w:rsidRPr="00BD1A86" w:rsidRDefault="009768F0" w:rsidP="00BD1A86">
      <w:pPr>
        <w:suppressLineNumbers/>
        <w:ind w:firstLine="709"/>
        <w:jc w:val="both"/>
        <w:rPr>
          <w:rFonts w:ascii="Arial" w:hAnsi="Arial" w:cs="Arial"/>
        </w:rPr>
      </w:pPr>
      <w:r w:rsidRPr="00BD1A86">
        <w:rPr>
          <w:rFonts w:ascii="Arial" w:hAnsi="Arial" w:cs="Arial"/>
        </w:rPr>
        <w:t>3) организации – в отношении земельных участков, занятых муниципальными автомобильными дорогами общего пользования;</w:t>
      </w:r>
    </w:p>
    <w:p w:rsidR="009768F0" w:rsidRPr="00BD1A86" w:rsidRDefault="009768F0" w:rsidP="00BD1A86">
      <w:pPr>
        <w:suppressLineNumbers/>
        <w:ind w:firstLine="709"/>
        <w:jc w:val="both"/>
        <w:rPr>
          <w:rFonts w:ascii="Arial" w:hAnsi="Arial" w:cs="Arial"/>
        </w:rPr>
      </w:pPr>
      <w:r w:rsidRPr="00BD1A86">
        <w:rPr>
          <w:rFonts w:ascii="Arial" w:hAnsi="Arial" w:cs="Arial"/>
        </w:rPr>
        <w:t>4) учреждения и организации дошкольного, начального общего, основного общего, среднего (полного) общего образования;</w:t>
      </w:r>
    </w:p>
    <w:p w:rsidR="009768F0" w:rsidRPr="00BD1A86" w:rsidRDefault="009768F0" w:rsidP="00BD1A86">
      <w:pPr>
        <w:suppressLineNumbers/>
        <w:ind w:firstLine="709"/>
        <w:jc w:val="both"/>
        <w:rPr>
          <w:rFonts w:ascii="Arial" w:hAnsi="Arial" w:cs="Arial"/>
        </w:rPr>
      </w:pPr>
      <w:r w:rsidRPr="00BD1A86">
        <w:rPr>
          <w:rFonts w:ascii="Arial" w:hAnsi="Arial" w:cs="Arial"/>
        </w:rPr>
        <w:t>5) государственные и муниципальные учреждения социального обслуживания, финансируемые за счет средств соответствующих бюджетов;</w:t>
      </w:r>
    </w:p>
    <w:p w:rsidR="009768F0" w:rsidRPr="00BD1A86" w:rsidRDefault="009768F0" w:rsidP="00BD1A86">
      <w:pPr>
        <w:pStyle w:val="ConsPlusNormal"/>
        <w:suppressLineNumbers/>
        <w:ind w:firstLine="709"/>
        <w:jc w:val="both"/>
        <w:rPr>
          <w:color w:val="FF0000"/>
          <w:sz w:val="24"/>
          <w:szCs w:val="24"/>
        </w:rPr>
      </w:pPr>
      <w:r w:rsidRPr="00BD1A86">
        <w:rPr>
          <w:sz w:val="24"/>
          <w:szCs w:val="24"/>
        </w:rPr>
        <w:t xml:space="preserve"> 6) организации почтовой связи;</w:t>
      </w:r>
    </w:p>
    <w:p w:rsidR="009768F0" w:rsidRPr="00BD1A86" w:rsidRDefault="009768F0" w:rsidP="00BD1A86">
      <w:pPr>
        <w:pStyle w:val="ConsPlusNormal"/>
        <w:suppressLineNumbers/>
        <w:jc w:val="both"/>
        <w:rPr>
          <w:sz w:val="24"/>
          <w:szCs w:val="24"/>
        </w:rPr>
      </w:pPr>
      <w:r w:rsidRPr="00BD1A86">
        <w:rPr>
          <w:sz w:val="24"/>
          <w:szCs w:val="24"/>
        </w:rPr>
        <w:t>7) социально ориентированные некоммерческие организации при условии осуществления ими деятельности, направленной на решение социальных проблем, развитие гражданского общества в Российской Федерации, а также других видов деятельности, предусмотренных статьей 31.1 Федерального закона от 12 января 1996 года № 7-ФЗ «О некоммерческих организациях», включенные в муниципальные реестры социально ориентированных некоммерческих организаций. Льгота предоставляется на основании выписки из реестра социально ориентированных некоммерческих организаций, выдаваемой Администрацией Нижнезаимского муниципального образования;</w:t>
      </w:r>
    </w:p>
    <w:p w:rsidR="009768F0" w:rsidRPr="00BD1A86" w:rsidRDefault="009768F0" w:rsidP="00496761">
      <w:pPr>
        <w:suppressLineNumbers/>
        <w:ind w:firstLine="709"/>
        <w:jc w:val="both"/>
        <w:outlineLvl w:val="1"/>
        <w:rPr>
          <w:rFonts w:ascii="Arial" w:hAnsi="Arial" w:cs="Arial"/>
        </w:rPr>
      </w:pPr>
      <w:r w:rsidRPr="00BD1A86">
        <w:rPr>
          <w:rFonts w:ascii="Arial" w:hAnsi="Arial" w:cs="Arial"/>
        </w:rPr>
        <w:t xml:space="preserve">8) ветераны и инвалиды Великой Отечественной войны, ветераны и инвалиды боевых действий. Льгота предоставляется на основании удостоверения ветерана Великой Отечественной войны, удостоверения участника войны, удостоверения </w:t>
      </w:r>
      <w:r w:rsidRPr="00BD1A86">
        <w:rPr>
          <w:rFonts w:ascii="Arial" w:hAnsi="Arial" w:cs="Arial"/>
        </w:rPr>
        <w:lastRenderedPageBreak/>
        <w:t>инвалида войны, удостоверения о праве на льготы, свидетельства ветерана боевых действий о праве на льготы;</w:t>
      </w:r>
    </w:p>
    <w:p w:rsidR="009768F0" w:rsidRPr="00BD1A86" w:rsidRDefault="009768F0" w:rsidP="00496761">
      <w:pPr>
        <w:suppressLineNumbers/>
        <w:ind w:firstLine="709"/>
        <w:jc w:val="both"/>
        <w:outlineLvl w:val="1"/>
        <w:rPr>
          <w:rFonts w:ascii="Arial" w:hAnsi="Arial" w:cs="Arial"/>
        </w:rPr>
      </w:pPr>
      <w:r w:rsidRPr="00BD1A86">
        <w:rPr>
          <w:rFonts w:ascii="Arial" w:hAnsi="Arial" w:cs="Arial"/>
        </w:rPr>
        <w:t xml:space="preserve">9) инвалиды </w:t>
      </w:r>
      <w:r w:rsidRPr="00BD1A86">
        <w:rPr>
          <w:rFonts w:ascii="Arial" w:hAnsi="Arial" w:cs="Arial"/>
          <w:lang w:val="en-US"/>
        </w:rPr>
        <w:t>I</w:t>
      </w:r>
      <w:r w:rsidRPr="00BD1A86">
        <w:rPr>
          <w:rFonts w:ascii="Arial" w:hAnsi="Arial" w:cs="Arial"/>
        </w:rPr>
        <w:t xml:space="preserve"> и </w:t>
      </w:r>
      <w:r w:rsidRPr="00BD1A86">
        <w:rPr>
          <w:rFonts w:ascii="Arial" w:hAnsi="Arial" w:cs="Arial"/>
          <w:lang w:val="en-US"/>
        </w:rPr>
        <w:t>II</w:t>
      </w:r>
      <w:r w:rsidRPr="00BD1A86">
        <w:rPr>
          <w:rFonts w:ascii="Arial" w:hAnsi="Arial" w:cs="Arial"/>
        </w:rPr>
        <w:t xml:space="preserve"> группы, инвалиды с детства. Льгота предоставляется на основании справки медико-социальной экспертизы, подтверждающей факт установления инвалидности;</w:t>
      </w:r>
    </w:p>
    <w:p w:rsidR="009768F0" w:rsidRPr="00BD1A86" w:rsidRDefault="009768F0" w:rsidP="00496761">
      <w:pPr>
        <w:suppressLineNumbers/>
        <w:ind w:firstLine="709"/>
        <w:jc w:val="both"/>
        <w:outlineLvl w:val="1"/>
        <w:rPr>
          <w:rFonts w:ascii="Arial" w:hAnsi="Arial" w:cs="Arial"/>
        </w:rPr>
      </w:pPr>
      <w:r w:rsidRPr="00BD1A86">
        <w:rPr>
          <w:rFonts w:ascii="Arial" w:hAnsi="Arial" w:cs="Arial"/>
        </w:rPr>
        <w:t>10) многодетные семьи, имеющие 3-х и более детей в возрасте до 18 лет либо в возрасте до 23 лет, обучающихся в образовательных организациях по очной форме обучения, включая усыновленных, удочеренных, принятых под опеку (попечительство), переданных на воспитание в приемную семью, без учета детей, находящихся на полном государственном обеспечении. Льгота предоставляется на основании документа, удостоверяющего личность заявителя, свидетельства о рождении ребенка, договора о передаче в приемную семью, удостоверения либо постановления органа опеки и попечительства об установлении опеки (попечительства), справки с места учебы (для лица старше 18 лет);</w:t>
      </w:r>
    </w:p>
    <w:p w:rsidR="009768F0" w:rsidRPr="00BD1A86" w:rsidRDefault="009768F0" w:rsidP="00496761">
      <w:pPr>
        <w:suppressLineNumbers/>
        <w:ind w:firstLine="709"/>
        <w:jc w:val="both"/>
        <w:outlineLvl w:val="1"/>
        <w:rPr>
          <w:rFonts w:ascii="Arial" w:hAnsi="Arial" w:cs="Arial"/>
          <w:i/>
        </w:rPr>
      </w:pPr>
      <w:r w:rsidRPr="00BD1A86">
        <w:rPr>
          <w:rFonts w:ascii="Arial" w:hAnsi="Arial" w:cs="Arial"/>
        </w:rPr>
        <w:t>11) семьи, воспитывающие детей-инвалидов. Льгота предоставляется на основании документа, удостоверяющего личность заявителя, свидетельства о рождении ребенка, справки медико-социальной экспертизы, справки о составе семьи;</w:t>
      </w:r>
    </w:p>
    <w:p w:rsidR="009768F0" w:rsidRPr="00BD1A86" w:rsidRDefault="009768F0" w:rsidP="00496761">
      <w:pPr>
        <w:suppressLineNumbers/>
        <w:ind w:firstLine="709"/>
        <w:jc w:val="both"/>
        <w:rPr>
          <w:rFonts w:ascii="Arial" w:hAnsi="Arial" w:cs="Arial"/>
        </w:rPr>
      </w:pPr>
      <w:r w:rsidRPr="00BD1A86">
        <w:rPr>
          <w:rFonts w:ascii="Arial" w:hAnsi="Arial" w:cs="Arial"/>
        </w:rPr>
        <w:t>12) граждане, имеющие звание «Почетный гражданин «Тайшетского района», а также звание почетного гражданина соответствующего муниципального образования Тайшетского района Льгота предоставляется на основании удостоверения почетного гражданина соответствующего муниципального образования.</w:t>
      </w:r>
    </w:p>
    <w:p w:rsidR="009768F0" w:rsidRPr="00BD1A86" w:rsidRDefault="009768F0" w:rsidP="00496761">
      <w:pPr>
        <w:suppressLineNumbers/>
        <w:ind w:firstLine="709"/>
        <w:jc w:val="both"/>
        <w:rPr>
          <w:rFonts w:ascii="Arial" w:hAnsi="Arial" w:cs="Arial"/>
        </w:rPr>
      </w:pPr>
      <w:r w:rsidRPr="00BD1A86">
        <w:rPr>
          <w:rFonts w:ascii="Arial" w:hAnsi="Arial" w:cs="Arial"/>
        </w:rPr>
        <w:t>13) несовершеннолетние дети, находящиеся под опекой или попечительством. Льгота предоставляется на основании правоустанавливающего документа об установлении опеки или попечительства, свидетельства о рождении или паспорта.</w:t>
      </w:r>
    </w:p>
    <w:p w:rsidR="009768F0" w:rsidRPr="00BD1A86" w:rsidRDefault="009768F0" w:rsidP="004967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D1A86">
        <w:rPr>
          <w:rFonts w:ascii="Arial" w:hAnsi="Arial" w:cs="Arial"/>
        </w:rPr>
        <w:t xml:space="preserve">14)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12" w:history="1">
        <w:r w:rsidRPr="00BD1A86">
          <w:rPr>
            <w:rFonts w:ascii="Arial" w:hAnsi="Arial" w:cs="Arial"/>
          </w:rPr>
          <w:t>заявление</w:t>
        </w:r>
      </w:hyperlink>
      <w:r w:rsidRPr="00BD1A86">
        <w:rPr>
          <w:rFonts w:ascii="Arial" w:hAnsi="Arial" w:cs="Arial"/>
        </w:rPr>
        <w:t xml:space="preserve">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9768F0" w:rsidRDefault="009768F0" w:rsidP="004967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D1A86">
        <w:rPr>
          <w:rFonts w:ascii="Arial" w:hAnsi="Arial" w:cs="Arial"/>
        </w:rPr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</w:t>
      </w:r>
      <w:hyperlink r:id="rId13" w:history="1">
        <w:r w:rsidRPr="00BD1A86">
          <w:rPr>
            <w:rFonts w:ascii="Arial" w:hAnsi="Arial" w:cs="Arial"/>
          </w:rPr>
          <w:t>пунктом 3 статьи 361.1</w:t>
        </w:r>
      </w:hyperlink>
      <w:r w:rsidRPr="00BD1A86">
        <w:rPr>
          <w:rFonts w:ascii="Arial" w:hAnsi="Arial" w:cs="Arial"/>
        </w:rPr>
        <w:t xml:space="preserve"> настоящего Кодекса.</w:t>
      </w:r>
    </w:p>
    <w:p w:rsidR="00496761" w:rsidRPr="00BD1A86" w:rsidRDefault="00496761" w:rsidP="004967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96761" w:rsidRDefault="00496761" w:rsidP="00496761">
      <w:pPr>
        <w:pStyle w:val="a8"/>
        <w:numPr>
          <w:ilvl w:val="0"/>
          <w:numId w:val="30"/>
        </w:num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РАЗДЕЛ УТРАТИЛ СИЛУ</w:t>
      </w:r>
    </w:p>
    <w:sectPr w:rsidR="00496761" w:rsidSect="00753D8E">
      <w:footnotePr>
        <w:pos w:val="beneathText"/>
      </w:footnotePr>
      <w:pgSz w:w="11907" w:h="16839" w:code="9"/>
      <w:pgMar w:top="1134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0AB" w:rsidRDefault="002520AB" w:rsidP="002E0F9F">
      <w:r>
        <w:separator/>
      </w:r>
    </w:p>
  </w:endnote>
  <w:endnote w:type="continuationSeparator" w:id="1">
    <w:p w:rsidR="002520AB" w:rsidRDefault="002520AB" w:rsidP="002E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0AB" w:rsidRDefault="002520AB" w:rsidP="002E0F9F">
      <w:r>
        <w:separator/>
      </w:r>
    </w:p>
  </w:footnote>
  <w:footnote w:type="continuationSeparator" w:id="1">
    <w:p w:rsidR="002520AB" w:rsidRDefault="002520AB" w:rsidP="002E0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04B75"/>
    <w:multiLevelType w:val="hybridMultilevel"/>
    <w:tmpl w:val="C0704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B8010B"/>
    <w:multiLevelType w:val="hybridMultilevel"/>
    <w:tmpl w:val="3DF8A1DE"/>
    <w:lvl w:ilvl="0" w:tplc="8AFA16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04E6938"/>
    <w:multiLevelType w:val="multilevel"/>
    <w:tmpl w:val="F488B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EB233D"/>
    <w:multiLevelType w:val="hybridMultilevel"/>
    <w:tmpl w:val="8C40E36C"/>
    <w:lvl w:ilvl="0" w:tplc="22A43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F20781C"/>
    <w:multiLevelType w:val="hybridMultilevel"/>
    <w:tmpl w:val="CC149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7FAA71A2"/>
    <w:multiLevelType w:val="hybridMultilevel"/>
    <w:tmpl w:val="4378A5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0"/>
  </w:num>
  <w:num w:numId="16">
    <w:abstractNumId w:val="1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9"/>
  </w:num>
  <w:num w:numId="22">
    <w:abstractNumId w:val="27"/>
    <w:lvlOverride w:ilvl="0">
      <w:startOverride w:val="1"/>
    </w:lvlOverride>
  </w:num>
  <w:num w:numId="23">
    <w:abstractNumId w:val="21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4"/>
  </w:num>
  <w:num w:numId="29">
    <w:abstractNumId w:val="16"/>
  </w:num>
  <w:num w:numId="30">
    <w:abstractNumId w:val="12"/>
  </w:num>
  <w:num w:numId="31">
    <w:abstractNumId w:val="4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A541A"/>
    <w:rsid w:val="00002692"/>
    <w:rsid w:val="00004E43"/>
    <w:rsid w:val="00006924"/>
    <w:rsid w:val="00007128"/>
    <w:rsid w:val="000102E7"/>
    <w:rsid w:val="00013390"/>
    <w:rsid w:val="00014B9B"/>
    <w:rsid w:val="000150D7"/>
    <w:rsid w:val="00016B1B"/>
    <w:rsid w:val="0002090E"/>
    <w:rsid w:val="00021F1A"/>
    <w:rsid w:val="00035B25"/>
    <w:rsid w:val="0004464B"/>
    <w:rsid w:val="00051498"/>
    <w:rsid w:val="000573B3"/>
    <w:rsid w:val="00060619"/>
    <w:rsid w:val="00065297"/>
    <w:rsid w:val="0007080B"/>
    <w:rsid w:val="00071C49"/>
    <w:rsid w:val="00074DD3"/>
    <w:rsid w:val="0007517E"/>
    <w:rsid w:val="00090DA8"/>
    <w:rsid w:val="000A48F3"/>
    <w:rsid w:val="000A4BC5"/>
    <w:rsid w:val="000A541A"/>
    <w:rsid w:val="000A5EBE"/>
    <w:rsid w:val="000B1569"/>
    <w:rsid w:val="000C544B"/>
    <w:rsid w:val="000D0B66"/>
    <w:rsid w:val="000E01F2"/>
    <w:rsid w:val="000E0AB0"/>
    <w:rsid w:val="000E2640"/>
    <w:rsid w:val="000E3679"/>
    <w:rsid w:val="000E4CEB"/>
    <w:rsid w:val="000F089C"/>
    <w:rsid w:val="000F114B"/>
    <w:rsid w:val="00101995"/>
    <w:rsid w:val="001045FA"/>
    <w:rsid w:val="001076EF"/>
    <w:rsid w:val="00114F37"/>
    <w:rsid w:val="00120702"/>
    <w:rsid w:val="00126F3E"/>
    <w:rsid w:val="00133D9B"/>
    <w:rsid w:val="00136AB7"/>
    <w:rsid w:val="0014080F"/>
    <w:rsid w:val="00140D51"/>
    <w:rsid w:val="001510C9"/>
    <w:rsid w:val="00155E5B"/>
    <w:rsid w:val="00156C0A"/>
    <w:rsid w:val="00165111"/>
    <w:rsid w:val="0017088F"/>
    <w:rsid w:val="001745C5"/>
    <w:rsid w:val="001775F5"/>
    <w:rsid w:val="00182CC7"/>
    <w:rsid w:val="001857FB"/>
    <w:rsid w:val="0018781C"/>
    <w:rsid w:val="00191BFC"/>
    <w:rsid w:val="00192FAA"/>
    <w:rsid w:val="00194A40"/>
    <w:rsid w:val="001A06AC"/>
    <w:rsid w:val="001A0777"/>
    <w:rsid w:val="001A2971"/>
    <w:rsid w:val="001A797E"/>
    <w:rsid w:val="001B39A9"/>
    <w:rsid w:val="001B45F5"/>
    <w:rsid w:val="001B5169"/>
    <w:rsid w:val="001C0064"/>
    <w:rsid w:val="001C0078"/>
    <w:rsid w:val="001D479C"/>
    <w:rsid w:val="001D529D"/>
    <w:rsid w:val="001D574C"/>
    <w:rsid w:val="001D5A3A"/>
    <w:rsid w:val="001E16EA"/>
    <w:rsid w:val="001E3ECB"/>
    <w:rsid w:val="001F5CF7"/>
    <w:rsid w:val="001F66F1"/>
    <w:rsid w:val="00203875"/>
    <w:rsid w:val="002110E7"/>
    <w:rsid w:val="002115BC"/>
    <w:rsid w:val="0021470D"/>
    <w:rsid w:val="0022020A"/>
    <w:rsid w:val="00220F48"/>
    <w:rsid w:val="00225A1B"/>
    <w:rsid w:val="002306F6"/>
    <w:rsid w:val="002333C8"/>
    <w:rsid w:val="0024034B"/>
    <w:rsid w:val="00240EFC"/>
    <w:rsid w:val="00240FD7"/>
    <w:rsid w:val="002510B4"/>
    <w:rsid w:val="002520AB"/>
    <w:rsid w:val="002556B0"/>
    <w:rsid w:val="00257B23"/>
    <w:rsid w:val="00267A92"/>
    <w:rsid w:val="002722DD"/>
    <w:rsid w:val="002728B5"/>
    <w:rsid w:val="00277924"/>
    <w:rsid w:val="00283F7D"/>
    <w:rsid w:val="002858CE"/>
    <w:rsid w:val="002A114A"/>
    <w:rsid w:val="002A513C"/>
    <w:rsid w:val="002C0691"/>
    <w:rsid w:val="002C34EE"/>
    <w:rsid w:val="002C3606"/>
    <w:rsid w:val="002C519F"/>
    <w:rsid w:val="002D6DB8"/>
    <w:rsid w:val="002E0C17"/>
    <w:rsid w:val="002E0F9F"/>
    <w:rsid w:val="002E369C"/>
    <w:rsid w:val="002E4071"/>
    <w:rsid w:val="002F5AA8"/>
    <w:rsid w:val="002F6982"/>
    <w:rsid w:val="002F779B"/>
    <w:rsid w:val="00300DEE"/>
    <w:rsid w:val="00301F5C"/>
    <w:rsid w:val="003128D7"/>
    <w:rsid w:val="00321FE8"/>
    <w:rsid w:val="00326696"/>
    <w:rsid w:val="00341C3E"/>
    <w:rsid w:val="00342830"/>
    <w:rsid w:val="00343366"/>
    <w:rsid w:val="00345116"/>
    <w:rsid w:val="00346290"/>
    <w:rsid w:val="00350629"/>
    <w:rsid w:val="0035551C"/>
    <w:rsid w:val="00380CBB"/>
    <w:rsid w:val="00381BA8"/>
    <w:rsid w:val="00392011"/>
    <w:rsid w:val="003A0D75"/>
    <w:rsid w:val="003C386D"/>
    <w:rsid w:val="003D0465"/>
    <w:rsid w:val="003D5AA1"/>
    <w:rsid w:val="003E2FD9"/>
    <w:rsid w:val="003E3D10"/>
    <w:rsid w:val="003F0F13"/>
    <w:rsid w:val="003F239A"/>
    <w:rsid w:val="004029CF"/>
    <w:rsid w:val="004041F6"/>
    <w:rsid w:val="004137E6"/>
    <w:rsid w:val="0042449C"/>
    <w:rsid w:val="00433B3A"/>
    <w:rsid w:val="0043460C"/>
    <w:rsid w:val="00444081"/>
    <w:rsid w:val="004478BC"/>
    <w:rsid w:val="00465D24"/>
    <w:rsid w:val="00465D77"/>
    <w:rsid w:val="00473F40"/>
    <w:rsid w:val="004744D3"/>
    <w:rsid w:val="004752F6"/>
    <w:rsid w:val="00496761"/>
    <w:rsid w:val="004A49FA"/>
    <w:rsid w:val="004C7D43"/>
    <w:rsid w:val="004F0840"/>
    <w:rsid w:val="004F44D3"/>
    <w:rsid w:val="004F661C"/>
    <w:rsid w:val="004F7BA6"/>
    <w:rsid w:val="00524D77"/>
    <w:rsid w:val="005319B9"/>
    <w:rsid w:val="00534AB9"/>
    <w:rsid w:val="00534EB1"/>
    <w:rsid w:val="00535305"/>
    <w:rsid w:val="00550A59"/>
    <w:rsid w:val="00560FB2"/>
    <w:rsid w:val="00563732"/>
    <w:rsid w:val="00567FDF"/>
    <w:rsid w:val="00573742"/>
    <w:rsid w:val="005754C5"/>
    <w:rsid w:val="00575AB6"/>
    <w:rsid w:val="00575D25"/>
    <w:rsid w:val="00577E43"/>
    <w:rsid w:val="0059004F"/>
    <w:rsid w:val="0059192C"/>
    <w:rsid w:val="005939DB"/>
    <w:rsid w:val="00595FED"/>
    <w:rsid w:val="005968F9"/>
    <w:rsid w:val="005A03FA"/>
    <w:rsid w:val="005A0FD3"/>
    <w:rsid w:val="005A312F"/>
    <w:rsid w:val="005A440E"/>
    <w:rsid w:val="005B2E16"/>
    <w:rsid w:val="005B3CC3"/>
    <w:rsid w:val="005C1107"/>
    <w:rsid w:val="005C6A7E"/>
    <w:rsid w:val="005C7998"/>
    <w:rsid w:val="005D2B81"/>
    <w:rsid w:val="00601096"/>
    <w:rsid w:val="00602895"/>
    <w:rsid w:val="00610306"/>
    <w:rsid w:val="006134CB"/>
    <w:rsid w:val="00614C32"/>
    <w:rsid w:val="00622590"/>
    <w:rsid w:val="00630DB1"/>
    <w:rsid w:val="006373D8"/>
    <w:rsid w:val="00645669"/>
    <w:rsid w:val="00646E3B"/>
    <w:rsid w:val="00651C40"/>
    <w:rsid w:val="00653680"/>
    <w:rsid w:val="00656E94"/>
    <w:rsid w:val="00662B98"/>
    <w:rsid w:val="0066578A"/>
    <w:rsid w:val="00667B55"/>
    <w:rsid w:val="00681D3E"/>
    <w:rsid w:val="006859E4"/>
    <w:rsid w:val="00685F0C"/>
    <w:rsid w:val="006957AD"/>
    <w:rsid w:val="006A0610"/>
    <w:rsid w:val="006A6119"/>
    <w:rsid w:val="006A68B3"/>
    <w:rsid w:val="006C3283"/>
    <w:rsid w:val="006C66AC"/>
    <w:rsid w:val="006D18B0"/>
    <w:rsid w:val="006D30A7"/>
    <w:rsid w:val="006D5C93"/>
    <w:rsid w:val="006D61A5"/>
    <w:rsid w:val="006E53F9"/>
    <w:rsid w:val="006F2C60"/>
    <w:rsid w:val="006F4B89"/>
    <w:rsid w:val="006F63EE"/>
    <w:rsid w:val="006F68BA"/>
    <w:rsid w:val="006F716E"/>
    <w:rsid w:val="00700244"/>
    <w:rsid w:val="007013EC"/>
    <w:rsid w:val="00704FAD"/>
    <w:rsid w:val="00707CF0"/>
    <w:rsid w:val="00710C40"/>
    <w:rsid w:val="00715936"/>
    <w:rsid w:val="00726E99"/>
    <w:rsid w:val="00734F34"/>
    <w:rsid w:val="00736552"/>
    <w:rsid w:val="00753D8E"/>
    <w:rsid w:val="00754235"/>
    <w:rsid w:val="0076516F"/>
    <w:rsid w:val="00767CB5"/>
    <w:rsid w:val="00771C1A"/>
    <w:rsid w:val="00772043"/>
    <w:rsid w:val="00774853"/>
    <w:rsid w:val="00774DC4"/>
    <w:rsid w:val="00775FA9"/>
    <w:rsid w:val="0078258F"/>
    <w:rsid w:val="00786307"/>
    <w:rsid w:val="0079079B"/>
    <w:rsid w:val="007942DE"/>
    <w:rsid w:val="00797509"/>
    <w:rsid w:val="007A7CCE"/>
    <w:rsid w:val="007B402E"/>
    <w:rsid w:val="007B43EC"/>
    <w:rsid w:val="007B44F6"/>
    <w:rsid w:val="007B71D2"/>
    <w:rsid w:val="007C2208"/>
    <w:rsid w:val="007C3C63"/>
    <w:rsid w:val="007C420F"/>
    <w:rsid w:val="007D3C8D"/>
    <w:rsid w:val="007D4439"/>
    <w:rsid w:val="007D513A"/>
    <w:rsid w:val="007D5749"/>
    <w:rsid w:val="007E144D"/>
    <w:rsid w:val="007E3085"/>
    <w:rsid w:val="007F382B"/>
    <w:rsid w:val="007F3CC1"/>
    <w:rsid w:val="007F42F4"/>
    <w:rsid w:val="007F4972"/>
    <w:rsid w:val="007F7857"/>
    <w:rsid w:val="008038B8"/>
    <w:rsid w:val="00811929"/>
    <w:rsid w:val="00811D07"/>
    <w:rsid w:val="00821815"/>
    <w:rsid w:val="008219C0"/>
    <w:rsid w:val="00822C3C"/>
    <w:rsid w:val="00824329"/>
    <w:rsid w:val="0082577A"/>
    <w:rsid w:val="00832A9D"/>
    <w:rsid w:val="00834D14"/>
    <w:rsid w:val="0086088A"/>
    <w:rsid w:val="0086581A"/>
    <w:rsid w:val="00884DF0"/>
    <w:rsid w:val="00890896"/>
    <w:rsid w:val="00890EBB"/>
    <w:rsid w:val="0089259E"/>
    <w:rsid w:val="0089560A"/>
    <w:rsid w:val="008959EC"/>
    <w:rsid w:val="008A0E45"/>
    <w:rsid w:val="008B06DD"/>
    <w:rsid w:val="008B0F03"/>
    <w:rsid w:val="008B54BB"/>
    <w:rsid w:val="008C055D"/>
    <w:rsid w:val="008C094D"/>
    <w:rsid w:val="008C45D3"/>
    <w:rsid w:val="008C51DA"/>
    <w:rsid w:val="008D26FA"/>
    <w:rsid w:val="008D4CE3"/>
    <w:rsid w:val="008E17B5"/>
    <w:rsid w:val="008E3345"/>
    <w:rsid w:val="008E4A4F"/>
    <w:rsid w:val="008E4FD2"/>
    <w:rsid w:val="008E7C1B"/>
    <w:rsid w:val="008F1B69"/>
    <w:rsid w:val="008F7102"/>
    <w:rsid w:val="00912A36"/>
    <w:rsid w:val="00912EAF"/>
    <w:rsid w:val="00922B03"/>
    <w:rsid w:val="00922EB9"/>
    <w:rsid w:val="009256B8"/>
    <w:rsid w:val="00925913"/>
    <w:rsid w:val="00926A15"/>
    <w:rsid w:val="00935D2E"/>
    <w:rsid w:val="009431E1"/>
    <w:rsid w:val="00973E00"/>
    <w:rsid w:val="00973F22"/>
    <w:rsid w:val="009768F0"/>
    <w:rsid w:val="009963DF"/>
    <w:rsid w:val="009A5A8D"/>
    <w:rsid w:val="009A7F4A"/>
    <w:rsid w:val="009E3570"/>
    <w:rsid w:val="009E5222"/>
    <w:rsid w:val="009F2AD5"/>
    <w:rsid w:val="009F36AB"/>
    <w:rsid w:val="009F51B7"/>
    <w:rsid w:val="009F6C96"/>
    <w:rsid w:val="00A07BC4"/>
    <w:rsid w:val="00A10FC4"/>
    <w:rsid w:val="00A112BD"/>
    <w:rsid w:val="00A13F51"/>
    <w:rsid w:val="00A1728E"/>
    <w:rsid w:val="00A22729"/>
    <w:rsid w:val="00A2342D"/>
    <w:rsid w:val="00A239A3"/>
    <w:rsid w:val="00A30545"/>
    <w:rsid w:val="00A32FDB"/>
    <w:rsid w:val="00A40AF7"/>
    <w:rsid w:val="00A43745"/>
    <w:rsid w:val="00A4533F"/>
    <w:rsid w:val="00A51FCB"/>
    <w:rsid w:val="00A54DAB"/>
    <w:rsid w:val="00A56AE4"/>
    <w:rsid w:val="00A66BF5"/>
    <w:rsid w:val="00A73FC2"/>
    <w:rsid w:val="00A77FDC"/>
    <w:rsid w:val="00A93587"/>
    <w:rsid w:val="00A9539E"/>
    <w:rsid w:val="00A96A34"/>
    <w:rsid w:val="00AA0343"/>
    <w:rsid w:val="00AB526C"/>
    <w:rsid w:val="00AC1730"/>
    <w:rsid w:val="00AC6A1F"/>
    <w:rsid w:val="00AD3D67"/>
    <w:rsid w:val="00AD70FC"/>
    <w:rsid w:val="00AE4A4C"/>
    <w:rsid w:val="00AE5F22"/>
    <w:rsid w:val="00AF3DDE"/>
    <w:rsid w:val="00B0037F"/>
    <w:rsid w:val="00B02038"/>
    <w:rsid w:val="00B0469D"/>
    <w:rsid w:val="00B06E9A"/>
    <w:rsid w:val="00B14015"/>
    <w:rsid w:val="00B24855"/>
    <w:rsid w:val="00B32015"/>
    <w:rsid w:val="00B4134F"/>
    <w:rsid w:val="00B46A24"/>
    <w:rsid w:val="00B5277E"/>
    <w:rsid w:val="00B636E7"/>
    <w:rsid w:val="00B659A3"/>
    <w:rsid w:val="00B65C92"/>
    <w:rsid w:val="00B66890"/>
    <w:rsid w:val="00B7640F"/>
    <w:rsid w:val="00B77D1E"/>
    <w:rsid w:val="00B81D93"/>
    <w:rsid w:val="00B8417F"/>
    <w:rsid w:val="00B972E5"/>
    <w:rsid w:val="00BA2EEA"/>
    <w:rsid w:val="00BA52BA"/>
    <w:rsid w:val="00BB14ED"/>
    <w:rsid w:val="00BB1FC9"/>
    <w:rsid w:val="00BB4430"/>
    <w:rsid w:val="00BC10B3"/>
    <w:rsid w:val="00BC66BD"/>
    <w:rsid w:val="00BC6E3B"/>
    <w:rsid w:val="00BD1A86"/>
    <w:rsid w:val="00BD4B0C"/>
    <w:rsid w:val="00BE0F33"/>
    <w:rsid w:val="00BE7872"/>
    <w:rsid w:val="00BE7EA0"/>
    <w:rsid w:val="00C114E4"/>
    <w:rsid w:val="00C20141"/>
    <w:rsid w:val="00C25712"/>
    <w:rsid w:val="00C273FA"/>
    <w:rsid w:val="00C3038E"/>
    <w:rsid w:val="00C42BF5"/>
    <w:rsid w:val="00C4398A"/>
    <w:rsid w:val="00C46064"/>
    <w:rsid w:val="00C5382E"/>
    <w:rsid w:val="00C7017B"/>
    <w:rsid w:val="00C7350B"/>
    <w:rsid w:val="00C864EA"/>
    <w:rsid w:val="00C8776B"/>
    <w:rsid w:val="00C97571"/>
    <w:rsid w:val="00CA269D"/>
    <w:rsid w:val="00CA2D5B"/>
    <w:rsid w:val="00CA4166"/>
    <w:rsid w:val="00CB4791"/>
    <w:rsid w:val="00CC4562"/>
    <w:rsid w:val="00CE3024"/>
    <w:rsid w:val="00D00373"/>
    <w:rsid w:val="00D02B40"/>
    <w:rsid w:val="00D05B1B"/>
    <w:rsid w:val="00D13936"/>
    <w:rsid w:val="00D15E4D"/>
    <w:rsid w:val="00D21124"/>
    <w:rsid w:val="00D21677"/>
    <w:rsid w:val="00D23B19"/>
    <w:rsid w:val="00D2643E"/>
    <w:rsid w:val="00D36873"/>
    <w:rsid w:val="00D47A22"/>
    <w:rsid w:val="00D507B9"/>
    <w:rsid w:val="00D50A16"/>
    <w:rsid w:val="00D51DF3"/>
    <w:rsid w:val="00D542F3"/>
    <w:rsid w:val="00D57317"/>
    <w:rsid w:val="00D62C66"/>
    <w:rsid w:val="00D70277"/>
    <w:rsid w:val="00D813B5"/>
    <w:rsid w:val="00D858FB"/>
    <w:rsid w:val="00D85EE0"/>
    <w:rsid w:val="00D9686C"/>
    <w:rsid w:val="00DA313D"/>
    <w:rsid w:val="00DA666A"/>
    <w:rsid w:val="00DB2941"/>
    <w:rsid w:val="00DB6A21"/>
    <w:rsid w:val="00DC11DC"/>
    <w:rsid w:val="00DD2F85"/>
    <w:rsid w:val="00DD6C12"/>
    <w:rsid w:val="00DE0013"/>
    <w:rsid w:val="00DE1A3F"/>
    <w:rsid w:val="00DE3CE1"/>
    <w:rsid w:val="00DF0B45"/>
    <w:rsid w:val="00DF4CFC"/>
    <w:rsid w:val="00DF72AA"/>
    <w:rsid w:val="00E0378D"/>
    <w:rsid w:val="00E112C6"/>
    <w:rsid w:val="00E1557A"/>
    <w:rsid w:val="00E22926"/>
    <w:rsid w:val="00E2384E"/>
    <w:rsid w:val="00E24FC1"/>
    <w:rsid w:val="00E25B7A"/>
    <w:rsid w:val="00E27530"/>
    <w:rsid w:val="00E315F3"/>
    <w:rsid w:val="00E33983"/>
    <w:rsid w:val="00E34AF4"/>
    <w:rsid w:val="00E3659B"/>
    <w:rsid w:val="00E413CF"/>
    <w:rsid w:val="00E5027E"/>
    <w:rsid w:val="00E53E09"/>
    <w:rsid w:val="00E6592B"/>
    <w:rsid w:val="00E721EE"/>
    <w:rsid w:val="00E72E4F"/>
    <w:rsid w:val="00E7411A"/>
    <w:rsid w:val="00E8211F"/>
    <w:rsid w:val="00E87E12"/>
    <w:rsid w:val="00E916DF"/>
    <w:rsid w:val="00EA0A43"/>
    <w:rsid w:val="00EA38D1"/>
    <w:rsid w:val="00EA50BD"/>
    <w:rsid w:val="00EA597F"/>
    <w:rsid w:val="00EB5229"/>
    <w:rsid w:val="00EC3AC1"/>
    <w:rsid w:val="00EC61C0"/>
    <w:rsid w:val="00ED33B8"/>
    <w:rsid w:val="00ED5C02"/>
    <w:rsid w:val="00EE2953"/>
    <w:rsid w:val="00F10526"/>
    <w:rsid w:val="00F15CA7"/>
    <w:rsid w:val="00F21E06"/>
    <w:rsid w:val="00F2324B"/>
    <w:rsid w:val="00F41BEF"/>
    <w:rsid w:val="00F474CC"/>
    <w:rsid w:val="00F47E82"/>
    <w:rsid w:val="00F54947"/>
    <w:rsid w:val="00F56A28"/>
    <w:rsid w:val="00F572A1"/>
    <w:rsid w:val="00F6403B"/>
    <w:rsid w:val="00F6491F"/>
    <w:rsid w:val="00F679B7"/>
    <w:rsid w:val="00F706A7"/>
    <w:rsid w:val="00F80749"/>
    <w:rsid w:val="00F80E93"/>
    <w:rsid w:val="00F846C7"/>
    <w:rsid w:val="00F864C7"/>
    <w:rsid w:val="00F865D9"/>
    <w:rsid w:val="00F979A0"/>
    <w:rsid w:val="00FA598A"/>
    <w:rsid w:val="00FB24EE"/>
    <w:rsid w:val="00FC57AE"/>
    <w:rsid w:val="00FD06E6"/>
    <w:rsid w:val="00FD36E5"/>
    <w:rsid w:val="00FE4981"/>
    <w:rsid w:val="00FE5158"/>
    <w:rsid w:val="00FF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iPriority w:val="99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b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60289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8E7C1B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8E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Стиль"/>
    <w:uiPriority w:val="99"/>
    <w:rsid w:val="008E7C1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8E7C1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8E7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7C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тандарт"/>
    <w:basedOn w:val="a"/>
    <w:rsid w:val="00AF3DDE"/>
    <w:pPr>
      <w:spacing w:line="288" w:lineRule="auto"/>
      <w:ind w:firstLine="709"/>
      <w:jc w:val="both"/>
    </w:pPr>
    <w:rPr>
      <w:sz w:val="28"/>
    </w:rPr>
  </w:style>
  <w:style w:type="character" w:styleId="af1">
    <w:name w:val="Subtle Emphasis"/>
    <w:basedOn w:val="a0"/>
    <w:uiPriority w:val="19"/>
    <w:qFormat/>
    <w:rsid w:val="009431E1"/>
    <w:rPr>
      <w:i/>
      <w:iCs/>
      <w:color w:val="808080" w:themeColor="text1" w:themeTint="7F"/>
    </w:rPr>
  </w:style>
  <w:style w:type="paragraph" w:styleId="af2">
    <w:name w:val="No Spacing"/>
    <w:uiPriority w:val="1"/>
    <w:qFormat/>
    <w:rsid w:val="009431E1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9F2AD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054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0545"/>
    <w:rPr>
      <w:rFonts w:ascii="Tahoma" w:eastAsia="Times New Roman" w:hAnsi="Tahoma" w:cs="Tahoma"/>
      <w:sz w:val="16"/>
      <w:szCs w:val="16"/>
      <w:lang w:eastAsia="ar-SA"/>
    </w:rPr>
  </w:style>
  <w:style w:type="character" w:styleId="HTML">
    <w:name w:val="HTML Acronym"/>
    <w:basedOn w:val="a0"/>
    <w:rsid w:val="00A30545"/>
  </w:style>
  <w:style w:type="paragraph" w:styleId="af5">
    <w:name w:val="header"/>
    <w:basedOn w:val="a"/>
    <w:link w:val="af6"/>
    <w:unhideWhenUsed/>
    <w:rsid w:val="002E0F9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semiHidden/>
    <w:unhideWhenUsed/>
    <w:rsid w:val="002E0F9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Body Text Indent"/>
    <w:basedOn w:val="a"/>
    <w:link w:val="afa"/>
    <w:rsid w:val="001D574C"/>
    <w:pPr>
      <w:suppressAutoHyphens w:val="0"/>
      <w:spacing w:after="120"/>
      <w:ind w:left="283"/>
    </w:pPr>
    <w:rPr>
      <w:lang w:val="en-US" w:eastAsia="en-US"/>
    </w:rPr>
  </w:style>
  <w:style w:type="character" w:customStyle="1" w:styleId="afa">
    <w:name w:val="Основной текст с отступом Знак"/>
    <w:basedOn w:val="a0"/>
    <w:link w:val="af9"/>
    <w:rsid w:val="001D57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(2)_"/>
    <w:basedOn w:val="a0"/>
    <w:link w:val="24"/>
    <w:rsid w:val="00595FED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95FED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A953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539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5">
    <w:name w:val="Заголовок №2_"/>
    <w:link w:val="26"/>
    <w:uiPriority w:val="99"/>
    <w:locked/>
    <w:rsid w:val="006A6119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A6119"/>
    <w:pPr>
      <w:shd w:val="clear" w:color="auto" w:fill="FFFFFF"/>
      <w:suppressAutoHyphens w:val="0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character" w:styleId="afb">
    <w:name w:val="FollowedHyperlink"/>
    <w:basedOn w:val="a0"/>
    <w:uiPriority w:val="99"/>
    <w:semiHidden/>
    <w:unhideWhenUsed/>
    <w:rsid w:val="00A43745"/>
    <w:rPr>
      <w:color w:val="800080"/>
      <w:u w:val="single"/>
    </w:rPr>
  </w:style>
  <w:style w:type="paragraph" w:customStyle="1" w:styleId="xl185">
    <w:name w:val="xl18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43745"/>
    <w:pPr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4374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212">
    <w:name w:val="xl212"/>
    <w:basedOn w:val="a"/>
    <w:rsid w:val="00A43745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A4374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A4374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A43745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A43745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A43745"/>
    <w:pPr>
      <w:pBdr>
        <w:top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A43745"/>
    <w:pPr>
      <w:pBdr>
        <w:bottom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A43745"/>
    <w:pPr>
      <w:pBdr>
        <w:top w:val="single" w:sz="8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6">
    <w:name w:val="xl256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Default">
    <w:name w:val="Default"/>
    <w:rsid w:val="0004464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A51DAC3556BA3551801F442CE13BEBA42F94C4D58D65BD00CFD80F0A81AFEFDE20C2AC7C7349E6w3XCF" TargetMode="External"/><Relationship Id="rId13" Type="http://schemas.openxmlformats.org/officeDocument/2006/relationships/hyperlink" Target="consultantplus://offline/ref=5C4E268F105B06698664F2C3240B9564EB0F5BAC9AB0AB0BA4598B8297D8B8EC89D9F17A730B79C10688F1C32F71B4841C9DE32E6F3741QCG5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3C373ACBFD9D57219CFE10E3BDAA1F6E50B954F267CA3513639F1292415D0D435D68A225F094179F00696119080408DD1E8C54507F3153w3q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7A599546F840AB9D396E50860C932C218543035C74D96C47191DED8DFD0DB6E6B622F38F14x2nA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2FFF445E1479E2EE897E82F2574B6E2BAA245A23D7E4809C1D5BB5E6CE63560A7B27AF33818B6AFZ0EA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FFF445E1479E2EE897E82F2574B6E2BAA748A43F7F4809C1D5BB5E6CE63560A7B27AF33818B4A9Z0E9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16E9-06E4-4909-82ED-9FAB8542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2369</TotalTime>
  <Pages>1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225</cp:revision>
  <cp:lastPrinted>2017-06-16T02:50:00Z</cp:lastPrinted>
  <dcterms:created xsi:type="dcterms:W3CDTF">2015-05-25T05:26:00Z</dcterms:created>
  <dcterms:modified xsi:type="dcterms:W3CDTF">2021-11-04T18:18:00Z</dcterms:modified>
</cp:coreProperties>
</file>