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A2E06" w14:textId="77777777" w:rsidR="000E3679" w:rsidRDefault="000E3679" w:rsidP="00A43745">
      <w:pPr>
        <w:autoSpaceDE w:val="0"/>
        <w:autoSpaceDN w:val="0"/>
        <w:adjustRightInd w:val="0"/>
        <w:jc w:val="both"/>
        <w:rPr>
          <w:sz w:val="28"/>
          <w:szCs w:val="28"/>
        </w:rPr>
      </w:pPr>
    </w:p>
    <w:p w14:paraId="37F489E0" w14:textId="418225CD" w:rsidR="00DC11DC" w:rsidRPr="003365C5" w:rsidRDefault="00F70513" w:rsidP="00DC11DC">
      <w:pPr>
        <w:ind w:right="-5"/>
        <w:jc w:val="center"/>
        <w:rPr>
          <w:rFonts w:ascii="Arial" w:hAnsi="Arial" w:cs="Arial"/>
          <w:b/>
          <w:sz w:val="32"/>
          <w:szCs w:val="32"/>
        </w:rPr>
      </w:pPr>
      <w:r>
        <w:rPr>
          <w:rFonts w:ascii="Arial" w:hAnsi="Arial" w:cs="Arial"/>
          <w:b/>
          <w:sz w:val="32"/>
          <w:szCs w:val="32"/>
        </w:rPr>
        <w:t>13</w:t>
      </w:r>
      <w:r w:rsidR="003458FA">
        <w:rPr>
          <w:rFonts w:ascii="Arial" w:hAnsi="Arial" w:cs="Arial"/>
          <w:b/>
          <w:sz w:val="32"/>
          <w:szCs w:val="32"/>
        </w:rPr>
        <w:t>.0</w:t>
      </w:r>
      <w:r>
        <w:rPr>
          <w:rFonts w:ascii="Arial" w:hAnsi="Arial" w:cs="Arial"/>
          <w:b/>
          <w:sz w:val="32"/>
          <w:szCs w:val="32"/>
        </w:rPr>
        <w:t>5</w:t>
      </w:r>
      <w:r w:rsidR="003458FA">
        <w:rPr>
          <w:rFonts w:ascii="Arial" w:hAnsi="Arial" w:cs="Arial"/>
          <w:b/>
          <w:sz w:val="32"/>
          <w:szCs w:val="32"/>
        </w:rPr>
        <w:t>.2024г. №4</w:t>
      </w:r>
      <w:r>
        <w:rPr>
          <w:rFonts w:ascii="Arial" w:hAnsi="Arial" w:cs="Arial"/>
          <w:b/>
          <w:sz w:val="32"/>
          <w:szCs w:val="32"/>
        </w:rPr>
        <w:t>4</w:t>
      </w:r>
    </w:p>
    <w:p w14:paraId="3B5A2D38" w14:textId="77777777" w:rsidR="00DC11DC" w:rsidRPr="003365C5" w:rsidRDefault="00DC11DC" w:rsidP="00DC11DC">
      <w:pPr>
        <w:ind w:right="-5"/>
        <w:jc w:val="center"/>
        <w:rPr>
          <w:rFonts w:ascii="Arial" w:hAnsi="Arial" w:cs="Arial"/>
          <w:b/>
          <w:sz w:val="32"/>
          <w:szCs w:val="32"/>
        </w:rPr>
      </w:pPr>
      <w:r w:rsidRPr="003365C5">
        <w:rPr>
          <w:rFonts w:ascii="Arial" w:hAnsi="Arial" w:cs="Arial"/>
          <w:b/>
          <w:sz w:val="32"/>
          <w:szCs w:val="32"/>
        </w:rPr>
        <w:t>РОССИЙСКАЯ ФЕДЕРАЦИЯ</w:t>
      </w:r>
    </w:p>
    <w:p w14:paraId="0D8584D4" w14:textId="77777777" w:rsidR="00DC11DC" w:rsidRPr="003365C5" w:rsidRDefault="00DC11DC" w:rsidP="00DC11DC">
      <w:pPr>
        <w:ind w:right="-5"/>
        <w:jc w:val="center"/>
        <w:rPr>
          <w:rFonts w:ascii="Arial" w:hAnsi="Arial" w:cs="Arial"/>
          <w:b/>
          <w:sz w:val="32"/>
          <w:szCs w:val="32"/>
        </w:rPr>
      </w:pPr>
      <w:r w:rsidRPr="003365C5">
        <w:rPr>
          <w:rFonts w:ascii="Arial" w:hAnsi="Arial" w:cs="Arial"/>
          <w:b/>
          <w:sz w:val="32"/>
          <w:szCs w:val="32"/>
        </w:rPr>
        <w:t>ИРКУТСКАЯ ОБЛАСТЬ</w:t>
      </w:r>
    </w:p>
    <w:p w14:paraId="5645776E" w14:textId="77777777" w:rsidR="00DC11DC" w:rsidRPr="003365C5" w:rsidRDefault="00DC11DC" w:rsidP="00DC11DC">
      <w:pPr>
        <w:ind w:right="-5"/>
        <w:jc w:val="center"/>
        <w:rPr>
          <w:rFonts w:ascii="Arial" w:hAnsi="Arial" w:cs="Arial"/>
          <w:b/>
          <w:sz w:val="32"/>
          <w:szCs w:val="32"/>
        </w:rPr>
      </w:pPr>
      <w:r>
        <w:rPr>
          <w:rFonts w:ascii="Arial" w:hAnsi="Arial" w:cs="Arial"/>
          <w:b/>
          <w:sz w:val="32"/>
          <w:szCs w:val="32"/>
        </w:rPr>
        <w:t xml:space="preserve">ТАЙШЕТСКИЙ </w:t>
      </w:r>
      <w:r w:rsidRPr="003365C5">
        <w:rPr>
          <w:rFonts w:ascii="Arial" w:hAnsi="Arial" w:cs="Arial"/>
          <w:b/>
          <w:sz w:val="32"/>
          <w:szCs w:val="32"/>
        </w:rPr>
        <w:t>РАЙОН</w:t>
      </w:r>
    </w:p>
    <w:p w14:paraId="42039C90" w14:textId="77777777" w:rsidR="00DC11DC" w:rsidRPr="003365C5" w:rsidRDefault="00DC11DC" w:rsidP="00DC11DC">
      <w:pPr>
        <w:ind w:right="-5"/>
        <w:jc w:val="center"/>
        <w:rPr>
          <w:rFonts w:ascii="Arial" w:hAnsi="Arial" w:cs="Arial"/>
          <w:b/>
          <w:sz w:val="32"/>
          <w:szCs w:val="32"/>
        </w:rPr>
      </w:pPr>
      <w:r w:rsidRPr="003365C5">
        <w:rPr>
          <w:rFonts w:ascii="Arial" w:hAnsi="Arial" w:cs="Arial"/>
          <w:b/>
          <w:sz w:val="32"/>
          <w:szCs w:val="32"/>
        </w:rPr>
        <w:t>НИЖНЕЗАИМСКОЕ МУНИЦ</w:t>
      </w:r>
      <w:r>
        <w:rPr>
          <w:rFonts w:ascii="Arial" w:hAnsi="Arial" w:cs="Arial"/>
          <w:b/>
          <w:sz w:val="32"/>
          <w:szCs w:val="32"/>
        </w:rPr>
        <w:t>И</w:t>
      </w:r>
      <w:r w:rsidRPr="003365C5">
        <w:rPr>
          <w:rFonts w:ascii="Arial" w:hAnsi="Arial" w:cs="Arial"/>
          <w:b/>
          <w:sz w:val="32"/>
          <w:szCs w:val="32"/>
        </w:rPr>
        <w:t>ПАЛЬНОЕ ОБРАЗОВАНИЕ</w:t>
      </w:r>
    </w:p>
    <w:p w14:paraId="1F9A25D8" w14:textId="77777777" w:rsidR="00DC11DC" w:rsidRPr="003365C5" w:rsidRDefault="00DC11DC" w:rsidP="00DC11DC">
      <w:pPr>
        <w:ind w:right="-5"/>
        <w:jc w:val="center"/>
        <w:rPr>
          <w:rFonts w:ascii="Arial" w:hAnsi="Arial" w:cs="Arial"/>
          <w:b/>
          <w:sz w:val="32"/>
          <w:szCs w:val="32"/>
        </w:rPr>
      </w:pPr>
      <w:r w:rsidRPr="003365C5">
        <w:rPr>
          <w:rFonts w:ascii="Arial" w:hAnsi="Arial" w:cs="Arial"/>
          <w:b/>
          <w:sz w:val="32"/>
          <w:szCs w:val="32"/>
        </w:rPr>
        <w:t>ДУМА</w:t>
      </w:r>
    </w:p>
    <w:p w14:paraId="77AA87A9" w14:textId="77777777" w:rsidR="00DC11DC" w:rsidRDefault="00DC11DC" w:rsidP="00DC11DC">
      <w:pPr>
        <w:ind w:right="-5"/>
        <w:jc w:val="center"/>
        <w:rPr>
          <w:rFonts w:ascii="Arial" w:hAnsi="Arial" w:cs="Arial"/>
          <w:b/>
          <w:sz w:val="32"/>
          <w:szCs w:val="32"/>
        </w:rPr>
      </w:pPr>
      <w:r w:rsidRPr="003365C5">
        <w:rPr>
          <w:rFonts w:ascii="Arial" w:hAnsi="Arial" w:cs="Arial"/>
          <w:b/>
          <w:sz w:val="32"/>
          <w:szCs w:val="32"/>
        </w:rPr>
        <w:t>РЕШЕНИЕ</w:t>
      </w:r>
    </w:p>
    <w:p w14:paraId="64236770" w14:textId="77777777" w:rsidR="00DC11DC" w:rsidRDefault="00DC11DC" w:rsidP="00DC11DC">
      <w:pPr>
        <w:jc w:val="center"/>
      </w:pPr>
    </w:p>
    <w:p w14:paraId="2D772B0E" w14:textId="77777777" w:rsidR="00F70513" w:rsidRDefault="00DC11DC" w:rsidP="0086581A">
      <w:pPr>
        <w:jc w:val="center"/>
        <w:rPr>
          <w:rFonts w:ascii="Arial" w:hAnsi="Arial" w:cs="Arial"/>
          <w:b/>
          <w:sz w:val="32"/>
          <w:szCs w:val="32"/>
        </w:rPr>
      </w:pPr>
      <w:r>
        <w:rPr>
          <w:rFonts w:ascii="Arial" w:hAnsi="Arial" w:cs="Arial"/>
          <w:b/>
          <w:sz w:val="32"/>
          <w:szCs w:val="32"/>
        </w:rPr>
        <w:t>О</w:t>
      </w:r>
      <w:r w:rsidR="00F70513">
        <w:rPr>
          <w:rFonts w:ascii="Arial" w:hAnsi="Arial" w:cs="Arial"/>
          <w:b/>
          <w:sz w:val="32"/>
          <w:szCs w:val="32"/>
        </w:rPr>
        <w:t xml:space="preserve">Б УТВЕРЖДЕНИИ ГОДОВОГО ОТЧЕТА ОБ ИСПОЛНЕНИИ БЮДЖЕТА </w:t>
      </w:r>
      <w:r w:rsidR="0086581A">
        <w:rPr>
          <w:rFonts w:ascii="Arial" w:hAnsi="Arial" w:cs="Arial"/>
          <w:b/>
          <w:sz w:val="32"/>
          <w:szCs w:val="32"/>
        </w:rPr>
        <w:t xml:space="preserve"> </w:t>
      </w:r>
      <w:r w:rsidR="0021470D">
        <w:rPr>
          <w:rFonts w:ascii="Arial" w:hAnsi="Arial" w:cs="Arial"/>
          <w:b/>
          <w:sz w:val="32"/>
          <w:szCs w:val="32"/>
        </w:rPr>
        <w:t xml:space="preserve">НИЖНЕЗАИМСКОГО МУНИЦИПАЛЬНОГО ОБРАЗОВАНИЯ </w:t>
      </w:r>
      <w:r w:rsidR="00F70513">
        <w:rPr>
          <w:rFonts w:ascii="Arial" w:hAnsi="Arial" w:cs="Arial"/>
          <w:b/>
          <w:sz w:val="32"/>
          <w:szCs w:val="32"/>
        </w:rPr>
        <w:t>ЗА</w:t>
      </w:r>
      <w:r w:rsidR="003458FA">
        <w:rPr>
          <w:rFonts w:ascii="Arial" w:hAnsi="Arial" w:cs="Arial"/>
          <w:b/>
          <w:sz w:val="32"/>
          <w:szCs w:val="32"/>
        </w:rPr>
        <w:t xml:space="preserve"> 2023</w:t>
      </w:r>
      <w:r w:rsidR="00F70513">
        <w:rPr>
          <w:rFonts w:ascii="Arial" w:hAnsi="Arial" w:cs="Arial"/>
          <w:b/>
          <w:sz w:val="32"/>
          <w:szCs w:val="32"/>
        </w:rPr>
        <w:t xml:space="preserve"> ГОД.</w:t>
      </w:r>
    </w:p>
    <w:p w14:paraId="780F76F8" w14:textId="77777777" w:rsidR="0086581A" w:rsidRPr="0086581A" w:rsidRDefault="0086581A" w:rsidP="0086581A">
      <w:pPr>
        <w:jc w:val="center"/>
        <w:rPr>
          <w:rFonts w:ascii="Arial" w:hAnsi="Arial" w:cs="Arial"/>
          <w:b/>
          <w:sz w:val="32"/>
          <w:szCs w:val="32"/>
        </w:rPr>
      </w:pPr>
    </w:p>
    <w:p w14:paraId="2553AE6E" w14:textId="4C2CA205" w:rsidR="00155FBE" w:rsidRPr="00F70513" w:rsidRDefault="00F70513" w:rsidP="00F70513">
      <w:pPr>
        <w:ind w:firstLine="708"/>
        <w:jc w:val="both"/>
        <w:rPr>
          <w:rFonts w:ascii="Arial" w:hAnsi="Arial" w:cs="Arial"/>
        </w:rPr>
      </w:pPr>
      <w:r w:rsidRPr="00F70513">
        <w:rPr>
          <w:rFonts w:ascii="Arial" w:hAnsi="Arial" w:cs="Arial"/>
        </w:rPr>
        <w:t xml:space="preserve">Рассмотрев отчёт об исполнении бюджета  Нижнезаимского муниципального образования за 2023 год, руководствуясь статьями 264.1, 264.2, 264.6 Бюджетного кодекса Российской Федерации, статьями 31, 46, 56, 68 Устава Нижнезаимского муниципального образования, статьей  24 Положения о бюджетном процессе в </w:t>
      </w:r>
      <w:proofErr w:type="spellStart"/>
      <w:r w:rsidRPr="00F70513">
        <w:rPr>
          <w:rFonts w:ascii="Arial" w:hAnsi="Arial" w:cs="Arial"/>
        </w:rPr>
        <w:t>Нижнезаимском</w:t>
      </w:r>
      <w:proofErr w:type="spellEnd"/>
      <w:r w:rsidRPr="00F70513">
        <w:rPr>
          <w:rFonts w:ascii="Arial" w:hAnsi="Arial" w:cs="Arial"/>
        </w:rPr>
        <w:t xml:space="preserve"> муниципальном образовании, Дума Нижнезаимского муниципального образования</w:t>
      </w:r>
    </w:p>
    <w:p w14:paraId="165772DA" w14:textId="77777777" w:rsidR="00D23B19" w:rsidRDefault="00D23B19" w:rsidP="00D23B19">
      <w:pPr>
        <w:jc w:val="center"/>
        <w:rPr>
          <w:rFonts w:ascii="Arial" w:hAnsi="Arial" w:cs="Arial"/>
          <w:b/>
          <w:sz w:val="30"/>
        </w:rPr>
      </w:pPr>
      <w:r w:rsidRPr="00F659C1">
        <w:rPr>
          <w:rFonts w:ascii="Arial" w:hAnsi="Arial" w:cs="Arial"/>
          <w:b/>
          <w:sz w:val="30"/>
        </w:rPr>
        <w:t>РЕШИЛА:</w:t>
      </w:r>
    </w:p>
    <w:p w14:paraId="33DDD436" w14:textId="77777777" w:rsidR="000E3679" w:rsidRPr="00155FBE" w:rsidRDefault="000E3679" w:rsidP="000E3679">
      <w:pPr>
        <w:jc w:val="both"/>
        <w:rPr>
          <w:rFonts w:ascii="Arial" w:hAnsi="Arial" w:cs="Arial"/>
        </w:rPr>
      </w:pPr>
    </w:p>
    <w:p w14:paraId="17DCBF69" w14:textId="77777777" w:rsidR="00F70513" w:rsidRPr="00F70513" w:rsidRDefault="00F70513" w:rsidP="00F70513">
      <w:pPr>
        <w:numPr>
          <w:ilvl w:val="0"/>
          <w:numId w:val="25"/>
        </w:numPr>
        <w:suppressAutoHyphens w:val="0"/>
        <w:ind w:left="-76"/>
        <w:jc w:val="both"/>
        <w:rPr>
          <w:rFonts w:ascii="Arial" w:hAnsi="Arial" w:cs="Arial"/>
        </w:rPr>
      </w:pPr>
      <w:r w:rsidRPr="00F70513">
        <w:rPr>
          <w:rFonts w:ascii="Arial" w:hAnsi="Arial" w:cs="Arial"/>
        </w:rPr>
        <w:t>Утвердить годовой отчёт об исполнении бюджета Нижнезаимского муниципального образования за 2023 год по доходам в сумме 10 793 376,03 руб., по расходам в сумме 9 853 996,46 руб. с профицитом бюджета в сумме 939 379,57 руб. со следующими показателями:</w:t>
      </w:r>
    </w:p>
    <w:p w14:paraId="0AA7D58C" w14:textId="77777777" w:rsidR="00F70513" w:rsidRPr="00F70513" w:rsidRDefault="00F70513" w:rsidP="00F70513">
      <w:pPr>
        <w:numPr>
          <w:ilvl w:val="0"/>
          <w:numId w:val="29"/>
        </w:numPr>
        <w:suppressAutoHyphens w:val="0"/>
        <w:jc w:val="both"/>
        <w:rPr>
          <w:rFonts w:ascii="Arial" w:hAnsi="Arial" w:cs="Arial"/>
        </w:rPr>
      </w:pPr>
      <w:r w:rsidRPr="00F70513">
        <w:rPr>
          <w:rFonts w:ascii="Arial" w:hAnsi="Arial" w:cs="Arial"/>
        </w:rPr>
        <w:t>доходы бюджета по кодам классификации доходов бюджетов за 2023 год согласно приложению 1 к настоящему решению;</w:t>
      </w:r>
    </w:p>
    <w:p w14:paraId="63B80A63" w14:textId="77777777" w:rsidR="00F70513" w:rsidRPr="00F70513" w:rsidRDefault="00F70513" w:rsidP="00F70513">
      <w:pPr>
        <w:numPr>
          <w:ilvl w:val="0"/>
          <w:numId w:val="29"/>
        </w:numPr>
        <w:suppressAutoHyphens w:val="0"/>
        <w:jc w:val="both"/>
        <w:rPr>
          <w:rFonts w:ascii="Arial" w:hAnsi="Arial" w:cs="Arial"/>
        </w:rPr>
      </w:pPr>
      <w:r w:rsidRPr="00F70513">
        <w:rPr>
          <w:rFonts w:ascii="Arial" w:hAnsi="Arial" w:cs="Arial"/>
        </w:rPr>
        <w:t>расходы бюджета по ведомственной структуре расходов бюджета за 2023 год согласно приложению 2 к настоящему решению;</w:t>
      </w:r>
    </w:p>
    <w:p w14:paraId="26737074" w14:textId="77777777" w:rsidR="00F70513" w:rsidRPr="00F70513" w:rsidRDefault="00F70513" w:rsidP="00F70513">
      <w:pPr>
        <w:numPr>
          <w:ilvl w:val="0"/>
          <w:numId w:val="29"/>
        </w:numPr>
        <w:suppressAutoHyphens w:val="0"/>
        <w:jc w:val="both"/>
        <w:rPr>
          <w:rFonts w:ascii="Arial" w:hAnsi="Arial" w:cs="Arial"/>
        </w:rPr>
      </w:pPr>
      <w:r w:rsidRPr="00F70513">
        <w:rPr>
          <w:rFonts w:ascii="Arial" w:hAnsi="Arial" w:cs="Arial"/>
        </w:rPr>
        <w:t>расходы бюджета по разделам и подразделам классификации расходов бюджетов за 2023 год согласно приложению 3 к настоящему решению;</w:t>
      </w:r>
    </w:p>
    <w:p w14:paraId="35ADC89D" w14:textId="77777777" w:rsidR="00F70513" w:rsidRPr="00F70513" w:rsidRDefault="00F70513" w:rsidP="00F70513">
      <w:pPr>
        <w:numPr>
          <w:ilvl w:val="0"/>
          <w:numId w:val="29"/>
        </w:numPr>
        <w:suppressAutoHyphens w:val="0"/>
        <w:jc w:val="both"/>
        <w:rPr>
          <w:rFonts w:ascii="Arial" w:hAnsi="Arial" w:cs="Arial"/>
        </w:rPr>
      </w:pPr>
      <w:r w:rsidRPr="00F70513">
        <w:rPr>
          <w:rFonts w:ascii="Arial" w:hAnsi="Arial" w:cs="Arial"/>
        </w:rPr>
        <w:t>источники финансирования дефицита бюджета по кодам классификации источников финансирования дефицитов бюджетов за 2023 год согласно приложению 4 к настоящему решению.</w:t>
      </w:r>
      <w:r w:rsidRPr="00F70513">
        <w:rPr>
          <w:rFonts w:ascii="Arial" w:hAnsi="Arial" w:cs="Arial"/>
        </w:rPr>
        <w:tab/>
      </w:r>
    </w:p>
    <w:p w14:paraId="66F60AE5" w14:textId="77777777" w:rsidR="00F70513" w:rsidRPr="00F70513" w:rsidRDefault="00F70513" w:rsidP="00F70513">
      <w:pPr>
        <w:numPr>
          <w:ilvl w:val="0"/>
          <w:numId w:val="25"/>
        </w:numPr>
        <w:suppressAutoHyphens w:val="0"/>
        <w:ind w:left="-76"/>
        <w:jc w:val="both"/>
        <w:rPr>
          <w:rFonts w:ascii="Arial" w:hAnsi="Arial" w:cs="Arial"/>
        </w:rPr>
      </w:pPr>
      <w:r w:rsidRPr="00F70513">
        <w:rPr>
          <w:rFonts w:ascii="Arial" w:hAnsi="Arial" w:cs="Arial"/>
        </w:rPr>
        <w:t>Принять к сведению отчет об использовании бюджетных ассигнований резервного фонда за 2023 год (приложение № 5).</w:t>
      </w:r>
    </w:p>
    <w:p w14:paraId="080CE78F" w14:textId="77777777" w:rsidR="00F70513" w:rsidRPr="00F70513" w:rsidRDefault="00F70513" w:rsidP="00F70513">
      <w:pPr>
        <w:numPr>
          <w:ilvl w:val="0"/>
          <w:numId w:val="25"/>
        </w:numPr>
        <w:suppressAutoHyphens w:val="0"/>
        <w:ind w:left="-76"/>
        <w:jc w:val="both"/>
        <w:rPr>
          <w:rFonts w:ascii="Arial" w:hAnsi="Arial" w:cs="Arial"/>
        </w:rPr>
      </w:pPr>
      <w:r w:rsidRPr="00F70513">
        <w:rPr>
          <w:rFonts w:ascii="Arial" w:hAnsi="Arial" w:cs="Arial"/>
        </w:rPr>
        <w:t>Принять к сведению отчет об использовании бюджетных ассигнований муниципального дорожного фонда за 2023 год (приложение № 6).</w:t>
      </w:r>
    </w:p>
    <w:p w14:paraId="721C0FCB" w14:textId="77777777" w:rsidR="00F70513" w:rsidRPr="00F70513" w:rsidRDefault="00F70513" w:rsidP="00F70513">
      <w:pPr>
        <w:numPr>
          <w:ilvl w:val="0"/>
          <w:numId w:val="25"/>
        </w:numPr>
        <w:suppressAutoHyphens w:val="0"/>
        <w:ind w:left="-76"/>
        <w:jc w:val="both"/>
        <w:rPr>
          <w:rFonts w:ascii="Arial" w:hAnsi="Arial" w:cs="Arial"/>
        </w:rPr>
      </w:pPr>
      <w:r w:rsidRPr="00F70513">
        <w:rPr>
          <w:rFonts w:ascii="Arial" w:hAnsi="Arial" w:cs="Arial"/>
        </w:rPr>
        <w:t>Опубликовать настоящее решение в порядке, установленном Уставом муниципального образования.</w:t>
      </w:r>
    </w:p>
    <w:p w14:paraId="79B159BE" w14:textId="77777777" w:rsidR="0004464B" w:rsidRDefault="0004464B" w:rsidP="003458FA">
      <w:pPr>
        <w:ind w:firstLine="709"/>
        <w:jc w:val="both"/>
        <w:rPr>
          <w:rFonts w:ascii="Arial" w:hAnsi="Arial" w:cs="Arial"/>
        </w:rPr>
      </w:pPr>
    </w:p>
    <w:p w14:paraId="23CCC4A3" w14:textId="77777777" w:rsidR="00155FBE" w:rsidRPr="0004464B" w:rsidRDefault="00155FBE" w:rsidP="0004464B">
      <w:pPr>
        <w:jc w:val="both"/>
        <w:rPr>
          <w:rFonts w:ascii="Arial" w:hAnsi="Arial" w:cs="Arial"/>
        </w:rPr>
      </w:pPr>
    </w:p>
    <w:p w14:paraId="01A06960" w14:textId="77777777" w:rsidR="0004464B" w:rsidRPr="0004464B" w:rsidRDefault="0004464B" w:rsidP="0004464B">
      <w:pPr>
        <w:pStyle w:val="Default"/>
        <w:tabs>
          <w:tab w:val="left" w:pos="180"/>
        </w:tabs>
        <w:jc w:val="both"/>
        <w:rPr>
          <w:rFonts w:ascii="Arial" w:hAnsi="Arial" w:cs="Arial"/>
        </w:rPr>
      </w:pPr>
      <w:r w:rsidRPr="0004464B">
        <w:rPr>
          <w:rFonts w:ascii="Arial" w:hAnsi="Arial" w:cs="Arial"/>
        </w:rPr>
        <w:t>Председатель Думы,</w:t>
      </w:r>
    </w:p>
    <w:p w14:paraId="01F73848" w14:textId="77777777" w:rsidR="0004464B" w:rsidRPr="0004464B" w:rsidRDefault="0004464B" w:rsidP="0004464B">
      <w:pPr>
        <w:pStyle w:val="Default"/>
        <w:tabs>
          <w:tab w:val="left" w:pos="180"/>
        </w:tabs>
        <w:jc w:val="both"/>
        <w:rPr>
          <w:rFonts w:ascii="Arial" w:hAnsi="Arial" w:cs="Arial"/>
        </w:rPr>
      </w:pPr>
      <w:r w:rsidRPr="0004464B">
        <w:rPr>
          <w:rFonts w:ascii="Arial" w:hAnsi="Arial" w:cs="Arial"/>
        </w:rPr>
        <w:t xml:space="preserve">Глава Нижнезаимского </w:t>
      </w:r>
    </w:p>
    <w:p w14:paraId="0436E2AD" w14:textId="77777777" w:rsidR="0004464B" w:rsidRDefault="00FB72E1" w:rsidP="0004464B">
      <w:pPr>
        <w:pStyle w:val="Default"/>
        <w:tabs>
          <w:tab w:val="left" w:pos="180"/>
        </w:tabs>
        <w:jc w:val="both"/>
        <w:rPr>
          <w:rFonts w:ascii="Arial" w:hAnsi="Arial" w:cs="Arial"/>
        </w:rPr>
      </w:pPr>
      <w:r>
        <w:rPr>
          <w:rFonts w:ascii="Arial" w:hAnsi="Arial" w:cs="Arial"/>
        </w:rPr>
        <w:t>муниципального образования</w:t>
      </w:r>
    </w:p>
    <w:p w14:paraId="48A2AE85" w14:textId="77777777" w:rsidR="00FB72E1" w:rsidRPr="0004464B" w:rsidRDefault="00D6750E" w:rsidP="0004464B">
      <w:pPr>
        <w:pStyle w:val="Default"/>
        <w:tabs>
          <w:tab w:val="left" w:pos="180"/>
        </w:tabs>
        <w:jc w:val="both"/>
        <w:rPr>
          <w:rFonts w:ascii="Arial" w:hAnsi="Arial" w:cs="Arial"/>
        </w:rPr>
      </w:pPr>
      <w:r>
        <w:rPr>
          <w:rFonts w:ascii="Arial" w:hAnsi="Arial" w:cs="Arial"/>
        </w:rPr>
        <w:t>Д.Ю. Семенов</w:t>
      </w:r>
    </w:p>
    <w:p w14:paraId="240E0134" w14:textId="77777777" w:rsidR="000E3679" w:rsidRPr="0086581A" w:rsidRDefault="000E3679" w:rsidP="00A43745">
      <w:pPr>
        <w:autoSpaceDE w:val="0"/>
        <w:autoSpaceDN w:val="0"/>
        <w:adjustRightInd w:val="0"/>
        <w:jc w:val="both"/>
        <w:rPr>
          <w:rFonts w:ascii="Arial" w:hAnsi="Arial" w:cs="Arial"/>
        </w:rPr>
      </w:pPr>
    </w:p>
    <w:p w14:paraId="4850DCF1" w14:textId="77777777" w:rsidR="00A93C18" w:rsidRDefault="00A93C18" w:rsidP="00A93C18">
      <w:pPr>
        <w:jc w:val="right"/>
        <w:rPr>
          <w:rFonts w:ascii="Courier New" w:hAnsi="Courier New" w:cs="Courier New"/>
          <w:sz w:val="22"/>
          <w:szCs w:val="22"/>
        </w:rPr>
      </w:pPr>
      <w:r>
        <w:rPr>
          <w:rFonts w:ascii="Courier New" w:hAnsi="Courier New" w:cs="Courier New"/>
          <w:sz w:val="22"/>
          <w:szCs w:val="22"/>
        </w:rPr>
        <w:t>Приложение №</w:t>
      </w:r>
      <w:r w:rsidRPr="00203875">
        <w:rPr>
          <w:rFonts w:ascii="Courier New" w:hAnsi="Courier New" w:cs="Courier New"/>
          <w:sz w:val="22"/>
          <w:szCs w:val="22"/>
        </w:rPr>
        <w:t>1</w:t>
      </w:r>
    </w:p>
    <w:p w14:paraId="6138D41A" w14:textId="77777777" w:rsidR="00A93C18" w:rsidRDefault="00A93C18" w:rsidP="00A93C18">
      <w:pPr>
        <w:jc w:val="right"/>
        <w:rPr>
          <w:rFonts w:ascii="Courier New" w:hAnsi="Courier New" w:cs="Courier New"/>
          <w:sz w:val="22"/>
          <w:szCs w:val="22"/>
        </w:rPr>
      </w:pPr>
      <w:r>
        <w:rPr>
          <w:rFonts w:ascii="Courier New" w:hAnsi="Courier New" w:cs="Courier New"/>
          <w:sz w:val="22"/>
          <w:szCs w:val="22"/>
        </w:rPr>
        <w:t xml:space="preserve">к решению </w:t>
      </w:r>
      <w:r w:rsidRPr="00203875">
        <w:rPr>
          <w:rFonts w:ascii="Courier New" w:hAnsi="Courier New" w:cs="Courier New"/>
          <w:sz w:val="22"/>
          <w:szCs w:val="22"/>
        </w:rPr>
        <w:t>Думы Нижнезаимского</w:t>
      </w:r>
    </w:p>
    <w:p w14:paraId="5C2DDF62" w14:textId="77777777" w:rsidR="00A93C18" w:rsidRPr="00203875" w:rsidRDefault="00A93C18" w:rsidP="00A93C18">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14:paraId="66DF88B1" w14:textId="7A0C619B" w:rsidR="00A93C18" w:rsidRPr="00203875" w:rsidRDefault="00F70513" w:rsidP="00A93C18">
      <w:pPr>
        <w:jc w:val="right"/>
        <w:rPr>
          <w:rFonts w:ascii="Courier New" w:hAnsi="Courier New" w:cs="Courier New"/>
          <w:sz w:val="22"/>
          <w:szCs w:val="22"/>
        </w:rPr>
      </w:pPr>
      <w:r>
        <w:rPr>
          <w:rFonts w:ascii="Courier New" w:hAnsi="Courier New" w:cs="Courier New"/>
          <w:sz w:val="22"/>
          <w:szCs w:val="22"/>
        </w:rPr>
        <w:t xml:space="preserve">№44 </w:t>
      </w:r>
      <w:r w:rsidR="00A93C18" w:rsidRPr="00203875">
        <w:rPr>
          <w:rFonts w:ascii="Courier New" w:hAnsi="Courier New" w:cs="Courier New"/>
          <w:sz w:val="22"/>
          <w:szCs w:val="22"/>
        </w:rPr>
        <w:t>от</w:t>
      </w:r>
      <w:r w:rsidR="003458FA">
        <w:rPr>
          <w:rFonts w:ascii="Courier New" w:hAnsi="Courier New" w:cs="Courier New"/>
          <w:sz w:val="22"/>
          <w:szCs w:val="22"/>
        </w:rPr>
        <w:t xml:space="preserve"> </w:t>
      </w:r>
      <w:r>
        <w:rPr>
          <w:rFonts w:ascii="Courier New" w:hAnsi="Courier New" w:cs="Courier New"/>
          <w:sz w:val="22"/>
          <w:szCs w:val="22"/>
        </w:rPr>
        <w:t>13</w:t>
      </w:r>
      <w:r w:rsidR="003458FA">
        <w:rPr>
          <w:rFonts w:ascii="Courier New" w:hAnsi="Courier New" w:cs="Courier New"/>
          <w:sz w:val="22"/>
          <w:szCs w:val="22"/>
        </w:rPr>
        <w:t>.0</w:t>
      </w:r>
      <w:r>
        <w:rPr>
          <w:rFonts w:ascii="Courier New" w:hAnsi="Courier New" w:cs="Courier New"/>
          <w:sz w:val="22"/>
          <w:szCs w:val="22"/>
        </w:rPr>
        <w:t>5</w:t>
      </w:r>
      <w:r w:rsidR="003458FA">
        <w:rPr>
          <w:rFonts w:ascii="Courier New" w:hAnsi="Courier New" w:cs="Courier New"/>
          <w:sz w:val="22"/>
          <w:szCs w:val="22"/>
        </w:rPr>
        <w:t>.2024</w:t>
      </w:r>
      <w:r w:rsidR="00A93C18">
        <w:rPr>
          <w:rFonts w:ascii="Courier New" w:hAnsi="Courier New" w:cs="Courier New"/>
          <w:sz w:val="22"/>
          <w:szCs w:val="22"/>
        </w:rPr>
        <w:t>г.</w:t>
      </w:r>
    </w:p>
    <w:p w14:paraId="288BE331" w14:textId="77777777" w:rsidR="00A93C18" w:rsidRDefault="00A93C18" w:rsidP="00203875">
      <w:pPr>
        <w:jc w:val="right"/>
        <w:rPr>
          <w:rFonts w:ascii="Courier New" w:hAnsi="Courier New" w:cs="Courier New"/>
          <w:sz w:val="22"/>
          <w:szCs w:val="22"/>
        </w:rPr>
      </w:pPr>
    </w:p>
    <w:p w14:paraId="4748E44C" w14:textId="480961B5" w:rsidR="0086581A" w:rsidRPr="00203875" w:rsidRDefault="0086581A" w:rsidP="0086581A">
      <w:pPr>
        <w:jc w:val="right"/>
        <w:rPr>
          <w:rFonts w:ascii="Courier New" w:hAnsi="Courier New" w:cs="Courier New"/>
          <w:sz w:val="22"/>
          <w:szCs w:val="22"/>
        </w:rPr>
      </w:pPr>
    </w:p>
    <w:p w14:paraId="526B078F" w14:textId="77777777" w:rsidR="0086581A" w:rsidRPr="0086581A" w:rsidRDefault="0086581A" w:rsidP="0086581A">
      <w:pPr>
        <w:jc w:val="right"/>
        <w:rPr>
          <w:rFonts w:ascii="Arial" w:hAnsi="Arial" w:cs="Arial"/>
        </w:rPr>
      </w:pPr>
    </w:p>
    <w:p w14:paraId="7F458D99" w14:textId="08F4BE28" w:rsidR="0086581A" w:rsidRPr="00F70513" w:rsidRDefault="0086581A" w:rsidP="00F70513">
      <w:pPr>
        <w:autoSpaceDE w:val="0"/>
        <w:autoSpaceDN w:val="0"/>
        <w:adjustRightInd w:val="0"/>
        <w:jc w:val="center"/>
        <w:rPr>
          <w:rFonts w:ascii="Arial" w:hAnsi="Arial" w:cs="Arial"/>
          <w:b/>
          <w:bCs/>
        </w:rPr>
      </w:pPr>
      <w:r w:rsidRPr="0086581A">
        <w:rPr>
          <w:rFonts w:ascii="Arial" w:hAnsi="Arial" w:cs="Arial"/>
          <w:b/>
          <w:bCs/>
        </w:rPr>
        <w:t xml:space="preserve">Доходы  бюджета  </w:t>
      </w:r>
      <w:r w:rsidR="00F70513" w:rsidRPr="00F70513">
        <w:rPr>
          <w:rFonts w:ascii="Arial" w:hAnsi="Arial" w:cs="Arial"/>
          <w:b/>
        </w:rPr>
        <w:t>по кодам классификации доходов бюджетов</w:t>
      </w:r>
    </w:p>
    <w:p w14:paraId="2A561028" w14:textId="77777777" w:rsidR="00A93C18" w:rsidRPr="00203875" w:rsidRDefault="00A93C18" w:rsidP="00203875">
      <w:pPr>
        <w:autoSpaceDE w:val="0"/>
        <w:autoSpaceDN w:val="0"/>
        <w:adjustRightInd w:val="0"/>
        <w:jc w:val="center"/>
        <w:rPr>
          <w:rFonts w:ascii="Arial" w:hAnsi="Arial" w:cs="Arial"/>
          <w:b/>
          <w:bCs/>
        </w:rPr>
      </w:pPr>
    </w:p>
    <w:tbl>
      <w:tblPr>
        <w:tblW w:w="10020" w:type="dxa"/>
        <w:tblInd w:w="93" w:type="dxa"/>
        <w:tblLook w:val="04A0" w:firstRow="1" w:lastRow="0" w:firstColumn="1" w:lastColumn="0" w:noHBand="0" w:noVBand="1"/>
      </w:tblPr>
      <w:tblGrid>
        <w:gridCol w:w="4231"/>
        <w:gridCol w:w="1009"/>
        <w:gridCol w:w="2820"/>
        <w:gridCol w:w="1960"/>
      </w:tblGrid>
      <w:tr w:rsidR="00F70513" w:rsidRPr="00F70513" w14:paraId="7B8AE7CE" w14:textId="77777777" w:rsidTr="00BA683B">
        <w:trPr>
          <w:trHeight w:val="317"/>
        </w:trPr>
        <w:tc>
          <w:tcPr>
            <w:tcW w:w="460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57C1C68E"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Наименование показателя</w:t>
            </w:r>
          </w:p>
        </w:tc>
        <w:tc>
          <w:tcPr>
            <w:tcW w:w="64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FEB0C21"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Код строки</w:t>
            </w:r>
          </w:p>
        </w:tc>
        <w:tc>
          <w:tcPr>
            <w:tcW w:w="282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73D1FF6"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Код дохода по бюджетной классификации</w:t>
            </w:r>
          </w:p>
        </w:tc>
        <w:tc>
          <w:tcPr>
            <w:tcW w:w="196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EFFEF44"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Кассовое исполнение 2023 год</w:t>
            </w:r>
          </w:p>
        </w:tc>
      </w:tr>
      <w:tr w:rsidR="00F70513" w:rsidRPr="00F70513" w14:paraId="591D4112" w14:textId="77777777" w:rsidTr="00BA683B">
        <w:trPr>
          <w:trHeight w:val="317"/>
        </w:trPr>
        <w:tc>
          <w:tcPr>
            <w:tcW w:w="4600" w:type="dxa"/>
            <w:vMerge/>
            <w:tcBorders>
              <w:top w:val="single" w:sz="8" w:space="0" w:color="auto"/>
              <w:left w:val="single" w:sz="8" w:space="0" w:color="auto"/>
              <w:bottom w:val="single" w:sz="4" w:space="0" w:color="000000"/>
              <w:right w:val="single" w:sz="4" w:space="0" w:color="auto"/>
            </w:tcBorders>
            <w:vAlign w:val="center"/>
            <w:hideMark/>
          </w:tcPr>
          <w:p w14:paraId="1AEBBD74" w14:textId="77777777" w:rsidR="00F70513" w:rsidRPr="00F70513" w:rsidRDefault="00F70513" w:rsidP="00BA683B">
            <w:pPr>
              <w:rPr>
                <w:rFonts w:ascii="Courier New" w:hAnsi="Courier New" w:cs="Courier New"/>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14:paraId="60CFC91B" w14:textId="77777777" w:rsidR="00F70513" w:rsidRPr="00F70513" w:rsidRDefault="00F70513" w:rsidP="00BA683B">
            <w:pPr>
              <w:rPr>
                <w:rFonts w:ascii="Courier New" w:hAnsi="Courier New" w:cs="Courier New"/>
              </w:rPr>
            </w:pPr>
          </w:p>
        </w:tc>
        <w:tc>
          <w:tcPr>
            <w:tcW w:w="2820" w:type="dxa"/>
            <w:vMerge/>
            <w:tcBorders>
              <w:top w:val="single" w:sz="8" w:space="0" w:color="auto"/>
              <w:left w:val="single" w:sz="4" w:space="0" w:color="auto"/>
              <w:bottom w:val="single" w:sz="4" w:space="0" w:color="000000"/>
              <w:right w:val="single" w:sz="4" w:space="0" w:color="auto"/>
            </w:tcBorders>
            <w:vAlign w:val="center"/>
            <w:hideMark/>
          </w:tcPr>
          <w:p w14:paraId="1E62F2F8" w14:textId="77777777" w:rsidR="00F70513" w:rsidRPr="00F70513" w:rsidRDefault="00F70513" w:rsidP="00BA683B">
            <w:pPr>
              <w:rPr>
                <w:rFonts w:ascii="Courier New" w:hAnsi="Courier New" w:cs="Courier New"/>
              </w:rPr>
            </w:pPr>
          </w:p>
        </w:tc>
        <w:tc>
          <w:tcPr>
            <w:tcW w:w="1960" w:type="dxa"/>
            <w:vMerge/>
            <w:tcBorders>
              <w:top w:val="single" w:sz="8" w:space="0" w:color="auto"/>
              <w:left w:val="single" w:sz="4" w:space="0" w:color="auto"/>
              <w:bottom w:val="single" w:sz="4" w:space="0" w:color="000000"/>
              <w:right w:val="single" w:sz="4" w:space="0" w:color="auto"/>
            </w:tcBorders>
            <w:vAlign w:val="center"/>
            <w:hideMark/>
          </w:tcPr>
          <w:p w14:paraId="550FC59F" w14:textId="77777777" w:rsidR="00F70513" w:rsidRPr="00F70513" w:rsidRDefault="00F70513" w:rsidP="00BA683B">
            <w:pPr>
              <w:rPr>
                <w:rFonts w:ascii="Courier New" w:hAnsi="Courier New" w:cs="Courier New"/>
              </w:rPr>
            </w:pPr>
          </w:p>
        </w:tc>
      </w:tr>
      <w:tr w:rsidR="00F70513" w:rsidRPr="00F70513" w14:paraId="5342A17D" w14:textId="77777777" w:rsidTr="00BA683B">
        <w:trPr>
          <w:trHeight w:val="317"/>
        </w:trPr>
        <w:tc>
          <w:tcPr>
            <w:tcW w:w="4600" w:type="dxa"/>
            <w:vMerge/>
            <w:tcBorders>
              <w:top w:val="single" w:sz="8" w:space="0" w:color="auto"/>
              <w:left w:val="single" w:sz="8" w:space="0" w:color="auto"/>
              <w:bottom w:val="single" w:sz="4" w:space="0" w:color="000000"/>
              <w:right w:val="single" w:sz="4" w:space="0" w:color="auto"/>
            </w:tcBorders>
            <w:vAlign w:val="center"/>
            <w:hideMark/>
          </w:tcPr>
          <w:p w14:paraId="52564759" w14:textId="77777777" w:rsidR="00F70513" w:rsidRPr="00F70513" w:rsidRDefault="00F70513" w:rsidP="00BA683B">
            <w:pPr>
              <w:rPr>
                <w:rFonts w:ascii="Courier New" w:hAnsi="Courier New" w:cs="Courier New"/>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14:paraId="52FC0C2E" w14:textId="77777777" w:rsidR="00F70513" w:rsidRPr="00F70513" w:rsidRDefault="00F70513" w:rsidP="00BA683B">
            <w:pPr>
              <w:rPr>
                <w:rFonts w:ascii="Courier New" w:hAnsi="Courier New" w:cs="Courier New"/>
              </w:rPr>
            </w:pPr>
          </w:p>
        </w:tc>
        <w:tc>
          <w:tcPr>
            <w:tcW w:w="2820" w:type="dxa"/>
            <w:vMerge/>
            <w:tcBorders>
              <w:top w:val="single" w:sz="8" w:space="0" w:color="auto"/>
              <w:left w:val="single" w:sz="4" w:space="0" w:color="auto"/>
              <w:bottom w:val="single" w:sz="4" w:space="0" w:color="000000"/>
              <w:right w:val="single" w:sz="4" w:space="0" w:color="auto"/>
            </w:tcBorders>
            <w:vAlign w:val="center"/>
            <w:hideMark/>
          </w:tcPr>
          <w:p w14:paraId="2A6C1B4D" w14:textId="77777777" w:rsidR="00F70513" w:rsidRPr="00F70513" w:rsidRDefault="00F70513" w:rsidP="00BA683B">
            <w:pPr>
              <w:rPr>
                <w:rFonts w:ascii="Courier New" w:hAnsi="Courier New" w:cs="Courier New"/>
              </w:rPr>
            </w:pPr>
          </w:p>
        </w:tc>
        <w:tc>
          <w:tcPr>
            <w:tcW w:w="1960" w:type="dxa"/>
            <w:vMerge/>
            <w:tcBorders>
              <w:top w:val="single" w:sz="8" w:space="0" w:color="auto"/>
              <w:left w:val="single" w:sz="4" w:space="0" w:color="auto"/>
              <w:bottom w:val="single" w:sz="4" w:space="0" w:color="000000"/>
              <w:right w:val="single" w:sz="4" w:space="0" w:color="auto"/>
            </w:tcBorders>
            <w:vAlign w:val="center"/>
            <w:hideMark/>
          </w:tcPr>
          <w:p w14:paraId="1060239B" w14:textId="77777777" w:rsidR="00F70513" w:rsidRPr="00F70513" w:rsidRDefault="00F70513" w:rsidP="00BA683B">
            <w:pPr>
              <w:rPr>
                <w:rFonts w:ascii="Courier New" w:hAnsi="Courier New" w:cs="Courier New"/>
              </w:rPr>
            </w:pPr>
          </w:p>
        </w:tc>
      </w:tr>
      <w:tr w:rsidR="00F70513" w:rsidRPr="00F70513" w14:paraId="7B1C9F33" w14:textId="77777777" w:rsidTr="00BA683B">
        <w:trPr>
          <w:trHeight w:val="317"/>
        </w:trPr>
        <w:tc>
          <w:tcPr>
            <w:tcW w:w="4600" w:type="dxa"/>
            <w:vMerge/>
            <w:tcBorders>
              <w:top w:val="single" w:sz="8" w:space="0" w:color="auto"/>
              <w:left w:val="single" w:sz="8" w:space="0" w:color="auto"/>
              <w:bottom w:val="single" w:sz="4" w:space="0" w:color="000000"/>
              <w:right w:val="single" w:sz="4" w:space="0" w:color="auto"/>
            </w:tcBorders>
            <w:vAlign w:val="center"/>
            <w:hideMark/>
          </w:tcPr>
          <w:p w14:paraId="3E3A0A62" w14:textId="77777777" w:rsidR="00F70513" w:rsidRPr="00F70513" w:rsidRDefault="00F70513" w:rsidP="00BA683B">
            <w:pPr>
              <w:rPr>
                <w:rFonts w:ascii="Courier New" w:hAnsi="Courier New" w:cs="Courier New"/>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14:paraId="53AD2080" w14:textId="77777777" w:rsidR="00F70513" w:rsidRPr="00F70513" w:rsidRDefault="00F70513" w:rsidP="00BA683B">
            <w:pPr>
              <w:rPr>
                <w:rFonts w:ascii="Courier New" w:hAnsi="Courier New" w:cs="Courier New"/>
              </w:rPr>
            </w:pPr>
          </w:p>
        </w:tc>
        <w:tc>
          <w:tcPr>
            <w:tcW w:w="2820" w:type="dxa"/>
            <w:vMerge/>
            <w:tcBorders>
              <w:top w:val="single" w:sz="8" w:space="0" w:color="auto"/>
              <w:left w:val="single" w:sz="4" w:space="0" w:color="auto"/>
              <w:bottom w:val="single" w:sz="4" w:space="0" w:color="000000"/>
              <w:right w:val="single" w:sz="4" w:space="0" w:color="auto"/>
            </w:tcBorders>
            <w:vAlign w:val="center"/>
            <w:hideMark/>
          </w:tcPr>
          <w:p w14:paraId="33C4B29B" w14:textId="77777777" w:rsidR="00F70513" w:rsidRPr="00F70513" w:rsidRDefault="00F70513" w:rsidP="00BA683B">
            <w:pPr>
              <w:rPr>
                <w:rFonts w:ascii="Courier New" w:hAnsi="Courier New" w:cs="Courier New"/>
              </w:rPr>
            </w:pPr>
          </w:p>
        </w:tc>
        <w:tc>
          <w:tcPr>
            <w:tcW w:w="1960" w:type="dxa"/>
            <w:vMerge/>
            <w:tcBorders>
              <w:top w:val="single" w:sz="8" w:space="0" w:color="auto"/>
              <w:left w:val="single" w:sz="4" w:space="0" w:color="auto"/>
              <w:bottom w:val="single" w:sz="4" w:space="0" w:color="000000"/>
              <w:right w:val="single" w:sz="4" w:space="0" w:color="auto"/>
            </w:tcBorders>
            <w:vAlign w:val="center"/>
            <w:hideMark/>
          </w:tcPr>
          <w:p w14:paraId="1C04B190" w14:textId="77777777" w:rsidR="00F70513" w:rsidRPr="00F70513" w:rsidRDefault="00F70513" w:rsidP="00BA683B">
            <w:pPr>
              <w:rPr>
                <w:rFonts w:ascii="Courier New" w:hAnsi="Courier New" w:cs="Courier New"/>
              </w:rPr>
            </w:pPr>
          </w:p>
        </w:tc>
      </w:tr>
      <w:tr w:rsidR="00F70513" w:rsidRPr="00F70513" w14:paraId="1234B04A" w14:textId="77777777" w:rsidTr="00BA683B">
        <w:trPr>
          <w:trHeight w:val="317"/>
        </w:trPr>
        <w:tc>
          <w:tcPr>
            <w:tcW w:w="4600" w:type="dxa"/>
            <w:vMerge/>
            <w:tcBorders>
              <w:top w:val="single" w:sz="8" w:space="0" w:color="auto"/>
              <w:left w:val="single" w:sz="8" w:space="0" w:color="auto"/>
              <w:bottom w:val="single" w:sz="4" w:space="0" w:color="000000"/>
              <w:right w:val="single" w:sz="4" w:space="0" w:color="auto"/>
            </w:tcBorders>
            <w:vAlign w:val="center"/>
            <w:hideMark/>
          </w:tcPr>
          <w:p w14:paraId="14146915" w14:textId="77777777" w:rsidR="00F70513" w:rsidRPr="00F70513" w:rsidRDefault="00F70513" w:rsidP="00BA683B">
            <w:pPr>
              <w:rPr>
                <w:rFonts w:ascii="Courier New" w:hAnsi="Courier New" w:cs="Courier New"/>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14:paraId="6E10005A" w14:textId="77777777" w:rsidR="00F70513" w:rsidRPr="00F70513" w:rsidRDefault="00F70513" w:rsidP="00BA683B">
            <w:pPr>
              <w:rPr>
                <w:rFonts w:ascii="Courier New" w:hAnsi="Courier New" w:cs="Courier New"/>
              </w:rPr>
            </w:pPr>
          </w:p>
        </w:tc>
        <w:tc>
          <w:tcPr>
            <w:tcW w:w="2820" w:type="dxa"/>
            <w:vMerge/>
            <w:tcBorders>
              <w:top w:val="single" w:sz="8" w:space="0" w:color="auto"/>
              <w:left w:val="single" w:sz="4" w:space="0" w:color="auto"/>
              <w:bottom w:val="single" w:sz="4" w:space="0" w:color="000000"/>
              <w:right w:val="single" w:sz="4" w:space="0" w:color="auto"/>
            </w:tcBorders>
            <w:vAlign w:val="center"/>
            <w:hideMark/>
          </w:tcPr>
          <w:p w14:paraId="76EA5F99" w14:textId="77777777" w:rsidR="00F70513" w:rsidRPr="00F70513" w:rsidRDefault="00F70513" w:rsidP="00BA683B">
            <w:pPr>
              <w:rPr>
                <w:rFonts w:ascii="Courier New" w:hAnsi="Courier New" w:cs="Courier New"/>
              </w:rPr>
            </w:pPr>
          </w:p>
        </w:tc>
        <w:tc>
          <w:tcPr>
            <w:tcW w:w="1960" w:type="dxa"/>
            <w:vMerge/>
            <w:tcBorders>
              <w:top w:val="single" w:sz="8" w:space="0" w:color="auto"/>
              <w:left w:val="single" w:sz="4" w:space="0" w:color="auto"/>
              <w:bottom w:val="single" w:sz="4" w:space="0" w:color="000000"/>
              <w:right w:val="single" w:sz="4" w:space="0" w:color="auto"/>
            </w:tcBorders>
            <w:vAlign w:val="center"/>
            <w:hideMark/>
          </w:tcPr>
          <w:p w14:paraId="186267CC" w14:textId="77777777" w:rsidR="00F70513" w:rsidRPr="00F70513" w:rsidRDefault="00F70513" w:rsidP="00BA683B">
            <w:pPr>
              <w:rPr>
                <w:rFonts w:ascii="Courier New" w:hAnsi="Courier New" w:cs="Courier New"/>
              </w:rPr>
            </w:pPr>
          </w:p>
        </w:tc>
      </w:tr>
      <w:tr w:rsidR="00F70513" w:rsidRPr="00F70513" w14:paraId="642C8C3F" w14:textId="77777777" w:rsidTr="00BA683B">
        <w:trPr>
          <w:trHeight w:val="317"/>
        </w:trPr>
        <w:tc>
          <w:tcPr>
            <w:tcW w:w="4600" w:type="dxa"/>
            <w:vMerge/>
            <w:tcBorders>
              <w:top w:val="single" w:sz="8" w:space="0" w:color="auto"/>
              <w:left w:val="single" w:sz="8" w:space="0" w:color="auto"/>
              <w:bottom w:val="single" w:sz="4" w:space="0" w:color="000000"/>
              <w:right w:val="single" w:sz="4" w:space="0" w:color="auto"/>
            </w:tcBorders>
            <w:vAlign w:val="center"/>
            <w:hideMark/>
          </w:tcPr>
          <w:p w14:paraId="0A5BBCAF" w14:textId="77777777" w:rsidR="00F70513" w:rsidRPr="00F70513" w:rsidRDefault="00F70513" w:rsidP="00BA683B">
            <w:pPr>
              <w:rPr>
                <w:rFonts w:ascii="Courier New" w:hAnsi="Courier New" w:cs="Courier New"/>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14:paraId="7C624915" w14:textId="77777777" w:rsidR="00F70513" w:rsidRPr="00F70513" w:rsidRDefault="00F70513" w:rsidP="00BA683B">
            <w:pPr>
              <w:rPr>
                <w:rFonts w:ascii="Courier New" w:hAnsi="Courier New" w:cs="Courier New"/>
              </w:rPr>
            </w:pPr>
          </w:p>
        </w:tc>
        <w:tc>
          <w:tcPr>
            <w:tcW w:w="2820" w:type="dxa"/>
            <w:vMerge/>
            <w:tcBorders>
              <w:top w:val="single" w:sz="8" w:space="0" w:color="auto"/>
              <w:left w:val="single" w:sz="4" w:space="0" w:color="auto"/>
              <w:bottom w:val="single" w:sz="4" w:space="0" w:color="000000"/>
              <w:right w:val="single" w:sz="4" w:space="0" w:color="auto"/>
            </w:tcBorders>
            <w:vAlign w:val="center"/>
            <w:hideMark/>
          </w:tcPr>
          <w:p w14:paraId="619A9DB8" w14:textId="77777777" w:rsidR="00F70513" w:rsidRPr="00F70513" w:rsidRDefault="00F70513" w:rsidP="00BA683B">
            <w:pPr>
              <w:rPr>
                <w:rFonts w:ascii="Courier New" w:hAnsi="Courier New" w:cs="Courier New"/>
              </w:rPr>
            </w:pPr>
          </w:p>
        </w:tc>
        <w:tc>
          <w:tcPr>
            <w:tcW w:w="1960" w:type="dxa"/>
            <w:vMerge/>
            <w:tcBorders>
              <w:top w:val="single" w:sz="8" w:space="0" w:color="auto"/>
              <w:left w:val="single" w:sz="4" w:space="0" w:color="auto"/>
              <w:bottom w:val="single" w:sz="4" w:space="0" w:color="000000"/>
              <w:right w:val="single" w:sz="4" w:space="0" w:color="auto"/>
            </w:tcBorders>
            <w:vAlign w:val="center"/>
            <w:hideMark/>
          </w:tcPr>
          <w:p w14:paraId="03A175B0" w14:textId="77777777" w:rsidR="00F70513" w:rsidRPr="00F70513" w:rsidRDefault="00F70513" w:rsidP="00BA683B">
            <w:pPr>
              <w:rPr>
                <w:rFonts w:ascii="Courier New" w:hAnsi="Courier New" w:cs="Courier New"/>
              </w:rPr>
            </w:pPr>
          </w:p>
        </w:tc>
      </w:tr>
      <w:tr w:rsidR="00F70513" w:rsidRPr="00F70513" w14:paraId="4E20B656" w14:textId="77777777" w:rsidTr="00BA683B">
        <w:trPr>
          <w:trHeight w:val="469"/>
        </w:trPr>
        <w:tc>
          <w:tcPr>
            <w:tcW w:w="4600" w:type="dxa"/>
            <w:vMerge/>
            <w:tcBorders>
              <w:top w:val="single" w:sz="8" w:space="0" w:color="auto"/>
              <w:left w:val="single" w:sz="8" w:space="0" w:color="auto"/>
              <w:bottom w:val="single" w:sz="4" w:space="0" w:color="000000"/>
              <w:right w:val="single" w:sz="4" w:space="0" w:color="auto"/>
            </w:tcBorders>
            <w:vAlign w:val="center"/>
            <w:hideMark/>
          </w:tcPr>
          <w:p w14:paraId="1C0D2647" w14:textId="77777777" w:rsidR="00F70513" w:rsidRPr="00F70513" w:rsidRDefault="00F70513" w:rsidP="00BA683B">
            <w:pPr>
              <w:rPr>
                <w:rFonts w:ascii="Courier New" w:hAnsi="Courier New" w:cs="Courier New"/>
              </w:rPr>
            </w:pPr>
          </w:p>
        </w:tc>
        <w:tc>
          <w:tcPr>
            <w:tcW w:w="640" w:type="dxa"/>
            <w:vMerge/>
            <w:tcBorders>
              <w:top w:val="single" w:sz="8" w:space="0" w:color="auto"/>
              <w:left w:val="single" w:sz="4" w:space="0" w:color="auto"/>
              <w:bottom w:val="single" w:sz="4" w:space="0" w:color="000000"/>
              <w:right w:val="single" w:sz="4" w:space="0" w:color="auto"/>
            </w:tcBorders>
            <w:vAlign w:val="center"/>
            <w:hideMark/>
          </w:tcPr>
          <w:p w14:paraId="3F824005" w14:textId="77777777" w:rsidR="00F70513" w:rsidRPr="00F70513" w:rsidRDefault="00F70513" w:rsidP="00BA683B">
            <w:pPr>
              <w:rPr>
                <w:rFonts w:ascii="Courier New" w:hAnsi="Courier New" w:cs="Courier New"/>
              </w:rPr>
            </w:pPr>
          </w:p>
        </w:tc>
        <w:tc>
          <w:tcPr>
            <w:tcW w:w="2820" w:type="dxa"/>
            <w:vMerge/>
            <w:tcBorders>
              <w:top w:val="single" w:sz="8" w:space="0" w:color="auto"/>
              <w:left w:val="single" w:sz="4" w:space="0" w:color="auto"/>
              <w:bottom w:val="single" w:sz="4" w:space="0" w:color="000000"/>
              <w:right w:val="single" w:sz="4" w:space="0" w:color="auto"/>
            </w:tcBorders>
            <w:vAlign w:val="center"/>
            <w:hideMark/>
          </w:tcPr>
          <w:p w14:paraId="02DECB93" w14:textId="77777777" w:rsidR="00F70513" w:rsidRPr="00F70513" w:rsidRDefault="00F70513" w:rsidP="00BA683B">
            <w:pPr>
              <w:rPr>
                <w:rFonts w:ascii="Courier New" w:hAnsi="Courier New" w:cs="Courier New"/>
              </w:rPr>
            </w:pPr>
          </w:p>
        </w:tc>
        <w:tc>
          <w:tcPr>
            <w:tcW w:w="1960" w:type="dxa"/>
            <w:vMerge/>
            <w:tcBorders>
              <w:top w:val="single" w:sz="8" w:space="0" w:color="auto"/>
              <w:left w:val="single" w:sz="4" w:space="0" w:color="auto"/>
              <w:bottom w:val="single" w:sz="4" w:space="0" w:color="000000"/>
              <w:right w:val="single" w:sz="4" w:space="0" w:color="auto"/>
            </w:tcBorders>
            <w:vAlign w:val="center"/>
            <w:hideMark/>
          </w:tcPr>
          <w:p w14:paraId="38346C04" w14:textId="77777777" w:rsidR="00F70513" w:rsidRPr="00F70513" w:rsidRDefault="00F70513" w:rsidP="00BA683B">
            <w:pPr>
              <w:rPr>
                <w:rFonts w:ascii="Courier New" w:hAnsi="Courier New" w:cs="Courier New"/>
              </w:rPr>
            </w:pPr>
          </w:p>
        </w:tc>
      </w:tr>
      <w:tr w:rsidR="00F70513" w:rsidRPr="00F70513" w14:paraId="6AC228EC" w14:textId="77777777" w:rsidTr="00BA683B">
        <w:trPr>
          <w:trHeight w:val="255"/>
        </w:trPr>
        <w:tc>
          <w:tcPr>
            <w:tcW w:w="4600"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7FFECC3" w14:textId="77777777" w:rsidR="00F70513" w:rsidRPr="00F70513" w:rsidRDefault="00F70513" w:rsidP="00BA683B">
            <w:pPr>
              <w:rPr>
                <w:rFonts w:ascii="Courier New" w:hAnsi="Courier New" w:cs="Courier New"/>
              </w:rPr>
            </w:pPr>
            <w:bookmarkStart w:id="0" w:name="RANGE!A18"/>
            <w:r w:rsidRPr="00F70513">
              <w:rPr>
                <w:rFonts w:ascii="Courier New" w:hAnsi="Courier New" w:cs="Courier New"/>
                <w:sz w:val="22"/>
                <w:szCs w:val="22"/>
              </w:rPr>
              <w:t>Доходы бюджета - всего</w:t>
            </w:r>
            <w:bookmarkEnd w:id="0"/>
          </w:p>
        </w:tc>
        <w:tc>
          <w:tcPr>
            <w:tcW w:w="640" w:type="dxa"/>
            <w:tcBorders>
              <w:top w:val="nil"/>
              <w:left w:val="nil"/>
              <w:bottom w:val="single" w:sz="4" w:space="0" w:color="auto"/>
              <w:right w:val="single" w:sz="4" w:space="0" w:color="auto"/>
            </w:tcBorders>
            <w:shd w:val="clear" w:color="auto" w:fill="auto"/>
            <w:vAlign w:val="bottom"/>
            <w:hideMark/>
          </w:tcPr>
          <w:p w14:paraId="102AE7C8"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590AAF8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X</w:t>
            </w:r>
          </w:p>
        </w:tc>
        <w:tc>
          <w:tcPr>
            <w:tcW w:w="1960" w:type="dxa"/>
            <w:tcBorders>
              <w:top w:val="nil"/>
              <w:left w:val="nil"/>
              <w:bottom w:val="single" w:sz="4" w:space="0" w:color="auto"/>
              <w:right w:val="single" w:sz="4" w:space="0" w:color="auto"/>
            </w:tcBorders>
            <w:shd w:val="clear" w:color="auto" w:fill="auto"/>
            <w:noWrap/>
            <w:vAlign w:val="bottom"/>
            <w:hideMark/>
          </w:tcPr>
          <w:p w14:paraId="09FDDADE"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10 793 376,03</w:t>
            </w:r>
          </w:p>
        </w:tc>
      </w:tr>
      <w:tr w:rsidR="00F70513" w:rsidRPr="00F70513" w14:paraId="05684621" w14:textId="77777777" w:rsidTr="00BA683B">
        <w:trPr>
          <w:trHeight w:val="255"/>
        </w:trPr>
        <w:tc>
          <w:tcPr>
            <w:tcW w:w="4600" w:type="dxa"/>
            <w:tcBorders>
              <w:top w:val="nil"/>
              <w:left w:val="single" w:sz="4" w:space="0" w:color="auto"/>
              <w:bottom w:val="nil"/>
              <w:right w:val="single" w:sz="8" w:space="0" w:color="auto"/>
            </w:tcBorders>
            <w:shd w:val="clear" w:color="auto" w:fill="auto"/>
            <w:vAlign w:val="bottom"/>
            <w:hideMark/>
          </w:tcPr>
          <w:p w14:paraId="35A8E15E"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в том числе:</w:t>
            </w:r>
          </w:p>
        </w:tc>
        <w:tc>
          <w:tcPr>
            <w:tcW w:w="640" w:type="dxa"/>
            <w:tcBorders>
              <w:top w:val="nil"/>
              <w:left w:val="nil"/>
              <w:bottom w:val="nil"/>
              <w:right w:val="single" w:sz="4" w:space="0" w:color="auto"/>
            </w:tcBorders>
            <w:shd w:val="clear" w:color="auto" w:fill="auto"/>
            <w:vAlign w:val="bottom"/>
            <w:hideMark/>
          </w:tcPr>
          <w:p w14:paraId="2ADAA1C0"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 </w:t>
            </w:r>
          </w:p>
        </w:tc>
        <w:tc>
          <w:tcPr>
            <w:tcW w:w="2820" w:type="dxa"/>
            <w:tcBorders>
              <w:top w:val="nil"/>
              <w:left w:val="nil"/>
              <w:bottom w:val="nil"/>
              <w:right w:val="nil"/>
            </w:tcBorders>
            <w:shd w:val="clear" w:color="auto" w:fill="auto"/>
            <w:noWrap/>
            <w:vAlign w:val="bottom"/>
            <w:hideMark/>
          </w:tcPr>
          <w:p w14:paraId="207C0AFC"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 </w:t>
            </w:r>
          </w:p>
        </w:tc>
        <w:tc>
          <w:tcPr>
            <w:tcW w:w="1960" w:type="dxa"/>
            <w:tcBorders>
              <w:top w:val="nil"/>
              <w:left w:val="single" w:sz="4" w:space="0" w:color="auto"/>
              <w:bottom w:val="nil"/>
              <w:right w:val="single" w:sz="4" w:space="0" w:color="auto"/>
            </w:tcBorders>
            <w:shd w:val="clear" w:color="auto" w:fill="auto"/>
            <w:noWrap/>
            <w:vAlign w:val="bottom"/>
            <w:hideMark/>
          </w:tcPr>
          <w:p w14:paraId="51BE1CEB"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 </w:t>
            </w:r>
          </w:p>
        </w:tc>
      </w:tr>
      <w:tr w:rsidR="00F70513" w:rsidRPr="00F70513" w14:paraId="640D61DD"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0C5722E7"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НАЛОГОВЫЕ И НЕНАЛОГОВЫЕ ДОХОДЫ</w:t>
            </w:r>
          </w:p>
        </w:tc>
        <w:tc>
          <w:tcPr>
            <w:tcW w:w="640" w:type="dxa"/>
            <w:tcBorders>
              <w:top w:val="nil"/>
              <w:left w:val="nil"/>
              <w:bottom w:val="single" w:sz="4" w:space="0" w:color="auto"/>
              <w:right w:val="single" w:sz="4" w:space="0" w:color="auto"/>
            </w:tcBorders>
            <w:shd w:val="clear" w:color="auto" w:fill="auto"/>
            <w:vAlign w:val="bottom"/>
            <w:hideMark/>
          </w:tcPr>
          <w:p w14:paraId="05E2B344"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503E5C8"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000 10000000000000000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1931EB1"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1 344 363,88</w:t>
            </w:r>
          </w:p>
        </w:tc>
      </w:tr>
      <w:tr w:rsidR="00F70513" w:rsidRPr="00F70513" w14:paraId="1FB371C2"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707034E6"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НАЛОГИ НА ПРИБЫЛЬ, ДОХОДЫ</w:t>
            </w:r>
          </w:p>
        </w:tc>
        <w:tc>
          <w:tcPr>
            <w:tcW w:w="640" w:type="dxa"/>
            <w:tcBorders>
              <w:top w:val="nil"/>
              <w:left w:val="nil"/>
              <w:bottom w:val="single" w:sz="4" w:space="0" w:color="auto"/>
              <w:right w:val="single" w:sz="4" w:space="0" w:color="auto"/>
            </w:tcBorders>
            <w:shd w:val="clear" w:color="auto" w:fill="auto"/>
            <w:vAlign w:val="bottom"/>
            <w:hideMark/>
          </w:tcPr>
          <w:p w14:paraId="1BAA3EB0"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D33A566"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182 10100000000000000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15D347C"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171 096,60</w:t>
            </w:r>
          </w:p>
        </w:tc>
      </w:tr>
      <w:tr w:rsidR="00F70513" w:rsidRPr="00F70513" w14:paraId="6BBCE9FA"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421FEAEE" w14:textId="77777777" w:rsidR="00F70513" w:rsidRPr="00F70513" w:rsidRDefault="00F70513" w:rsidP="00BA683B">
            <w:pPr>
              <w:rPr>
                <w:rFonts w:ascii="Courier New" w:hAnsi="Courier New" w:cs="Courier New"/>
              </w:rPr>
            </w:pPr>
            <w:bookmarkStart w:id="1" w:name="RANGE!A22:C24"/>
            <w:r w:rsidRPr="00F70513">
              <w:rPr>
                <w:rFonts w:ascii="Courier New" w:hAnsi="Courier New" w:cs="Courier New"/>
                <w:sz w:val="22"/>
                <w:szCs w:val="22"/>
              </w:rPr>
              <w:t>Налог на доходы физических лиц</w:t>
            </w:r>
            <w:bookmarkEnd w:id="1"/>
          </w:p>
        </w:tc>
        <w:tc>
          <w:tcPr>
            <w:tcW w:w="640" w:type="dxa"/>
            <w:tcBorders>
              <w:top w:val="nil"/>
              <w:left w:val="nil"/>
              <w:bottom w:val="single" w:sz="4" w:space="0" w:color="auto"/>
              <w:right w:val="single" w:sz="4" w:space="0" w:color="auto"/>
            </w:tcBorders>
            <w:shd w:val="clear" w:color="auto" w:fill="auto"/>
            <w:vAlign w:val="bottom"/>
            <w:hideMark/>
          </w:tcPr>
          <w:p w14:paraId="5D8482ED"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3F9FAF77"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182 10102000010000110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C1B3B40"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171 096,60</w:t>
            </w:r>
          </w:p>
        </w:tc>
      </w:tr>
      <w:tr w:rsidR="00F70513" w:rsidRPr="00F70513" w14:paraId="5511F585" w14:textId="77777777" w:rsidTr="00BA683B">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49691308" w14:textId="77777777" w:rsidR="00F70513" w:rsidRPr="00F70513" w:rsidRDefault="00F70513" w:rsidP="00BA683B">
            <w:pPr>
              <w:rPr>
                <w:rFonts w:ascii="Courier New" w:hAnsi="Courier New" w:cs="Courier New"/>
              </w:rPr>
            </w:pPr>
            <w:bookmarkStart w:id="2" w:name="RANGE!A23"/>
            <w:r w:rsidRPr="00F70513">
              <w:rPr>
                <w:rFonts w:ascii="Courier New" w:hAnsi="Courier New" w:cs="Courier New"/>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2"/>
          </w:p>
        </w:tc>
        <w:tc>
          <w:tcPr>
            <w:tcW w:w="640" w:type="dxa"/>
            <w:tcBorders>
              <w:top w:val="nil"/>
              <w:left w:val="nil"/>
              <w:bottom w:val="single" w:sz="4" w:space="0" w:color="auto"/>
              <w:right w:val="single" w:sz="4" w:space="0" w:color="auto"/>
            </w:tcBorders>
            <w:shd w:val="clear" w:color="auto" w:fill="auto"/>
            <w:vAlign w:val="bottom"/>
            <w:hideMark/>
          </w:tcPr>
          <w:p w14:paraId="5F0BF37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8873893"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182 10102010010000110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6924947"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171 022,47</w:t>
            </w:r>
          </w:p>
        </w:tc>
      </w:tr>
      <w:tr w:rsidR="00F70513" w:rsidRPr="00F70513" w14:paraId="472BA05B" w14:textId="77777777" w:rsidTr="00BA683B">
        <w:trPr>
          <w:trHeight w:val="180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2D04C928"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640" w:type="dxa"/>
            <w:tcBorders>
              <w:top w:val="nil"/>
              <w:left w:val="nil"/>
              <w:bottom w:val="single" w:sz="4" w:space="0" w:color="auto"/>
              <w:right w:val="single" w:sz="4" w:space="0" w:color="auto"/>
            </w:tcBorders>
            <w:shd w:val="clear" w:color="auto" w:fill="auto"/>
            <w:vAlign w:val="bottom"/>
            <w:hideMark/>
          </w:tcPr>
          <w:p w14:paraId="2BA5D534"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13F10548"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182 10102010011000110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0646962"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171 022,47</w:t>
            </w:r>
          </w:p>
        </w:tc>
      </w:tr>
      <w:tr w:rsidR="00F70513" w:rsidRPr="00F70513" w14:paraId="59E2B719"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6FB38F09"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14:paraId="56832D27"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016805C4"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182 10102030010000110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EB1E674"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74,13</w:t>
            </w:r>
          </w:p>
        </w:tc>
      </w:tr>
      <w:tr w:rsidR="00F70513" w:rsidRPr="00F70513" w14:paraId="176064FF" w14:textId="77777777" w:rsidTr="00BA683B">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69971FF2"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w:t>
            </w:r>
            <w:r w:rsidRPr="00F70513">
              <w:rPr>
                <w:rFonts w:ascii="Courier New" w:hAnsi="Courier New" w:cs="Courier New"/>
                <w:sz w:val="22"/>
                <w:szCs w:val="22"/>
              </w:rPr>
              <w:lastRenderedPageBreak/>
              <w:t>том числе по отмененному))</w:t>
            </w:r>
          </w:p>
        </w:tc>
        <w:tc>
          <w:tcPr>
            <w:tcW w:w="640" w:type="dxa"/>
            <w:tcBorders>
              <w:top w:val="nil"/>
              <w:left w:val="nil"/>
              <w:bottom w:val="single" w:sz="4" w:space="0" w:color="auto"/>
              <w:right w:val="single" w:sz="4" w:space="0" w:color="auto"/>
            </w:tcBorders>
            <w:shd w:val="clear" w:color="auto" w:fill="auto"/>
            <w:vAlign w:val="bottom"/>
            <w:hideMark/>
          </w:tcPr>
          <w:p w14:paraId="65B1719C"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lastRenderedPageBreak/>
              <w:t>010</w:t>
            </w:r>
          </w:p>
        </w:tc>
        <w:tc>
          <w:tcPr>
            <w:tcW w:w="2820" w:type="dxa"/>
            <w:tcBorders>
              <w:top w:val="nil"/>
              <w:left w:val="nil"/>
              <w:bottom w:val="single" w:sz="4" w:space="0" w:color="auto"/>
              <w:right w:val="nil"/>
            </w:tcBorders>
            <w:shd w:val="clear" w:color="auto" w:fill="auto"/>
            <w:noWrap/>
            <w:vAlign w:val="bottom"/>
            <w:hideMark/>
          </w:tcPr>
          <w:p w14:paraId="636060A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182 10102030011000110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36A12D0"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74,13</w:t>
            </w:r>
          </w:p>
        </w:tc>
      </w:tr>
      <w:tr w:rsidR="00F70513" w:rsidRPr="00F70513" w14:paraId="77FA6E63"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680F3D49"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НАЛОГИ НА ТОВАРЫ (РАБОТЫ, УСЛУГИ), РЕАЛИЗУЕМЫЕ НА ТЕРРИТОРИИ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14:paraId="2BAF11A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76442DD8"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182 10300000000000000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09FA7F0"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886 524,27</w:t>
            </w:r>
          </w:p>
        </w:tc>
      </w:tr>
      <w:tr w:rsidR="00F70513" w:rsidRPr="00F70513" w14:paraId="7E645A82"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D69C1C0"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Акцизы по подакцизным товарам (продукции), производимым на территории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14:paraId="3D3AD145"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147B1AD6"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182 10302000010000110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1C14441"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886 524,27</w:t>
            </w:r>
          </w:p>
        </w:tc>
      </w:tr>
      <w:tr w:rsidR="00F70513" w:rsidRPr="00F70513" w14:paraId="0E5441B0" w14:textId="77777777" w:rsidTr="00BA683B">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6AF138D1"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vAlign w:val="bottom"/>
            <w:hideMark/>
          </w:tcPr>
          <w:p w14:paraId="431D930D"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09F2D91"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182 10302230010000110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5A3F754"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459 356,53</w:t>
            </w:r>
          </w:p>
        </w:tc>
      </w:tr>
      <w:tr w:rsidR="00F70513" w:rsidRPr="00F70513" w14:paraId="4B02CE5F" w14:textId="77777777" w:rsidTr="00BA683B">
        <w:trPr>
          <w:trHeight w:val="202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168AD31"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14:paraId="37C909BE"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368788CE"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182 10302231010000110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89804F5"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459 356,53</w:t>
            </w:r>
          </w:p>
        </w:tc>
      </w:tr>
      <w:tr w:rsidR="00F70513" w:rsidRPr="00F70513" w14:paraId="0F1E0FFF" w14:textId="77777777" w:rsidTr="00BA683B">
        <w:trPr>
          <w:trHeight w:val="15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45B3E229"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vAlign w:val="bottom"/>
            <w:hideMark/>
          </w:tcPr>
          <w:p w14:paraId="20F81BF5"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9555068"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182 10302240010000110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8FA8DC9"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2 399,21</w:t>
            </w:r>
          </w:p>
        </w:tc>
      </w:tr>
      <w:tr w:rsidR="00F70513" w:rsidRPr="00F70513" w14:paraId="73E78BF6" w14:textId="77777777" w:rsidTr="00BA683B">
        <w:trPr>
          <w:trHeight w:val="22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0F58510D"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F70513">
              <w:rPr>
                <w:rFonts w:ascii="Courier New" w:hAnsi="Courier New" w:cs="Courier New"/>
                <w:sz w:val="22"/>
                <w:szCs w:val="22"/>
              </w:rPr>
              <w:lastRenderedPageBreak/>
              <w:t>Федерации)</w:t>
            </w:r>
          </w:p>
        </w:tc>
        <w:tc>
          <w:tcPr>
            <w:tcW w:w="640" w:type="dxa"/>
            <w:tcBorders>
              <w:top w:val="nil"/>
              <w:left w:val="nil"/>
              <w:bottom w:val="single" w:sz="4" w:space="0" w:color="auto"/>
              <w:right w:val="single" w:sz="4" w:space="0" w:color="auto"/>
            </w:tcBorders>
            <w:shd w:val="clear" w:color="auto" w:fill="auto"/>
            <w:vAlign w:val="bottom"/>
            <w:hideMark/>
          </w:tcPr>
          <w:p w14:paraId="4A2A2807"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lastRenderedPageBreak/>
              <w:t>010</w:t>
            </w:r>
          </w:p>
        </w:tc>
        <w:tc>
          <w:tcPr>
            <w:tcW w:w="2820" w:type="dxa"/>
            <w:tcBorders>
              <w:top w:val="nil"/>
              <w:left w:val="nil"/>
              <w:bottom w:val="single" w:sz="4" w:space="0" w:color="auto"/>
              <w:right w:val="nil"/>
            </w:tcBorders>
            <w:shd w:val="clear" w:color="auto" w:fill="auto"/>
            <w:noWrap/>
            <w:vAlign w:val="bottom"/>
            <w:hideMark/>
          </w:tcPr>
          <w:p w14:paraId="4E4E793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182 10302241010000110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38E4486"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2 399,21</w:t>
            </w:r>
          </w:p>
        </w:tc>
      </w:tr>
      <w:tr w:rsidR="00F70513" w:rsidRPr="00F70513" w14:paraId="649CBB7F" w14:textId="77777777" w:rsidTr="00BA683B">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14F160EB"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vAlign w:val="bottom"/>
            <w:hideMark/>
          </w:tcPr>
          <w:p w14:paraId="0B1FD74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5F92E309"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182 10302250010000110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11CB01B"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474 780,78</w:t>
            </w:r>
          </w:p>
        </w:tc>
      </w:tr>
      <w:tr w:rsidR="00F70513" w:rsidRPr="00F70513" w14:paraId="58E15135" w14:textId="77777777" w:rsidTr="00BA683B">
        <w:trPr>
          <w:trHeight w:val="180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6BD1E01C"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w:t>
            </w:r>
          </w:p>
        </w:tc>
        <w:tc>
          <w:tcPr>
            <w:tcW w:w="640" w:type="dxa"/>
            <w:tcBorders>
              <w:top w:val="nil"/>
              <w:left w:val="nil"/>
              <w:bottom w:val="single" w:sz="4" w:space="0" w:color="auto"/>
              <w:right w:val="single" w:sz="4" w:space="0" w:color="auto"/>
            </w:tcBorders>
            <w:shd w:val="clear" w:color="auto" w:fill="auto"/>
            <w:vAlign w:val="bottom"/>
            <w:hideMark/>
          </w:tcPr>
          <w:p w14:paraId="6D8F7E5E"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34EFC114"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182 10302251010000110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CCEE984"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474 780,78</w:t>
            </w:r>
          </w:p>
        </w:tc>
      </w:tr>
      <w:tr w:rsidR="00F70513" w:rsidRPr="00F70513" w14:paraId="1BA995AD" w14:textId="77777777" w:rsidTr="00BA683B">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6F53997"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40" w:type="dxa"/>
            <w:tcBorders>
              <w:top w:val="nil"/>
              <w:left w:val="nil"/>
              <w:bottom w:val="single" w:sz="4" w:space="0" w:color="auto"/>
              <w:right w:val="single" w:sz="4" w:space="0" w:color="auto"/>
            </w:tcBorders>
            <w:shd w:val="clear" w:color="auto" w:fill="auto"/>
            <w:vAlign w:val="bottom"/>
            <w:hideMark/>
          </w:tcPr>
          <w:p w14:paraId="18AF3FC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162F9589"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182 10302260010000110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A885820"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-50 012,25</w:t>
            </w:r>
          </w:p>
        </w:tc>
      </w:tr>
      <w:tr w:rsidR="00F70513" w:rsidRPr="00F70513" w14:paraId="5D5CF1E7" w14:textId="77777777" w:rsidTr="00BA683B">
        <w:trPr>
          <w:trHeight w:val="180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3DFBD5A"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w:t>
            </w:r>
          </w:p>
        </w:tc>
        <w:tc>
          <w:tcPr>
            <w:tcW w:w="640" w:type="dxa"/>
            <w:tcBorders>
              <w:top w:val="nil"/>
              <w:left w:val="nil"/>
              <w:bottom w:val="single" w:sz="4" w:space="0" w:color="auto"/>
              <w:right w:val="single" w:sz="4" w:space="0" w:color="auto"/>
            </w:tcBorders>
            <w:shd w:val="clear" w:color="auto" w:fill="auto"/>
            <w:vAlign w:val="bottom"/>
            <w:hideMark/>
          </w:tcPr>
          <w:p w14:paraId="497005AE"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996B1D6"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182 10302261010000110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5313F79"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-50 012,25</w:t>
            </w:r>
          </w:p>
        </w:tc>
      </w:tr>
      <w:tr w:rsidR="00F70513" w:rsidRPr="00F70513" w14:paraId="5878AD01"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1B908CD"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НАЛОГИ НА СОВОКУПНЫЙ ДОХОД</w:t>
            </w:r>
          </w:p>
        </w:tc>
        <w:tc>
          <w:tcPr>
            <w:tcW w:w="640" w:type="dxa"/>
            <w:tcBorders>
              <w:top w:val="nil"/>
              <w:left w:val="nil"/>
              <w:bottom w:val="single" w:sz="4" w:space="0" w:color="auto"/>
              <w:right w:val="single" w:sz="4" w:space="0" w:color="auto"/>
            </w:tcBorders>
            <w:shd w:val="clear" w:color="auto" w:fill="auto"/>
            <w:vAlign w:val="bottom"/>
            <w:hideMark/>
          </w:tcPr>
          <w:p w14:paraId="4293912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3234D94B"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182 10500000000000000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080CE57"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-0,10</w:t>
            </w:r>
          </w:p>
        </w:tc>
      </w:tr>
      <w:tr w:rsidR="00F70513" w:rsidRPr="00F70513" w14:paraId="787C1013"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2891F18E"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Единый сельскохозяйственный налог</w:t>
            </w:r>
          </w:p>
        </w:tc>
        <w:tc>
          <w:tcPr>
            <w:tcW w:w="640" w:type="dxa"/>
            <w:tcBorders>
              <w:top w:val="nil"/>
              <w:left w:val="nil"/>
              <w:bottom w:val="single" w:sz="4" w:space="0" w:color="auto"/>
              <w:right w:val="single" w:sz="4" w:space="0" w:color="auto"/>
            </w:tcBorders>
            <w:shd w:val="clear" w:color="auto" w:fill="auto"/>
            <w:vAlign w:val="bottom"/>
            <w:hideMark/>
          </w:tcPr>
          <w:p w14:paraId="01ECA789"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EE3E92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182 10503000010000110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874EB85"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-0,10</w:t>
            </w:r>
          </w:p>
        </w:tc>
      </w:tr>
      <w:tr w:rsidR="00F70513" w:rsidRPr="00F70513" w14:paraId="45CDB642"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4A81A309"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Единый сельскохозяйственный налог</w:t>
            </w:r>
          </w:p>
        </w:tc>
        <w:tc>
          <w:tcPr>
            <w:tcW w:w="640" w:type="dxa"/>
            <w:tcBorders>
              <w:top w:val="nil"/>
              <w:left w:val="nil"/>
              <w:bottom w:val="single" w:sz="4" w:space="0" w:color="auto"/>
              <w:right w:val="single" w:sz="4" w:space="0" w:color="auto"/>
            </w:tcBorders>
            <w:shd w:val="clear" w:color="auto" w:fill="auto"/>
            <w:vAlign w:val="bottom"/>
            <w:hideMark/>
          </w:tcPr>
          <w:p w14:paraId="6A586D1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5D5E80AB"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182 10503010010000110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D7B147D"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-0,10</w:t>
            </w:r>
          </w:p>
        </w:tc>
      </w:tr>
      <w:tr w:rsidR="00F70513" w:rsidRPr="00F70513" w14:paraId="5BF9DBBA" w14:textId="77777777" w:rsidTr="00BA683B">
        <w:trPr>
          <w:trHeight w:val="90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7FD5DA50"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 xml:space="preserve">Единый сельскохозяйственный налог (сумма платежа (перерасчеты, недоимка и задолженность по соответствующему платежу, в </w:t>
            </w:r>
            <w:r w:rsidRPr="00F70513">
              <w:rPr>
                <w:rFonts w:ascii="Courier New" w:hAnsi="Courier New" w:cs="Courier New"/>
                <w:sz w:val="22"/>
                <w:szCs w:val="22"/>
              </w:rPr>
              <w:lastRenderedPageBreak/>
              <w:t>том числе по отмененному))</w:t>
            </w:r>
          </w:p>
        </w:tc>
        <w:tc>
          <w:tcPr>
            <w:tcW w:w="640" w:type="dxa"/>
            <w:tcBorders>
              <w:top w:val="nil"/>
              <w:left w:val="nil"/>
              <w:bottom w:val="single" w:sz="4" w:space="0" w:color="auto"/>
              <w:right w:val="single" w:sz="4" w:space="0" w:color="auto"/>
            </w:tcBorders>
            <w:shd w:val="clear" w:color="auto" w:fill="auto"/>
            <w:vAlign w:val="bottom"/>
            <w:hideMark/>
          </w:tcPr>
          <w:p w14:paraId="4A25352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lastRenderedPageBreak/>
              <w:t>010</w:t>
            </w:r>
          </w:p>
        </w:tc>
        <w:tc>
          <w:tcPr>
            <w:tcW w:w="2820" w:type="dxa"/>
            <w:tcBorders>
              <w:top w:val="nil"/>
              <w:left w:val="nil"/>
              <w:bottom w:val="single" w:sz="4" w:space="0" w:color="auto"/>
              <w:right w:val="nil"/>
            </w:tcBorders>
            <w:shd w:val="clear" w:color="auto" w:fill="auto"/>
            <w:noWrap/>
            <w:vAlign w:val="bottom"/>
            <w:hideMark/>
          </w:tcPr>
          <w:p w14:paraId="10762B50"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182 10503010011000110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0684A5F"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-0,10</w:t>
            </w:r>
          </w:p>
        </w:tc>
      </w:tr>
      <w:tr w:rsidR="00F70513" w:rsidRPr="00F70513" w14:paraId="34BD2211"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1B6F57C6"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НАЛОГИ НА ИМУЩЕСТВО</w:t>
            </w:r>
          </w:p>
        </w:tc>
        <w:tc>
          <w:tcPr>
            <w:tcW w:w="640" w:type="dxa"/>
            <w:tcBorders>
              <w:top w:val="nil"/>
              <w:left w:val="nil"/>
              <w:bottom w:val="single" w:sz="4" w:space="0" w:color="auto"/>
              <w:right w:val="single" w:sz="4" w:space="0" w:color="auto"/>
            </w:tcBorders>
            <w:shd w:val="clear" w:color="auto" w:fill="auto"/>
            <w:vAlign w:val="bottom"/>
            <w:hideMark/>
          </w:tcPr>
          <w:p w14:paraId="1986FB4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A63B7E6"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182 10600000000000000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E92E739"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249 743,11</w:t>
            </w:r>
          </w:p>
        </w:tc>
      </w:tr>
      <w:tr w:rsidR="00F70513" w:rsidRPr="00F70513" w14:paraId="29B8C568"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6D0AE08"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Налог на имущество физических лиц</w:t>
            </w:r>
          </w:p>
        </w:tc>
        <w:tc>
          <w:tcPr>
            <w:tcW w:w="640" w:type="dxa"/>
            <w:tcBorders>
              <w:top w:val="nil"/>
              <w:left w:val="nil"/>
              <w:bottom w:val="single" w:sz="4" w:space="0" w:color="auto"/>
              <w:right w:val="single" w:sz="4" w:space="0" w:color="auto"/>
            </w:tcBorders>
            <w:shd w:val="clear" w:color="auto" w:fill="auto"/>
            <w:vAlign w:val="bottom"/>
            <w:hideMark/>
          </w:tcPr>
          <w:p w14:paraId="1EB14A2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1276FE4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182 10601000000000110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A04EB03"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15 575,82</w:t>
            </w:r>
          </w:p>
        </w:tc>
      </w:tr>
      <w:tr w:rsidR="00F70513" w:rsidRPr="00F70513" w14:paraId="13CB9BE7"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3079EF3D"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14:paraId="50DBC370"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19E57615"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182 10601030100000110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2EFC7AB"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15 575,82</w:t>
            </w:r>
          </w:p>
        </w:tc>
      </w:tr>
      <w:tr w:rsidR="00F70513" w:rsidRPr="00F70513" w14:paraId="2FF2BC05" w14:textId="77777777" w:rsidTr="00BA683B">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0528A9EA"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640" w:type="dxa"/>
            <w:tcBorders>
              <w:top w:val="nil"/>
              <w:left w:val="nil"/>
              <w:bottom w:val="single" w:sz="4" w:space="0" w:color="auto"/>
              <w:right w:val="single" w:sz="4" w:space="0" w:color="auto"/>
            </w:tcBorders>
            <w:shd w:val="clear" w:color="auto" w:fill="auto"/>
            <w:vAlign w:val="bottom"/>
            <w:hideMark/>
          </w:tcPr>
          <w:p w14:paraId="040B23F1"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3A6E954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182 10601030101000110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F620F53"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15 575,82</w:t>
            </w:r>
          </w:p>
        </w:tc>
      </w:tr>
      <w:tr w:rsidR="00F70513" w:rsidRPr="00F70513" w14:paraId="49520E85"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0E23CFA1"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Земельный налог</w:t>
            </w:r>
          </w:p>
        </w:tc>
        <w:tc>
          <w:tcPr>
            <w:tcW w:w="640" w:type="dxa"/>
            <w:tcBorders>
              <w:top w:val="nil"/>
              <w:left w:val="nil"/>
              <w:bottom w:val="single" w:sz="4" w:space="0" w:color="auto"/>
              <w:right w:val="single" w:sz="4" w:space="0" w:color="auto"/>
            </w:tcBorders>
            <w:shd w:val="clear" w:color="auto" w:fill="auto"/>
            <w:vAlign w:val="bottom"/>
            <w:hideMark/>
          </w:tcPr>
          <w:p w14:paraId="0EE115B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C0B49EC"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182 10606000000000110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81FDC46"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234 167,29</w:t>
            </w:r>
          </w:p>
        </w:tc>
      </w:tr>
      <w:tr w:rsidR="00F70513" w:rsidRPr="00F70513" w14:paraId="3AE23383"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6C03DAC8"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Земельный налог с организаций</w:t>
            </w:r>
          </w:p>
        </w:tc>
        <w:tc>
          <w:tcPr>
            <w:tcW w:w="640" w:type="dxa"/>
            <w:tcBorders>
              <w:top w:val="nil"/>
              <w:left w:val="nil"/>
              <w:bottom w:val="single" w:sz="4" w:space="0" w:color="auto"/>
              <w:right w:val="single" w:sz="4" w:space="0" w:color="auto"/>
            </w:tcBorders>
            <w:shd w:val="clear" w:color="auto" w:fill="auto"/>
            <w:vAlign w:val="bottom"/>
            <w:hideMark/>
          </w:tcPr>
          <w:p w14:paraId="6AED1C05"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2558E547"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182 10606030000000110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E609933"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39 713,07</w:t>
            </w:r>
          </w:p>
        </w:tc>
      </w:tr>
      <w:tr w:rsidR="00F70513" w:rsidRPr="00F70513" w14:paraId="422309E4"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12DEF758"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Земельный налог с организаций, обладающих земельным участком, расположенным в границах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14:paraId="0EC39AC7"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0115736D"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182 10606033100000110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EF9D9BE"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39 713,07</w:t>
            </w:r>
          </w:p>
        </w:tc>
      </w:tr>
      <w:tr w:rsidR="00F70513" w:rsidRPr="00F70513" w14:paraId="366978F0"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53F5A30"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Земельный налог с физических лиц</w:t>
            </w:r>
          </w:p>
        </w:tc>
        <w:tc>
          <w:tcPr>
            <w:tcW w:w="640" w:type="dxa"/>
            <w:tcBorders>
              <w:top w:val="nil"/>
              <w:left w:val="nil"/>
              <w:bottom w:val="single" w:sz="4" w:space="0" w:color="auto"/>
              <w:right w:val="single" w:sz="4" w:space="0" w:color="auto"/>
            </w:tcBorders>
            <w:shd w:val="clear" w:color="auto" w:fill="auto"/>
            <w:vAlign w:val="bottom"/>
            <w:hideMark/>
          </w:tcPr>
          <w:p w14:paraId="7A73CA3C"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47226817"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182 10606040000000110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E0023C8"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194 454,22</w:t>
            </w:r>
          </w:p>
        </w:tc>
      </w:tr>
      <w:tr w:rsidR="00F70513" w:rsidRPr="00F70513" w14:paraId="7113C141"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07515B65"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Земельный налог с физических лиц, обладающих земельным участком, расположенным в границах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14:paraId="572BDAC0"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4873E645"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182 10606043100000110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155BBD6"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194 454,22</w:t>
            </w:r>
          </w:p>
        </w:tc>
      </w:tr>
      <w:tr w:rsidR="00F70513" w:rsidRPr="00F70513" w14:paraId="70846691"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1DE9C384"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ГОСУДАРСТВЕННАЯ ПОШЛИНА</w:t>
            </w:r>
          </w:p>
        </w:tc>
        <w:tc>
          <w:tcPr>
            <w:tcW w:w="640" w:type="dxa"/>
            <w:tcBorders>
              <w:top w:val="nil"/>
              <w:left w:val="nil"/>
              <w:bottom w:val="single" w:sz="4" w:space="0" w:color="auto"/>
              <w:right w:val="single" w:sz="4" w:space="0" w:color="auto"/>
            </w:tcBorders>
            <w:shd w:val="clear" w:color="auto" w:fill="auto"/>
            <w:vAlign w:val="bottom"/>
            <w:hideMark/>
          </w:tcPr>
          <w:p w14:paraId="2BFE5DD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586203F9"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960 10800000000000000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33F5A9F"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w:t>
            </w:r>
          </w:p>
        </w:tc>
      </w:tr>
      <w:tr w:rsidR="00F70513" w:rsidRPr="00F70513" w14:paraId="233C2D14" w14:textId="77777777" w:rsidTr="00BA683B">
        <w:trPr>
          <w:trHeight w:val="90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225FBC98"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14:paraId="4DD2C6B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2A1D6C56"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960 10804000010000110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5D1F8A2"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w:t>
            </w:r>
          </w:p>
        </w:tc>
      </w:tr>
      <w:tr w:rsidR="00F70513" w:rsidRPr="00F70513" w14:paraId="5924CA3D" w14:textId="77777777" w:rsidTr="00BA683B">
        <w:trPr>
          <w:trHeight w:val="13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69A2404"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40" w:type="dxa"/>
            <w:tcBorders>
              <w:top w:val="nil"/>
              <w:left w:val="nil"/>
              <w:bottom w:val="single" w:sz="4" w:space="0" w:color="auto"/>
              <w:right w:val="single" w:sz="4" w:space="0" w:color="auto"/>
            </w:tcBorders>
            <w:shd w:val="clear" w:color="auto" w:fill="auto"/>
            <w:vAlign w:val="bottom"/>
            <w:hideMark/>
          </w:tcPr>
          <w:p w14:paraId="72649FC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19530FA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960 10804020010000110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28B6816"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w:t>
            </w:r>
          </w:p>
        </w:tc>
      </w:tr>
      <w:tr w:rsidR="00F70513" w:rsidRPr="00F70513" w14:paraId="45C93E6B"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736F737A"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ОТ ОКАЗАНИЯ ПЛАТНЫХ УСЛУГ (РАБОТ) И КОМПЕНСАЦИИ ЗАТРАТ ГОСУДАРСТВА</w:t>
            </w:r>
          </w:p>
        </w:tc>
        <w:tc>
          <w:tcPr>
            <w:tcW w:w="640" w:type="dxa"/>
            <w:tcBorders>
              <w:top w:val="nil"/>
              <w:left w:val="nil"/>
              <w:bottom w:val="single" w:sz="4" w:space="0" w:color="auto"/>
              <w:right w:val="single" w:sz="4" w:space="0" w:color="auto"/>
            </w:tcBorders>
            <w:shd w:val="clear" w:color="auto" w:fill="auto"/>
            <w:vAlign w:val="bottom"/>
            <w:hideMark/>
          </w:tcPr>
          <w:p w14:paraId="15AE100D"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51AA7898"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960 11300000000000000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3E15010"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8 000,00</w:t>
            </w:r>
          </w:p>
        </w:tc>
      </w:tr>
      <w:tr w:rsidR="00F70513" w:rsidRPr="00F70513" w14:paraId="4DDB3A34"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46C6915"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от оказания платных услуг (работ)</w:t>
            </w:r>
          </w:p>
        </w:tc>
        <w:tc>
          <w:tcPr>
            <w:tcW w:w="640" w:type="dxa"/>
            <w:tcBorders>
              <w:top w:val="nil"/>
              <w:left w:val="nil"/>
              <w:bottom w:val="single" w:sz="4" w:space="0" w:color="auto"/>
              <w:right w:val="single" w:sz="4" w:space="0" w:color="auto"/>
            </w:tcBorders>
            <w:shd w:val="clear" w:color="auto" w:fill="auto"/>
            <w:vAlign w:val="bottom"/>
            <w:hideMark/>
          </w:tcPr>
          <w:p w14:paraId="5E083F24"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7D6B3339"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960 11301000000000130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499082C"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8 000,00</w:t>
            </w:r>
          </w:p>
        </w:tc>
      </w:tr>
      <w:tr w:rsidR="00F70513" w:rsidRPr="00F70513" w14:paraId="3D8330B8"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6E54BBE6"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Прочие доходы от оказания платных услуг (работ)</w:t>
            </w:r>
          </w:p>
        </w:tc>
        <w:tc>
          <w:tcPr>
            <w:tcW w:w="640" w:type="dxa"/>
            <w:tcBorders>
              <w:top w:val="nil"/>
              <w:left w:val="nil"/>
              <w:bottom w:val="single" w:sz="4" w:space="0" w:color="auto"/>
              <w:right w:val="single" w:sz="4" w:space="0" w:color="auto"/>
            </w:tcBorders>
            <w:shd w:val="clear" w:color="auto" w:fill="auto"/>
            <w:vAlign w:val="bottom"/>
            <w:hideMark/>
          </w:tcPr>
          <w:p w14:paraId="43B94CA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36BF9F3B"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960 11301990000000130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04C631D"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8 000,00</w:t>
            </w:r>
          </w:p>
        </w:tc>
      </w:tr>
      <w:tr w:rsidR="00F70513" w:rsidRPr="00F70513" w14:paraId="5F3516F3"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6CF0CCF2"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lastRenderedPageBreak/>
              <w:t>Прочие доходы от оказания платных услуг (работ) получателями средств бюджетов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14:paraId="6CF35267"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4DAD283D"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960 11301995100000130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6ED7884"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8 000,00</w:t>
            </w:r>
          </w:p>
        </w:tc>
      </w:tr>
      <w:tr w:rsidR="00F70513" w:rsidRPr="00F70513" w14:paraId="694E0297"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12BE4E8F"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ПРОЧИЕ НЕНАЛОГОВЫЕ ДОХОДЫ</w:t>
            </w:r>
          </w:p>
        </w:tc>
        <w:tc>
          <w:tcPr>
            <w:tcW w:w="640" w:type="dxa"/>
            <w:tcBorders>
              <w:top w:val="nil"/>
              <w:left w:val="nil"/>
              <w:bottom w:val="single" w:sz="4" w:space="0" w:color="auto"/>
              <w:right w:val="single" w:sz="4" w:space="0" w:color="auto"/>
            </w:tcBorders>
            <w:shd w:val="clear" w:color="auto" w:fill="auto"/>
            <w:vAlign w:val="bottom"/>
            <w:hideMark/>
          </w:tcPr>
          <w:p w14:paraId="29D8751B"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70114647"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000 11700000000000000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1C1F7D8"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29 000,00</w:t>
            </w:r>
          </w:p>
        </w:tc>
      </w:tr>
      <w:tr w:rsidR="00F70513" w:rsidRPr="00F70513" w14:paraId="27A9F3F3"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70C654FC"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Невыясненные поступления</w:t>
            </w:r>
          </w:p>
        </w:tc>
        <w:tc>
          <w:tcPr>
            <w:tcW w:w="640" w:type="dxa"/>
            <w:tcBorders>
              <w:top w:val="nil"/>
              <w:left w:val="nil"/>
              <w:bottom w:val="single" w:sz="4" w:space="0" w:color="auto"/>
              <w:right w:val="single" w:sz="4" w:space="0" w:color="auto"/>
            </w:tcBorders>
            <w:shd w:val="clear" w:color="auto" w:fill="auto"/>
            <w:vAlign w:val="bottom"/>
            <w:hideMark/>
          </w:tcPr>
          <w:p w14:paraId="03B74A9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29B59D96"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000 11701000000000180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76B3A57"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4 000,00</w:t>
            </w:r>
          </w:p>
        </w:tc>
      </w:tr>
      <w:tr w:rsidR="00F70513" w:rsidRPr="00F70513" w14:paraId="0372AD6B"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3E006AAC"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Невыясненные поступления, зачисляемые в бюджеты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14:paraId="3109279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473FD2C5"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000 11701050100000180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685BB63"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4 000,00</w:t>
            </w:r>
          </w:p>
        </w:tc>
      </w:tr>
      <w:tr w:rsidR="00F70513" w:rsidRPr="00F70513" w14:paraId="2C42E736"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61739D70"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Невыясненные поступления, зачисляемые в бюджеты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14:paraId="2B6BBB0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5EF330F1"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960 11701050100000180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2A9843D"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4 000,00</w:t>
            </w:r>
          </w:p>
        </w:tc>
      </w:tr>
      <w:tr w:rsidR="00F70513" w:rsidRPr="00F70513" w14:paraId="43885C7A"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1DACCE4C"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Инициативные платежи</w:t>
            </w:r>
          </w:p>
        </w:tc>
        <w:tc>
          <w:tcPr>
            <w:tcW w:w="640" w:type="dxa"/>
            <w:tcBorders>
              <w:top w:val="nil"/>
              <w:left w:val="nil"/>
              <w:bottom w:val="single" w:sz="4" w:space="0" w:color="auto"/>
              <w:right w:val="single" w:sz="4" w:space="0" w:color="auto"/>
            </w:tcBorders>
            <w:shd w:val="clear" w:color="auto" w:fill="auto"/>
            <w:vAlign w:val="bottom"/>
            <w:hideMark/>
          </w:tcPr>
          <w:p w14:paraId="0972FE9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1B9ED868"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960 11715000000000150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7E0BB90"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25 000,00</w:t>
            </w:r>
          </w:p>
        </w:tc>
      </w:tr>
      <w:tr w:rsidR="00F70513" w:rsidRPr="00F70513" w14:paraId="32EF5BD3"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61509401"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Инициативные платежи, зачисляемые в бюджеты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14:paraId="6B4AC27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2E13B38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960 11715030100000150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4DB7A4B"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25 000,00</w:t>
            </w:r>
          </w:p>
        </w:tc>
      </w:tr>
      <w:tr w:rsidR="00F70513" w:rsidRPr="00F70513" w14:paraId="4A6C23EE"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23A2798F"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БЕЗВОЗМЕЗДНЫЕ ПОСТУПЛЕНИЯ</w:t>
            </w:r>
          </w:p>
        </w:tc>
        <w:tc>
          <w:tcPr>
            <w:tcW w:w="640" w:type="dxa"/>
            <w:tcBorders>
              <w:top w:val="nil"/>
              <w:left w:val="nil"/>
              <w:bottom w:val="single" w:sz="4" w:space="0" w:color="auto"/>
              <w:right w:val="single" w:sz="4" w:space="0" w:color="auto"/>
            </w:tcBorders>
            <w:shd w:val="clear" w:color="auto" w:fill="auto"/>
            <w:vAlign w:val="bottom"/>
            <w:hideMark/>
          </w:tcPr>
          <w:p w14:paraId="2B1E1680"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3C520524"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000 20000000000000000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19C0B59"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9 449 012,15</w:t>
            </w:r>
          </w:p>
        </w:tc>
      </w:tr>
      <w:tr w:rsidR="00F70513" w:rsidRPr="00F70513" w14:paraId="0624BCC7"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31AB500E"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БЕЗВОЗМЕЗДНЫЕ ПОСТУПЛЕНИЯ ОТ ДРУГИХ БЮДЖЕТОВ БЮДЖЕТНОЙ СИСТЕМЫ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14:paraId="142B06D3"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51B1890B"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2E35446"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9 385 200,00</w:t>
            </w:r>
          </w:p>
        </w:tc>
      </w:tr>
      <w:tr w:rsidR="00F70513" w:rsidRPr="00F70513" w14:paraId="11D620E9"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4A6ACC60"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Дотации бюджетам бюджетной системы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14:paraId="7E2F4D8C"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77BEE96B"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960 20210000000000150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20DADEC"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8 406 800,00</w:t>
            </w:r>
          </w:p>
        </w:tc>
      </w:tr>
      <w:tr w:rsidR="00F70513" w:rsidRPr="00F70513" w14:paraId="59551211"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EB94CF4"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40" w:type="dxa"/>
            <w:tcBorders>
              <w:top w:val="nil"/>
              <w:left w:val="nil"/>
              <w:bottom w:val="single" w:sz="4" w:space="0" w:color="auto"/>
              <w:right w:val="single" w:sz="4" w:space="0" w:color="auto"/>
            </w:tcBorders>
            <w:shd w:val="clear" w:color="auto" w:fill="auto"/>
            <w:vAlign w:val="bottom"/>
            <w:hideMark/>
          </w:tcPr>
          <w:p w14:paraId="05CA2355"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36BA1C91"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960 20216001000000150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CE6B25B"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8 406 800,00</w:t>
            </w:r>
          </w:p>
        </w:tc>
      </w:tr>
      <w:tr w:rsidR="00F70513" w:rsidRPr="00F70513" w14:paraId="510937F1"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2FA2FB2E"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Дотации бюджетам сельских поселений на выравнивание бюджетной обеспеченности из бюджетов муниципальных районов</w:t>
            </w:r>
          </w:p>
        </w:tc>
        <w:tc>
          <w:tcPr>
            <w:tcW w:w="640" w:type="dxa"/>
            <w:tcBorders>
              <w:top w:val="nil"/>
              <w:left w:val="nil"/>
              <w:bottom w:val="single" w:sz="4" w:space="0" w:color="auto"/>
              <w:right w:val="single" w:sz="4" w:space="0" w:color="auto"/>
            </w:tcBorders>
            <w:shd w:val="clear" w:color="auto" w:fill="auto"/>
            <w:vAlign w:val="bottom"/>
            <w:hideMark/>
          </w:tcPr>
          <w:p w14:paraId="1A8AE7DC"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5DED95B9"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960 20216001100000150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E95B9E3"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8 406 800,00</w:t>
            </w:r>
          </w:p>
        </w:tc>
      </w:tr>
      <w:tr w:rsidR="00F70513" w:rsidRPr="00F70513" w14:paraId="4549E977"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69B409C4"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Субсидии бюджетам бюджетной системы Российской Федерации (межбюджетные субсидии)</w:t>
            </w:r>
          </w:p>
        </w:tc>
        <w:tc>
          <w:tcPr>
            <w:tcW w:w="640" w:type="dxa"/>
            <w:tcBorders>
              <w:top w:val="nil"/>
              <w:left w:val="nil"/>
              <w:bottom w:val="single" w:sz="4" w:space="0" w:color="auto"/>
              <w:right w:val="single" w:sz="4" w:space="0" w:color="auto"/>
            </w:tcBorders>
            <w:shd w:val="clear" w:color="auto" w:fill="auto"/>
            <w:vAlign w:val="bottom"/>
            <w:hideMark/>
          </w:tcPr>
          <w:p w14:paraId="3AE78FA7"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07EBF46"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960 20220000000000150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97CD6D0"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300 000,00</w:t>
            </w:r>
          </w:p>
        </w:tc>
      </w:tr>
      <w:tr w:rsidR="00F70513" w:rsidRPr="00F70513" w14:paraId="56B51B33"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3F8E5678"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Прочие субсидии</w:t>
            </w:r>
          </w:p>
        </w:tc>
        <w:tc>
          <w:tcPr>
            <w:tcW w:w="640" w:type="dxa"/>
            <w:tcBorders>
              <w:top w:val="nil"/>
              <w:left w:val="nil"/>
              <w:bottom w:val="single" w:sz="4" w:space="0" w:color="auto"/>
              <w:right w:val="single" w:sz="4" w:space="0" w:color="auto"/>
            </w:tcBorders>
            <w:shd w:val="clear" w:color="auto" w:fill="auto"/>
            <w:vAlign w:val="bottom"/>
            <w:hideMark/>
          </w:tcPr>
          <w:p w14:paraId="5298041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2CE1158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960 20229999000000150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202F670"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300 000,00</w:t>
            </w:r>
          </w:p>
        </w:tc>
      </w:tr>
      <w:tr w:rsidR="00F70513" w:rsidRPr="00F70513" w14:paraId="4E90EA70"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7CE15EAC"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Прочие субсидии бюджетам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14:paraId="6CF9E2F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49843E7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960 20229999100000150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15E6D38"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300 000,00</w:t>
            </w:r>
          </w:p>
        </w:tc>
      </w:tr>
      <w:tr w:rsidR="00F70513" w:rsidRPr="00F70513" w14:paraId="5714DA78"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287EB683"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Субвенции бюджетам бюджетной системы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14:paraId="202C81AE"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677ABA1"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960 20230000000000150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8001AE7"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174 400,00</w:t>
            </w:r>
          </w:p>
        </w:tc>
      </w:tr>
      <w:tr w:rsidR="00F70513" w:rsidRPr="00F70513" w14:paraId="49C184B2"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60E2388"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 xml:space="preserve">Субвенции местным бюджетам на выполнение передаваемых </w:t>
            </w:r>
            <w:proofErr w:type="spellStart"/>
            <w:r w:rsidRPr="00F70513">
              <w:rPr>
                <w:rFonts w:ascii="Courier New" w:hAnsi="Courier New" w:cs="Courier New"/>
                <w:sz w:val="22"/>
                <w:szCs w:val="22"/>
              </w:rPr>
              <w:t>пономочий</w:t>
            </w:r>
            <w:proofErr w:type="spellEnd"/>
            <w:r w:rsidRPr="00F70513">
              <w:rPr>
                <w:rFonts w:ascii="Courier New" w:hAnsi="Courier New" w:cs="Courier New"/>
                <w:sz w:val="22"/>
                <w:szCs w:val="22"/>
              </w:rPr>
              <w:t xml:space="preserve"> субъектов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14:paraId="7775EE7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024B7307"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960 20230024000000150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38894CF"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700,00</w:t>
            </w:r>
          </w:p>
        </w:tc>
      </w:tr>
      <w:tr w:rsidR="00F70513" w:rsidRPr="00F70513" w14:paraId="1D41AA83"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200C73B0"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 xml:space="preserve">Субвенции местным бюджетам сельских поселений на выполнение передаваемых </w:t>
            </w:r>
            <w:proofErr w:type="spellStart"/>
            <w:r w:rsidRPr="00F70513">
              <w:rPr>
                <w:rFonts w:ascii="Courier New" w:hAnsi="Courier New" w:cs="Courier New"/>
                <w:sz w:val="22"/>
                <w:szCs w:val="22"/>
              </w:rPr>
              <w:t>пономочий</w:t>
            </w:r>
            <w:proofErr w:type="spellEnd"/>
            <w:r w:rsidRPr="00F70513">
              <w:rPr>
                <w:rFonts w:ascii="Courier New" w:hAnsi="Courier New" w:cs="Courier New"/>
                <w:sz w:val="22"/>
                <w:szCs w:val="22"/>
              </w:rPr>
              <w:t xml:space="preserve"> субъектов Российской Федерации</w:t>
            </w:r>
          </w:p>
        </w:tc>
        <w:tc>
          <w:tcPr>
            <w:tcW w:w="640" w:type="dxa"/>
            <w:tcBorders>
              <w:top w:val="nil"/>
              <w:left w:val="nil"/>
              <w:bottom w:val="single" w:sz="4" w:space="0" w:color="auto"/>
              <w:right w:val="single" w:sz="4" w:space="0" w:color="auto"/>
            </w:tcBorders>
            <w:shd w:val="clear" w:color="auto" w:fill="auto"/>
            <w:vAlign w:val="bottom"/>
            <w:hideMark/>
          </w:tcPr>
          <w:p w14:paraId="18BEE44E"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E49551B"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960 20230024100000150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E52E5AC"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700,00</w:t>
            </w:r>
          </w:p>
        </w:tc>
      </w:tr>
      <w:tr w:rsidR="00F70513" w:rsidRPr="00F70513" w14:paraId="11C8BB34"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7B3731D0"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 xml:space="preserve">Субвенции бюджетам на осуществление первичного воинского учета на территориях, где </w:t>
            </w:r>
            <w:proofErr w:type="spellStart"/>
            <w:r w:rsidRPr="00F70513">
              <w:rPr>
                <w:rFonts w:ascii="Courier New" w:hAnsi="Courier New" w:cs="Courier New"/>
                <w:sz w:val="22"/>
                <w:szCs w:val="22"/>
              </w:rPr>
              <w:t>отсутсвуют</w:t>
            </w:r>
            <w:proofErr w:type="spellEnd"/>
            <w:r w:rsidRPr="00F70513">
              <w:rPr>
                <w:rFonts w:ascii="Courier New" w:hAnsi="Courier New" w:cs="Courier New"/>
                <w:sz w:val="22"/>
                <w:szCs w:val="22"/>
              </w:rPr>
              <w:t xml:space="preserve"> военные комиссариаты</w:t>
            </w:r>
          </w:p>
        </w:tc>
        <w:tc>
          <w:tcPr>
            <w:tcW w:w="640" w:type="dxa"/>
            <w:tcBorders>
              <w:top w:val="nil"/>
              <w:left w:val="nil"/>
              <w:bottom w:val="single" w:sz="4" w:space="0" w:color="auto"/>
              <w:right w:val="single" w:sz="4" w:space="0" w:color="auto"/>
            </w:tcBorders>
            <w:shd w:val="clear" w:color="auto" w:fill="auto"/>
            <w:vAlign w:val="bottom"/>
            <w:hideMark/>
          </w:tcPr>
          <w:p w14:paraId="0F7EEAAE"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12FDE144"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960 20235118000000150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0B7AF31"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173 700,00</w:t>
            </w:r>
          </w:p>
        </w:tc>
      </w:tr>
      <w:tr w:rsidR="00F70513" w:rsidRPr="00F70513" w14:paraId="6DC5829E" w14:textId="77777777" w:rsidTr="00BA683B">
        <w:trPr>
          <w:trHeight w:val="6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CC2698B"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lastRenderedPageBreak/>
              <w:t xml:space="preserve">Субвенции бюджетам сельских поселений на осуществление первичного воинского учета на территориях, где </w:t>
            </w:r>
            <w:proofErr w:type="spellStart"/>
            <w:r w:rsidRPr="00F70513">
              <w:rPr>
                <w:rFonts w:ascii="Courier New" w:hAnsi="Courier New" w:cs="Courier New"/>
                <w:sz w:val="22"/>
                <w:szCs w:val="22"/>
              </w:rPr>
              <w:t>отсутсвуют</w:t>
            </w:r>
            <w:proofErr w:type="spellEnd"/>
            <w:r w:rsidRPr="00F70513">
              <w:rPr>
                <w:rFonts w:ascii="Courier New" w:hAnsi="Courier New" w:cs="Courier New"/>
                <w:sz w:val="22"/>
                <w:szCs w:val="22"/>
              </w:rPr>
              <w:t xml:space="preserve"> военные комиссариаты</w:t>
            </w:r>
          </w:p>
        </w:tc>
        <w:tc>
          <w:tcPr>
            <w:tcW w:w="640" w:type="dxa"/>
            <w:tcBorders>
              <w:top w:val="nil"/>
              <w:left w:val="nil"/>
              <w:bottom w:val="single" w:sz="4" w:space="0" w:color="auto"/>
              <w:right w:val="single" w:sz="4" w:space="0" w:color="auto"/>
            </w:tcBorders>
            <w:shd w:val="clear" w:color="auto" w:fill="auto"/>
            <w:vAlign w:val="bottom"/>
            <w:hideMark/>
          </w:tcPr>
          <w:p w14:paraId="2957E76B"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2C55B94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960 20235118100000150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FB0D418"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173 700,00</w:t>
            </w:r>
          </w:p>
        </w:tc>
      </w:tr>
      <w:tr w:rsidR="00F70513" w:rsidRPr="00F70513" w14:paraId="700A1F87"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4D30E8CD"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14:paraId="685FCE9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3E8694E9"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960 20240000000000150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C0B7EBE"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504 000,00</w:t>
            </w:r>
          </w:p>
        </w:tc>
      </w:tr>
      <w:tr w:rsidR="00F70513" w:rsidRPr="00F70513" w14:paraId="330C9839"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4F687C72"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Прочие межбюджетные трансферты, передаваемые бюджетам</w:t>
            </w:r>
          </w:p>
        </w:tc>
        <w:tc>
          <w:tcPr>
            <w:tcW w:w="640" w:type="dxa"/>
            <w:tcBorders>
              <w:top w:val="nil"/>
              <w:left w:val="nil"/>
              <w:bottom w:val="single" w:sz="4" w:space="0" w:color="auto"/>
              <w:right w:val="single" w:sz="4" w:space="0" w:color="auto"/>
            </w:tcBorders>
            <w:shd w:val="clear" w:color="auto" w:fill="auto"/>
            <w:vAlign w:val="bottom"/>
            <w:hideMark/>
          </w:tcPr>
          <w:p w14:paraId="767B0BBC"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97E21D5"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960 20249999000000150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6E4D002"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504 000,00</w:t>
            </w:r>
          </w:p>
        </w:tc>
      </w:tr>
      <w:tr w:rsidR="00F70513" w:rsidRPr="00F70513" w14:paraId="53F99C22"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05387EBA"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Прочие межбюджетные трансферты, передаваемые бюджетам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14:paraId="63626C00"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51D63250"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960 20249999100000150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154F9A3"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504 000,00</w:t>
            </w:r>
          </w:p>
        </w:tc>
      </w:tr>
      <w:tr w:rsidR="00F70513" w:rsidRPr="00F70513" w14:paraId="6701FFD2" w14:textId="77777777" w:rsidTr="00BA683B">
        <w:trPr>
          <w:trHeight w:val="25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29E7ADDA"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ПРОЧИЕ БЕЗВОЗМЕЗДНЫЕ ПОСТУПЛЕНИЯ</w:t>
            </w:r>
          </w:p>
        </w:tc>
        <w:tc>
          <w:tcPr>
            <w:tcW w:w="640" w:type="dxa"/>
            <w:tcBorders>
              <w:top w:val="nil"/>
              <w:left w:val="nil"/>
              <w:bottom w:val="single" w:sz="4" w:space="0" w:color="auto"/>
              <w:right w:val="single" w:sz="4" w:space="0" w:color="auto"/>
            </w:tcBorders>
            <w:shd w:val="clear" w:color="auto" w:fill="auto"/>
            <w:vAlign w:val="bottom"/>
            <w:hideMark/>
          </w:tcPr>
          <w:p w14:paraId="38055472"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3F85617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960 20700000000000000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AFA14EF"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13 000,00</w:t>
            </w:r>
          </w:p>
        </w:tc>
      </w:tr>
      <w:tr w:rsidR="00F70513" w:rsidRPr="00F70513" w14:paraId="4A7099F6"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2C003D0"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Прочие безвозмездные поступления в бюджеты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14:paraId="2B5F2B50"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7D0D735A"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960 20705000100000150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80F34FE"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13 000,00</w:t>
            </w:r>
          </w:p>
        </w:tc>
      </w:tr>
      <w:tr w:rsidR="00F70513" w:rsidRPr="00F70513" w14:paraId="3DD82AF8" w14:textId="77777777" w:rsidTr="00BA683B">
        <w:trPr>
          <w:trHeight w:val="450"/>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5CCF5A37"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Прочие безвозмездные поступления в бюджеты сельских поселений</w:t>
            </w:r>
          </w:p>
        </w:tc>
        <w:tc>
          <w:tcPr>
            <w:tcW w:w="640" w:type="dxa"/>
            <w:tcBorders>
              <w:top w:val="nil"/>
              <w:left w:val="nil"/>
              <w:bottom w:val="single" w:sz="4" w:space="0" w:color="auto"/>
              <w:right w:val="single" w:sz="4" w:space="0" w:color="auto"/>
            </w:tcBorders>
            <w:shd w:val="clear" w:color="auto" w:fill="auto"/>
            <w:vAlign w:val="bottom"/>
            <w:hideMark/>
          </w:tcPr>
          <w:p w14:paraId="19C4E6B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31D4DD0B"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960 20705030100000150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E30B68D"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13 000,00</w:t>
            </w:r>
          </w:p>
        </w:tc>
      </w:tr>
      <w:tr w:rsidR="00F70513" w:rsidRPr="00F70513" w14:paraId="012B5F76" w14:textId="77777777" w:rsidTr="00BA683B">
        <w:trPr>
          <w:trHeight w:val="157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28F54D94"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640" w:type="dxa"/>
            <w:tcBorders>
              <w:top w:val="nil"/>
              <w:left w:val="nil"/>
              <w:bottom w:val="single" w:sz="4" w:space="0" w:color="auto"/>
              <w:right w:val="single" w:sz="4" w:space="0" w:color="auto"/>
            </w:tcBorders>
            <w:shd w:val="clear" w:color="auto" w:fill="auto"/>
            <w:vAlign w:val="bottom"/>
            <w:hideMark/>
          </w:tcPr>
          <w:p w14:paraId="65ADE64E"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5B69195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960 21800000000000000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9FF45F3"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50 812,15</w:t>
            </w:r>
          </w:p>
        </w:tc>
      </w:tr>
      <w:tr w:rsidR="00F70513" w:rsidRPr="00F70513" w14:paraId="0921F7EC" w14:textId="77777777" w:rsidTr="00BA683B">
        <w:trPr>
          <w:trHeight w:val="112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77F9DFB8"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640" w:type="dxa"/>
            <w:tcBorders>
              <w:top w:val="nil"/>
              <w:left w:val="nil"/>
              <w:bottom w:val="single" w:sz="4" w:space="0" w:color="auto"/>
              <w:right w:val="single" w:sz="4" w:space="0" w:color="auto"/>
            </w:tcBorders>
            <w:shd w:val="clear" w:color="auto" w:fill="auto"/>
            <w:vAlign w:val="bottom"/>
            <w:hideMark/>
          </w:tcPr>
          <w:p w14:paraId="48089C57"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0D629CC9"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960 21800000000000150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B258312"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50 812,15</w:t>
            </w:r>
          </w:p>
        </w:tc>
      </w:tr>
      <w:tr w:rsidR="00F70513" w:rsidRPr="00F70513" w14:paraId="7776C5F5" w14:textId="77777777" w:rsidTr="00BA683B">
        <w:trPr>
          <w:trHeight w:val="112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7730DCEB" w14:textId="77777777" w:rsidR="00F70513" w:rsidRPr="00F70513" w:rsidRDefault="00F70513" w:rsidP="00BA683B">
            <w:pPr>
              <w:rPr>
                <w:rFonts w:ascii="Courier New" w:hAnsi="Courier New" w:cs="Courier New"/>
              </w:rPr>
            </w:pPr>
            <w:r w:rsidRPr="00F70513">
              <w:rPr>
                <w:rFonts w:ascii="Courier New" w:hAnsi="Courier New" w:cs="Courier New"/>
                <w:sz w:val="22"/>
                <w:szCs w:val="22"/>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640" w:type="dxa"/>
            <w:tcBorders>
              <w:top w:val="nil"/>
              <w:left w:val="nil"/>
              <w:bottom w:val="single" w:sz="4" w:space="0" w:color="auto"/>
              <w:right w:val="single" w:sz="4" w:space="0" w:color="auto"/>
            </w:tcBorders>
            <w:shd w:val="clear" w:color="auto" w:fill="auto"/>
            <w:vAlign w:val="bottom"/>
            <w:hideMark/>
          </w:tcPr>
          <w:p w14:paraId="28980873"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6B88FEF6"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960 21800000100000150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1AA25BF"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50 812,15</w:t>
            </w:r>
          </w:p>
        </w:tc>
      </w:tr>
      <w:tr w:rsidR="00F70513" w:rsidRPr="00F70513" w14:paraId="52732535" w14:textId="77777777" w:rsidTr="00BA683B">
        <w:trPr>
          <w:trHeight w:val="915"/>
        </w:trPr>
        <w:tc>
          <w:tcPr>
            <w:tcW w:w="4600" w:type="dxa"/>
            <w:tcBorders>
              <w:top w:val="nil"/>
              <w:left w:val="single" w:sz="4" w:space="0" w:color="auto"/>
              <w:bottom w:val="single" w:sz="4" w:space="0" w:color="auto"/>
              <w:right w:val="single" w:sz="8" w:space="0" w:color="auto"/>
            </w:tcBorders>
            <w:shd w:val="clear" w:color="auto" w:fill="auto"/>
            <w:vAlign w:val="bottom"/>
            <w:hideMark/>
          </w:tcPr>
          <w:p w14:paraId="22954357" w14:textId="77777777" w:rsidR="00F70513" w:rsidRPr="00F70513" w:rsidRDefault="00F70513" w:rsidP="00BA683B">
            <w:pPr>
              <w:rPr>
                <w:rFonts w:ascii="Courier New" w:hAnsi="Courier New" w:cs="Courier New"/>
              </w:rPr>
            </w:pPr>
            <w:bookmarkStart w:id="3" w:name="RANGE!A85"/>
            <w:r w:rsidRPr="00F70513">
              <w:rPr>
                <w:rFonts w:ascii="Courier New" w:hAnsi="Courier New" w:cs="Courier New"/>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bookmarkEnd w:id="3"/>
          </w:p>
        </w:tc>
        <w:tc>
          <w:tcPr>
            <w:tcW w:w="640" w:type="dxa"/>
            <w:tcBorders>
              <w:top w:val="nil"/>
              <w:left w:val="nil"/>
              <w:bottom w:val="single" w:sz="4" w:space="0" w:color="auto"/>
              <w:right w:val="single" w:sz="4" w:space="0" w:color="auto"/>
            </w:tcBorders>
            <w:shd w:val="clear" w:color="auto" w:fill="auto"/>
            <w:vAlign w:val="bottom"/>
            <w:hideMark/>
          </w:tcPr>
          <w:p w14:paraId="53451EDF"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010</w:t>
            </w:r>
          </w:p>
        </w:tc>
        <w:tc>
          <w:tcPr>
            <w:tcW w:w="2820" w:type="dxa"/>
            <w:tcBorders>
              <w:top w:val="nil"/>
              <w:left w:val="nil"/>
              <w:bottom w:val="single" w:sz="4" w:space="0" w:color="auto"/>
              <w:right w:val="nil"/>
            </w:tcBorders>
            <w:shd w:val="clear" w:color="auto" w:fill="auto"/>
            <w:noWrap/>
            <w:vAlign w:val="bottom"/>
            <w:hideMark/>
          </w:tcPr>
          <w:p w14:paraId="1DBE28AE" w14:textId="77777777" w:rsidR="00F70513" w:rsidRPr="00F70513" w:rsidRDefault="00F70513" w:rsidP="00BA683B">
            <w:pPr>
              <w:jc w:val="center"/>
              <w:rPr>
                <w:rFonts w:ascii="Courier New" w:hAnsi="Courier New" w:cs="Courier New"/>
              </w:rPr>
            </w:pPr>
            <w:r w:rsidRPr="00F70513">
              <w:rPr>
                <w:rFonts w:ascii="Courier New" w:hAnsi="Courier New" w:cs="Courier New"/>
                <w:sz w:val="22"/>
                <w:szCs w:val="22"/>
              </w:rPr>
              <w:t>960 21860010100000150</w:t>
            </w:r>
          </w:p>
        </w:tc>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32B629F" w14:textId="77777777" w:rsidR="00F70513" w:rsidRPr="00F70513" w:rsidRDefault="00F70513" w:rsidP="00BA683B">
            <w:pPr>
              <w:jc w:val="right"/>
              <w:rPr>
                <w:rFonts w:ascii="Courier New" w:hAnsi="Courier New" w:cs="Courier New"/>
              </w:rPr>
            </w:pPr>
            <w:r w:rsidRPr="00F70513">
              <w:rPr>
                <w:rFonts w:ascii="Courier New" w:hAnsi="Courier New" w:cs="Courier New"/>
                <w:sz w:val="22"/>
                <w:szCs w:val="22"/>
              </w:rPr>
              <w:t>50 812,15</w:t>
            </w:r>
          </w:p>
        </w:tc>
      </w:tr>
    </w:tbl>
    <w:p w14:paraId="1D4930D6" w14:textId="77777777" w:rsidR="003458FA" w:rsidRDefault="003458FA" w:rsidP="003458FA">
      <w:pPr>
        <w:jc w:val="right"/>
        <w:rPr>
          <w:rFonts w:ascii="Courier New" w:hAnsi="Courier New" w:cs="Courier New"/>
          <w:sz w:val="22"/>
          <w:szCs w:val="22"/>
        </w:rPr>
      </w:pPr>
    </w:p>
    <w:p w14:paraId="1BE350CB" w14:textId="77777777" w:rsidR="003458FA" w:rsidRDefault="003458FA" w:rsidP="003458FA">
      <w:pPr>
        <w:jc w:val="right"/>
        <w:rPr>
          <w:rFonts w:ascii="Courier New" w:hAnsi="Courier New" w:cs="Courier New"/>
          <w:sz w:val="22"/>
          <w:szCs w:val="22"/>
        </w:rPr>
      </w:pPr>
      <w:r>
        <w:rPr>
          <w:rFonts w:ascii="Courier New" w:hAnsi="Courier New" w:cs="Courier New"/>
          <w:sz w:val="22"/>
          <w:szCs w:val="22"/>
        </w:rPr>
        <w:t>Приложение №2</w:t>
      </w:r>
    </w:p>
    <w:p w14:paraId="7A9F476C" w14:textId="77777777" w:rsidR="003458FA" w:rsidRDefault="003458FA" w:rsidP="003458FA">
      <w:pPr>
        <w:jc w:val="right"/>
        <w:rPr>
          <w:rFonts w:ascii="Courier New" w:hAnsi="Courier New" w:cs="Courier New"/>
          <w:sz w:val="22"/>
          <w:szCs w:val="22"/>
        </w:rPr>
      </w:pPr>
      <w:r>
        <w:rPr>
          <w:rFonts w:ascii="Courier New" w:hAnsi="Courier New" w:cs="Courier New"/>
          <w:sz w:val="22"/>
          <w:szCs w:val="22"/>
        </w:rPr>
        <w:t xml:space="preserve">к решению </w:t>
      </w:r>
      <w:r w:rsidRPr="00203875">
        <w:rPr>
          <w:rFonts w:ascii="Courier New" w:hAnsi="Courier New" w:cs="Courier New"/>
          <w:sz w:val="22"/>
          <w:szCs w:val="22"/>
        </w:rPr>
        <w:t>Думы Нижнезаимского</w:t>
      </w:r>
    </w:p>
    <w:p w14:paraId="4B83E59B" w14:textId="77777777" w:rsidR="003458FA" w:rsidRPr="00203875" w:rsidRDefault="003458FA" w:rsidP="003458FA">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14:paraId="1E0C5064" w14:textId="7E53FD98" w:rsidR="003458FA" w:rsidRDefault="00F70513" w:rsidP="003458FA">
      <w:pPr>
        <w:jc w:val="right"/>
        <w:rPr>
          <w:rFonts w:ascii="Courier New" w:hAnsi="Courier New" w:cs="Courier New"/>
          <w:sz w:val="22"/>
          <w:szCs w:val="22"/>
        </w:rPr>
      </w:pPr>
      <w:r>
        <w:rPr>
          <w:rFonts w:ascii="Courier New" w:hAnsi="Courier New" w:cs="Courier New"/>
          <w:sz w:val="22"/>
          <w:szCs w:val="22"/>
        </w:rPr>
        <w:t xml:space="preserve">№44 </w:t>
      </w:r>
      <w:r w:rsidR="003458FA" w:rsidRPr="00203875">
        <w:rPr>
          <w:rFonts w:ascii="Courier New" w:hAnsi="Courier New" w:cs="Courier New"/>
          <w:sz w:val="22"/>
          <w:szCs w:val="22"/>
        </w:rPr>
        <w:t>от</w:t>
      </w:r>
      <w:r w:rsidR="003458FA">
        <w:rPr>
          <w:rFonts w:ascii="Courier New" w:hAnsi="Courier New" w:cs="Courier New"/>
          <w:sz w:val="22"/>
          <w:szCs w:val="22"/>
        </w:rPr>
        <w:t xml:space="preserve"> </w:t>
      </w:r>
      <w:r>
        <w:rPr>
          <w:rFonts w:ascii="Courier New" w:hAnsi="Courier New" w:cs="Courier New"/>
          <w:sz w:val="22"/>
          <w:szCs w:val="22"/>
        </w:rPr>
        <w:t>13</w:t>
      </w:r>
      <w:r w:rsidR="003458FA">
        <w:rPr>
          <w:rFonts w:ascii="Courier New" w:hAnsi="Courier New" w:cs="Courier New"/>
          <w:sz w:val="22"/>
          <w:szCs w:val="22"/>
        </w:rPr>
        <w:t>.0</w:t>
      </w:r>
      <w:r>
        <w:rPr>
          <w:rFonts w:ascii="Courier New" w:hAnsi="Courier New" w:cs="Courier New"/>
          <w:sz w:val="22"/>
          <w:szCs w:val="22"/>
        </w:rPr>
        <w:t>5</w:t>
      </w:r>
      <w:r w:rsidR="003458FA">
        <w:rPr>
          <w:rFonts w:ascii="Courier New" w:hAnsi="Courier New" w:cs="Courier New"/>
          <w:sz w:val="22"/>
          <w:szCs w:val="22"/>
        </w:rPr>
        <w:t>.2024г.</w:t>
      </w:r>
    </w:p>
    <w:p w14:paraId="5974C114" w14:textId="77777777" w:rsidR="003458FA" w:rsidRDefault="003458FA" w:rsidP="003458FA">
      <w:pPr>
        <w:jc w:val="right"/>
        <w:rPr>
          <w:rFonts w:ascii="Courier New" w:hAnsi="Courier New" w:cs="Courier New"/>
          <w:sz w:val="22"/>
          <w:szCs w:val="22"/>
        </w:rPr>
      </w:pPr>
    </w:p>
    <w:p w14:paraId="63C4D896" w14:textId="77777777" w:rsidR="00F70513" w:rsidRDefault="00F70513" w:rsidP="00F70513">
      <w:pPr>
        <w:tabs>
          <w:tab w:val="left" w:pos="6570"/>
        </w:tabs>
        <w:jc w:val="center"/>
        <w:rPr>
          <w:b/>
        </w:rPr>
      </w:pPr>
      <w:r>
        <w:rPr>
          <w:b/>
        </w:rPr>
        <w:t>Расходов бюджета «Нижнезаимского сельского поселения» за 2023 год</w:t>
      </w:r>
    </w:p>
    <w:p w14:paraId="11B5D567" w14:textId="77777777" w:rsidR="00F70513" w:rsidRDefault="00F70513" w:rsidP="00F70513">
      <w:pPr>
        <w:tabs>
          <w:tab w:val="left" w:pos="6570"/>
        </w:tabs>
        <w:jc w:val="center"/>
        <w:rPr>
          <w:b/>
        </w:rPr>
      </w:pPr>
    </w:p>
    <w:p w14:paraId="07C87AE8" w14:textId="77777777" w:rsidR="00F70513" w:rsidRPr="0068421C" w:rsidRDefault="00F70513" w:rsidP="00F70513">
      <w:pPr>
        <w:tabs>
          <w:tab w:val="left" w:pos="6570"/>
        </w:tabs>
        <w:jc w:val="center"/>
        <w:rPr>
          <w:b/>
        </w:rPr>
      </w:pPr>
      <w:r>
        <w:rPr>
          <w:b/>
        </w:rPr>
        <w:t>Главный распорядитель бюджетных средств – администрация Нижнезаимского сельского поселения</w:t>
      </w:r>
    </w:p>
    <w:p w14:paraId="2600A5BD" w14:textId="77777777" w:rsidR="00155FBE" w:rsidRDefault="00155FBE" w:rsidP="00155FBE">
      <w:pPr>
        <w:jc w:val="right"/>
        <w:rPr>
          <w:rFonts w:ascii="Courier New" w:hAnsi="Courier New" w:cs="Courier New"/>
          <w:sz w:val="22"/>
          <w:szCs w:val="22"/>
        </w:rPr>
      </w:pPr>
    </w:p>
    <w:tbl>
      <w:tblPr>
        <w:tblW w:w="9840" w:type="dxa"/>
        <w:tblInd w:w="93" w:type="dxa"/>
        <w:tblLook w:val="04A0" w:firstRow="1" w:lastRow="0" w:firstColumn="1" w:lastColumn="0" w:noHBand="0" w:noVBand="1"/>
      </w:tblPr>
      <w:tblGrid>
        <w:gridCol w:w="4820"/>
        <w:gridCol w:w="745"/>
        <w:gridCol w:w="900"/>
        <w:gridCol w:w="1537"/>
        <w:gridCol w:w="700"/>
        <w:gridCol w:w="1440"/>
      </w:tblGrid>
      <w:tr w:rsidR="00F70513" w:rsidRPr="00F70513" w14:paraId="0BD32C76" w14:textId="77777777" w:rsidTr="00BA683B">
        <w:trPr>
          <w:trHeight w:val="270"/>
        </w:trPr>
        <w:tc>
          <w:tcPr>
            <w:tcW w:w="4820" w:type="dxa"/>
            <w:tcBorders>
              <w:top w:val="nil"/>
              <w:left w:val="nil"/>
              <w:bottom w:val="nil"/>
              <w:right w:val="nil"/>
            </w:tcBorders>
            <w:shd w:val="clear" w:color="auto" w:fill="auto"/>
            <w:noWrap/>
            <w:vAlign w:val="bottom"/>
            <w:hideMark/>
          </w:tcPr>
          <w:p w14:paraId="10FC4C56" w14:textId="77777777" w:rsidR="00F70513" w:rsidRPr="00F70513" w:rsidRDefault="00F70513" w:rsidP="00BA683B">
            <w:pPr>
              <w:rPr>
                <w:rFonts w:ascii="Courier New" w:hAnsi="Courier New" w:cs="Courier New"/>
              </w:rPr>
            </w:pPr>
          </w:p>
        </w:tc>
        <w:tc>
          <w:tcPr>
            <w:tcW w:w="740" w:type="dxa"/>
            <w:tcBorders>
              <w:top w:val="nil"/>
              <w:left w:val="nil"/>
              <w:bottom w:val="nil"/>
              <w:right w:val="nil"/>
            </w:tcBorders>
            <w:shd w:val="clear" w:color="auto" w:fill="auto"/>
            <w:noWrap/>
            <w:vAlign w:val="bottom"/>
            <w:hideMark/>
          </w:tcPr>
          <w:p w14:paraId="3A092D06" w14:textId="77777777" w:rsidR="00F70513" w:rsidRPr="00F70513" w:rsidRDefault="00F70513" w:rsidP="00BA683B">
            <w:pPr>
              <w:rPr>
                <w:rFonts w:ascii="Courier New" w:hAnsi="Courier New" w:cs="Courier New"/>
              </w:rPr>
            </w:pPr>
          </w:p>
        </w:tc>
        <w:tc>
          <w:tcPr>
            <w:tcW w:w="900" w:type="dxa"/>
            <w:tcBorders>
              <w:top w:val="nil"/>
              <w:left w:val="nil"/>
              <w:bottom w:val="nil"/>
              <w:right w:val="nil"/>
            </w:tcBorders>
            <w:shd w:val="clear" w:color="auto" w:fill="auto"/>
            <w:noWrap/>
            <w:vAlign w:val="bottom"/>
            <w:hideMark/>
          </w:tcPr>
          <w:p w14:paraId="0D111859" w14:textId="77777777" w:rsidR="00F70513" w:rsidRPr="00F70513" w:rsidRDefault="00F70513" w:rsidP="00BA683B">
            <w:pPr>
              <w:rPr>
                <w:rFonts w:ascii="Courier New" w:hAnsi="Courier New" w:cs="Courier New"/>
              </w:rPr>
            </w:pPr>
          </w:p>
        </w:tc>
        <w:tc>
          <w:tcPr>
            <w:tcW w:w="1240" w:type="dxa"/>
            <w:tcBorders>
              <w:top w:val="nil"/>
              <w:left w:val="nil"/>
              <w:bottom w:val="nil"/>
              <w:right w:val="nil"/>
            </w:tcBorders>
            <w:shd w:val="clear" w:color="auto" w:fill="auto"/>
            <w:noWrap/>
            <w:vAlign w:val="bottom"/>
            <w:hideMark/>
          </w:tcPr>
          <w:p w14:paraId="63DFC7A6" w14:textId="77777777" w:rsidR="00F70513" w:rsidRPr="00F70513" w:rsidRDefault="00F70513" w:rsidP="00BA683B">
            <w:pPr>
              <w:rPr>
                <w:rFonts w:ascii="Courier New" w:hAnsi="Courier New" w:cs="Courier New"/>
              </w:rPr>
            </w:pPr>
          </w:p>
        </w:tc>
        <w:tc>
          <w:tcPr>
            <w:tcW w:w="700" w:type="dxa"/>
            <w:tcBorders>
              <w:top w:val="nil"/>
              <w:left w:val="nil"/>
              <w:bottom w:val="nil"/>
              <w:right w:val="nil"/>
            </w:tcBorders>
            <w:shd w:val="clear" w:color="auto" w:fill="auto"/>
            <w:noWrap/>
            <w:vAlign w:val="bottom"/>
            <w:hideMark/>
          </w:tcPr>
          <w:p w14:paraId="1AFB29C9" w14:textId="77777777" w:rsidR="00F70513" w:rsidRPr="00F70513" w:rsidRDefault="00F70513" w:rsidP="00BA683B">
            <w:pPr>
              <w:rPr>
                <w:rFonts w:ascii="Courier New" w:hAnsi="Courier New" w:cs="Courier New"/>
              </w:rPr>
            </w:pPr>
          </w:p>
        </w:tc>
        <w:tc>
          <w:tcPr>
            <w:tcW w:w="1440" w:type="dxa"/>
            <w:tcBorders>
              <w:top w:val="nil"/>
              <w:left w:val="nil"/>
              <w:bottom w:val="nil"/>
              <w:right w:val="nil"/>
            </w:tcBorders>
            <w:shd w:val="clear" w:color="auto" w:fill="auto"/>
            <w:noWrap/>
            <w:vAlign w:val="bottom"/>
            <w:hideMark/>
          </w:tcPr>
          <w:p w14:paraId="307ECEE0" w14:textId="77777777" w:rsidR="00F70513" w:rsidRPr="00F70513" w:rsidRDefault="00F70513" w:rsidP="00BA683B">
            <w:pPr>
              <w:jc w:val="center"/>
              <w:rPr>
                <w:rFonts w:ascii="Courier New" w:hAnsi="Courier New" w:cs="Courier New"/>
                <w:b/>
                <w:bCs/>
              </w:rPr>
            </w:pPr>
            <w:r w:rsidRPr="00F70513">
              <w:rPr>
                <w:rFonts w:ascii="Courier New" w:hAnsi="Courier New" w:cs="Courier New"/>
                <w:b/>
                <w:bCs/>
                <w:sz w:val="22"/>
                <w:szCs w:val="22"/>
              </w:rPr>
              <w:t>(рублей)</w:t>
            </w:r>
          </w:p>
        </w:tc>
      </w:tr>
      <w:tr w:rsidR="00F70513" w:rsidRPr="00F70513" w14:paraId="393AB46C" w14:textId="77777777" w:rsidTr="00BA683B">
        <w:trPr>
          <w:trHeight w:val="555"/>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F5D707A" w14:textId="77777777" w:rsidR="00F70513" w:rsidRPr="00F70513" w:rsidRDefault="00F70513" w:rsidP="00BA683B">
            <w:pPr>
              <w:jc w:val="center"/>
              <w:outlineLvl w:val="3"/>
              <w:rPr>
                <w:rFonts w:ascii="Courier New" w:hAnsi="Courier New" w:cs="Courier New"/>
                <w:b/>
                <w:bCs/>
                <w:color w:val="000000"/>
              </w:rPr>
            </w:pPr>
            <w:r w:rsidRPr="00F70513">
              <w:rPr>
                <w:rFonts w:ascii="Courier New" w:hAnsi="Courier New" w:cs="Courier New"/>
                <w:b/>
                <w:bCs/>
                <w:color w:val="000000"/>
                <w:sz w:val="22"/>
                <w:szCs w:val="22"/>
              </w:rPr>
              <w:t>Наименование кода</w:t>
            </w:r>
          </w:p>
        </w:tc>
        <w:tc>
          <w:tcPr>
            <w:tcW w:w="740" w:type="dxa"/>
            <w:tcBorders>
              <w:top w:val="single" w:sz="4" w:space="0" w:color="auto"/>
              <w:left w:val="nil"/>
              <w:bottom w:val="single" w:sz="4" w:space="0" w:color="auto"/>
              <w:right w:val="single" w:sz="4" w:space="0" w:color="auto"/>
            </w:tcBorders>
            <w:shd w:val="clear" w:color="auto" w:fill="auto"/>
            <w:hideMark/>
          </w:tcPr>
          <w:p w14:paraId="7EB0C857" w14:textId="77777777" w:rsidR="00F70513" w:rsidRPr="00F70513" w:rsidRDefault="00F70513" w:rsidP="00BA683B">
            <w:pPr>
              <w:jc w:val="center"/>
              <w:outlineLvl w:val="3"/>
              <w:rPr>
                <w:rFonts w:ascii="Courier New" w:hAnsi="Courier New" w:cs="Courier New"/>
                <w:b/>
                <w:bCs/>
                <w:color w:val="000000"/>
              </w:rPr>
            </w:pPr>
            <w:r w:rsidRPr="00F70513">
              <w:rPr>
                <w:rFonts w:ascii="Courier New" w:hAnsi="Courier New" w:cs="Courier New"/>
                <w:b/>
                <w:bCs/>
                <w:color w:val="000000"/>
                <w:sz w:val="22"/>
                <w:szCs w:val="22"/>
              </w:rPr>
              <w:t>КВСР</w:t>
            </w:r>
          </w:p>
        </w:tc>
        <w:tc>
          <w:tcPr>
            <w:tcW w:w="900" w:type="dxa"/>
            <w:tcBorders>
              <w:top w:val="single" w:sz="4" w:space="0" w:color="auto"/>
              <w:left w:val="nil"/>
              <w:bottom w:val="single" w:sz="4" w:space="0" w:color="auto"/>
              <w:right w:val="single" w:sz="4" w:space="0" w:color="auto"/>
            </w:tcBorders>
            <w:shd w:val="clear" w:color="auto" w:fill="auto"/>
            <w:hideMark/>
          </w:tcPr>
          <w:p w14:paraId="5F02B182" w14:textId="77777777" w:rsidR="00F70513" w:rsidRPr="00F70513" w:rsidRDefault="00F70513" w:rsidP="00BA683B">
            <w:pPr>
              <w:jc w:val="center"/>
              <w:outlineLvl w:val="3"/>
              <w:rPr>
                <w:rFonts w:ascii="Courier New" w:hAnsi="Courier New" w:cs="Courier New"/>
                <w:b/>
                <w:bCs/>
              </w:rPr>
            </w:pPr>
            <w:proofErr w:type="spellStart"/>
            <w:r w:rsidRPr="00F70513">
              <w:rPr>
                <w:rFonts w:ascii="Courier New" w:hAnsi="Courier New" w:cs="Courier New"/>
                <w:b/>
                <w:bCs/>
                <w:sz w:val="22"/>
                <w:szCs w:val="22"/>
              </w:rPr>
              <w:t>РзПР</w:t>
            </w:r>
            <w:proofErr w:type="spellEnd"/>
            <w:r w:rsidRPr="00F70513">
              <w:rPr>
                <w:rFonts w:ascii="Courier New" w:hAnsi="Courier New" w:cs="Courier New"/>
                <w:b/>
                <w:bCs/>
                <w:sz w:val="22"/>
                <w:szCs w:val="22"/>
              </w:rPr>
              <w:t xml:space="preserve">                             </w:t>
            </w:r>
          </w:p>
        </w:tc>
        <w:tc>
          <w:tcPr>
            <w:tcW w:w="1240" w:type="dxa"/>
            <w:tcBorders>
              <w:top w:val="single" w:sz="4" w:space="0" w:color="auto"/>
              <w:left w:val="nil"/>
              <w:bottom w:val="single" w:sz="4" w:space="0" w:color="auto"/>
              <w:right w:val="single" w:sz="4" w:space="0" w:color="auto"/>
            </w:tcBorders>
            <w:shd w:val="clear" w:color="auto" w:fill="auto"/>
            <w:hideMark/>
          </w:tcPr>
          <w:p w14:paraId="0560A478" w14:textId="77777777" w:rsidR="00F70513" w:rsidRPr="00F70513" w:rsidRDefault="00F70513" w:rsidP="00BA683B">
            <w:pPr>
              <w:jc w:val="center"/>
              <w:outlineLvl w:val="3"/>
              <w:rPr>
                <w:rFonts w:ascii="Courier New" w:hAnsi="Courier New" w:cs="Courier New"/>
                <w:b/>
                <w:bCs/>
                <w:color w:val="000000"/>
              </w:rPr>
            </w:pPr>
            <w:r w:rsidRPr="00F70513">
              <w:rPr>
                <w:rFonts w:ascii="Courier New" w:hAnsi="Courier New" w:cs="Courier New"/>
                <w:b/>
                <w:bCs/>
                <w:color w:val="000000"/>
                <w:sz w:val="22"/>
                <w:szCs w:val="22"/>
              </w:rPr>
              <w:t>КЦСР</w:t>
            </w:r>
          </w:p>
        </w:tc>
        <w:tc>
          <w:tcPr>
            <w:tcW w:w="700" w:type="dxa"/>
            <w:tcBorders>
              <w:top w:val="single" w:sz="4" w:space="0" w:color="auto"/>
              <w:left w:val="nil"/>
              <w:bottom w:val="single" w:sz="4" w:space="0" w:color="auto"/>
              <w:right w:val="single" w:sz="4" w:space="0" w:color="auto"/>
            </w:tcBorders>
            <w:shd w:val="clear" w:color="auto" w:fill="auto"/>
            <w:hideMark/>
          </w:tcPr>
          <w:p w14:paraId="679233B5" w14:textId="77777777" w:rsidR="00F70513" w:rsidRPr="00F70513" w:rsidRDefault="00F70513" w:rsidP="00BA683B">
            <w:pPr>
              <w:jc w:val="center"/>
              <w:outlineLvl w:val="3"/>
              <w:rPr>
                <w:rFonts w:ascii="Courier New" w:hAnsi="Courier New" w:cs="Courier New"/>
                <w:b/>
                <w:bCs/>
                <w:color w:val="000000"/>
              </w:rPr>
            </w:pPr>
            <w:r w:rsidRPr="00F70513">
              <w:rPr>
                <w:rFonts w:ascii="Courier New" w:hAnsi="Courier New" w:cs="Courier New"/>
                <w:b/>
                <w:bCs/>
                <w:color w:val="000000"/>
                <w:sz w:val="22"/>
                <w:szCs w:val="22"/>
              </w:rPr>
              <w:t>КВР</w:t>
            </w:r>
          </w:p>
        </w:tc>
        <w:tc>
          <w:tcPr>
            <w:tcW w:w="1440" w:type="dxa"/>
            <w:tcBorders>
              <w:top w:val="single" w:sz="4" w:space="0" w:color="auto"/>
              <w:left w:val="nil"/>
              <w:bottom w:val="single" w:sz="4" w:space="0" w:color="auto"/>
              <w:right w:val="single" w:sz="4" w:space="0" w:color="auto"/>
            </w:tcBorders>
            <w:shd w:val="clear" w:color="auto" w:fill="auto"/>
            <w:hideMark/>
          </w:tcPr>
          <w:p w14:paraId="6ED695B8" w14:textId="77777777" w:rsidR="00F70513" w:rsidRPr="00F70513" w:rsidRDefault="00F70513" w:rsidP="00BA683B">
            <w:pPr>
              <w:jc w:val="center"/>
              <w:outlineLvl w:val="3"/>
              <w:rPr>
                <w:rFonts w:ascii="Courier New" w:hAnsi="Courier New" w:cs="Courier New"/>
                <w:b/>
                <w:bCs/>
                <w:color w:val="000000"/>
              </w:rPr>
            </w:pPr>
            <w:r w:rsidRPr="00F70513">
              <w:rPr>
                <w:rFonts w:ascii="Courier New" w:hAnsi="Courier New" w:cs="Courier New"/>
                <w:b/>
                <w:bCs/>
                <w:color w:val="000000"/>
                <w:sz w:val="22"/>
                <w:szCs w:val="22"/>
              </w:rPr>
              <w:t>Сумма</w:t>
            </w:r>
          </w:p>
        </w:tc>
      </w:tr>
      <w:tr w:rsidR="00F70513" w:rsidRPr="00F70513" w14:paraId="129F0702" w14:textId="77777777" w:rsidTr="00BA683B">
        <w:trPr>
          <w:trHeight w:val="300"/>
        </w:trPr>
        <w:tc>
          <w:tcPr>
            <w:tcW w:w="4820" w:type="dxa"/>
            <w:tcBorders>
              <w:top w:val="nil"/>
              <w:left w:val="single" w:sz="4" w:space="0" w:color="auto"/>
              <w:bottom w:val="single" w:sz="4" w:space="0" w:color="auto"/>
              <w:right w:val="single" w:sz="4" w:space="0" w:color="auto"/>
            </w:tcBorders>
            <w:shd w:val="clear" w:color="auto" w:fill="auto"/>
            <w:hideMark/>
          </w:tcPr>
          <w:p w14:paraId="1C286163"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Общегосударственные вопросы</w:t>
            </w:r>
          </w:p>
        </w:tc>
        <w:tc>
          <w:tcPr>
            <w:tcW w:w="740" w:type="dxa"/>
            <w:tcBorders>
              <w:top w:val="nil"/>
              <w:left w:val="nil"/>
              <w:bottom w:val="single" w:sz="4" w:space="0" w:color="auto"/>
              <w:right w:val="single" w:sz="4" w:space="0" w:color="auto"/>
            </w:tcBorders>
            <w:shd w:val="clear" w:color="auto" w:fill="auto"/>
            <w:hideMark/>
          </w:tcPr>
          <w:p w14:paraId="542CD7C0"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575DB0D9"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0100</w:t>
            </w:r>
          </w:p>
        </w:tc>
        <w:tc>
          <w:tcPr>
            <w:tcW w:w="1240" w:type="dxa"/>
            <w:tcBorders>
              <w:top w:val="nil"/>
              <w:left w:val="nil"/>
              <w:bottom w:val="single" w:sz="4" w:space="0" w:color="auto"/>
              <w:right w:val="single" w:sz="4" w:space="0" w:color="auto"/>
            </w:tcBorders>
            <w:shd w:val="clear" w:color="auto" w:fill="auto"/>
            <w:hideMark/>
          </w:tcPr>
          <w:p w14:paraId="40565557"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4B14C2A5"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767C1E30"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4 627 214,26</w:t>
            </w:r>
          </w:p>
        </w:tc>
      </w:tr>
      <w:tr w:rsidR="00F70513" w:rsidRPr="00F70513" w14:paraId="72C58515" w14:textId="77777777" w:rsidTr="00BA683B">
        <w:trPr>
          <w:trHeight w:val="795"/>
        </w:trPr>
        <w:tc>
          <w:tcPr>
            <w:tcW w:w="4820" w:type="dxa"/>
            <w:tcBorders>
              <w:top w:val="nil"/>
              <w:left w:val="single" w:sz="4" w:space="0" w:color="auto"/>
              <w:bottom w:val="single" w:sz="4" w:space="0" w:color="auto"/>
              <w:right w:val="single" w:sz="4" w:space="0" w:color="auto"/>
            </w:tcBorders>
            <w:shd w:val="clear" w:color="auto" w:fill="auto"/>
            <w:hideMark/>
          </w:tcPr>
          <w:p w14:paraId="79DC9D08" w14:textId="77777777" w:rsidR="00F70513" w:rsidRPr="00F70513" w:rsidRDefault="00F70513" w:rsidP="00BA683B">
            <w:pPr>
              <w:outlineLvl w:val="0"/>
              <w:rPr>
                <w:rFonts w:ascii="Courier New" w:hAnsi="Courier New" w:cs="Courier New"/>
                <w:b/>
                <w:bCs/>
                <w:color w:val="000000"/>
              </w:rPr>
            </w:pPr>
            <w:r w:rsidRPr="00F70513">
              <w:rPr>
                <w:rFonts w:ascii="Courier New" w:hAnsi="Courier New" w:cs="Courier New"/>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auto" w:fill="auto"/>
            <w:hideMark/>
          </w:tcPr>
          <w:p w14:paraId="1F813CC9" w14:textId="77777777" w:rsidR="00F70513" w:rsidRPr="00F70513" w:rsidRDefault="00F70513" w:rsidP="00BA683B">
            <w:pPr>
              <w:jc w:val="right"/>
              <w:outlineLvl w:val="0"/>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3C05AEAE" w14:textId="77777777" w:rsidR="00F70513" w:rsidRPr="00F70513" w:rsidRDefault="00F70513" w:rsidP="00BA683B">
            <w:pPr>
              <w:jc w:val="center"/>
              <w:outlineLvl w:val="0"/>
              <w:rPr>
                <w:rFonts w:ascii="Courier New" w:hAnsi="Courier New" w:cs="Courier New"/>
                <w:b/>
                <w:bCs/>
                <w:color w:val="000000"/>
              </w:rPr>
            </w:pPr>
            <w:r w:rsidRPr="00F70513">
              <w:rPr>
                <w:rFonts w:ascii="Courier New" w:hAnsi="Courier New" w:cs="Courier New"/>
                <w:b/>
                <w:bCs/>
                <w:color w:val="000000"/>
                <w:sz w:val="22"/>
                <w:szCs w:val="22"/>
              </w:rPr>
              <w:t>0102</w:t>
            </w:r>
          </w:p>
        </w:tc>
        <w:tc>
          <w:tcPr>
            <w:tcW w:w="1240" w:type="dxa"/>
            <w:tcBorders>
              <w:top w:val="nil"/>
              <w:left w:val="nil"/>
              <w:bottom w:val="single" w:sz="4" w:space="0" w:color="auto"/>
              <w:right w:val="single" w:sz="4" w:space="0" w:color="auto"/>
            </w:tcBorders>
            <w:shd w:val="clear" w:color="auto" w:fill="auto"/>
            <w:hideMark/>
          </w:tcPr>
          <w:p w14:paraId="410B23E0" w14:textId="77777777" w:rsidR="00F70513" w:rsidRPr="00F70513" w:rsidRDefault="00F70513" w:rsidP="00BA683B">
            <w:pPr>
              <w:jc w:val="center"/>
              <w:outlineLvl w:val="0"/>
              <w:rPr>
                <w:rFonts w:ascii="Courier New" w:hAnsi="Courier New" w:cs="Courier New"/>
                <w:color w:val="000000"/>
              </w:rPr>
            </w:pPr>
            <w:r w:rsidRPr="00F70513">
              <w:rPr>
                <w:rFonts w:ascii="Courier New" w:hAnsi="Courier New" w:cs="Courier New"/>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636C19F8" w14:textId="77777777" w:rsidR="00F70513" w:rsidRPr="00F70513" w:rsidRDefault="00F70513" w:rsidP="00BA683B">
            <w:pPr>
              <w:jc w:val="center"/>
              <w:outlineLvl w:val="0"/>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452D37E1" w14:textId="77777777" w:rsidR="00F70513" w:rsidRPr="00F70513" w:rsidRDefault="00F70513" w:rsidP="00BA683B">
            <w:pPr>
              <w:jc w:val="right"/>
              <w:outlineLvl w:val="0"/>
              <w:rPr>
                <w:rFonts w:ascii="Courier New" w:hAnsi="Courier New" w:cs="Courier New"/>
                <w:b/>
                <w:bCs/>
                <w:color w:val="000000"/>
              </w:rPr>
            </w:pPr>
            <w:r w:rsidRPr="00F70513">
              <w:rPr>
                <w:rFonts w:ascii="Courier New" w:hAnsi="Courier New" w:cs="Courier New"/>
                <w:b/>
                <w:bCs/>
                <w:color w:val="000000"/>
                <w:sz w:val="22"/>
                <w:szCs w:val="22"/>
              </w:rPr>
              <w:t>1 014 242,22</w:t>
            </w:r>
          </w:p>
        </w:tc>
      </w:tr>
      <w:tr w:rsidR="00F70513" w:rsidRPr="00F70513" w14:paraId="6C126558" w14:textId="77777777" w:rsidTr="00BA683B">
        <w:trPr>
          <w:trHeight w:val="315"/>
        </w:trPr>
        <w:tc>
          <w:tcPr>
            <w:tcW w:w="4820" w:type="dxa"/>
            <w:tcBorders>
              <w:top w:val="nil"/>
              <w:left w:val="single" w:sz="4" w:space="0" w:color="auto"/>
              <w:bottom w:val="single" w:sz="4" w:space="0" w:color="auto"/>
              <w:right w:val="single" w:sz="4" w:space="0" w:color="auto"/>
            </w:tcBorders>
            <w:shd w:val="clear" w:color="auto" w:fill="auto"/>
            <w:hideMark/>
          </w:tcPr>
          <w:p w14:paraId="1E8F685F" w14:textId="77777777" w:rsidR="00F70513" w:rsidRPr="00F70513" w:rsidRDefault="00F70513" w:rsidP="00BA683B">
            <w:pPr>
              <w:outlineLvl w:val="1"/>
              <w:rPr>
                <w:rFonts w:ascii="Courier New" w:hAnsi="Courier New" w:cs="Courier New"/>
                <w:b/>
                <w:bCs/>
                <w:color w:val="000000"/>
              </w:rPr>
            </w:pPr>
            <w:r w:rsidRPr="00F70513">
              <w:rPr>
                <w:rFonts w:ascii="Courier New" w:hAnsi="Courier New" w:cs="Courier New"/>
                <w:b/>
                <w:bCs/>
                <w:color w:val="000000"/>
                <w:sz w:val="22"/>
                <w:szCs w:val="22"/>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14:paraId="7EA3D428" w14:textId="77777777" w:rsidR="00F70513" w:rsidRPr="00F70513" w:rsidRDefault="00F70513" w:rsidP="00BA683B">
            <w:pPr>
              <w:jc w:val="right"/>
              <w:outlineLvl w:val="1"/>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6E0F05F4" w14:textId="77777777" w:rsidR="00F70513" w:rsidRPr="00F70513" w:rsidRDefault="00F70513" w:rsidP="00BA683B">
            <w:pPr>
              <w:jc w:val="center"/>
              <w:outlineLvl w:val="1"/>
              <w:rPr>
                <w:rFonts w:ascii="Courier New" w:hAnsi="Courier New" w:cs="Courier New"/>
                <w:b/>
                <w:bCs/>
                <w:color w:val="000000"/>
              </w:rPr>
            </w:pPr>
            <w:r w:rsidRPr="00F70513">
              <w:rPr>
                <w:rFonts w:ascii="Courier New" w:hAnsi="Courier New" w:cs="Courier New"/>
                <w:b/>
                <w:bCs/>
                <w:color w:val="000000"/>
                <w:sz w:val="22"/>
                <w:szCs w:val="22"/>
              </w:rPr>
              <w:t>0102</w:t>
            </w:r>
          </w:p>
        </w:tc>
        <w:tc>
          <w:tcPr>
            <w:tcW w:w="1240" w:type="dxa"/>
            <w:tcBorders>
              <w:top w:val="nil"/>
              <w:left w:val="nil"/>
              <w:bottom w:val="single" w:sz="4" w:space="0" w:color="auto"/>
              <w:right w:val="single" w:sz="4" w:space="0" w:color="auto"/>
            </w:tcBorders>
            <w:shd w:val="clear" w:color="auto" w:fill="auto"/>
            <w:hideMark/>
          </w:tcPr>
          <w:p w14:paraId="5164528F" w14:textId="77777777" w:rsidR="00F70513" w:rsidRPr="00F70513" w:rsidRDefault="00F70513" w:rsidP="00BA683B">
            <w:pPr>
              <w:jc w:val="center"/>
              <w:outlineLvl w:val="1"/>
              <w:rPr>
                <w:rFonts w:ascii="Courier New" w:hAnsi="Courier New" w:cs="Courier New"/>
                <w:b/>
                <w:bCs/>
                <w:color w:val="000000"/>
              </w:rPr>
            </w:pPr>
            <w:r w:rsidRPr="00F70513">
              <w:rPr>
                <w:rFonts w:ascii="Courier New" w:hAnsi="Courier New" w:cs="Courier New"/>
                <w:b/>
                <w:bCs/>
                <w:color w:val="000000"/>
                <w:sz w:val="22"/>
                <w:szCs w:val="22"/>
              </w:rPr>
              <w:t>9100000000</w:t>
            </w:r>
          </w:p>
        </w:tc>
        <w:tc>
          <w:tcPr>
            <w:tcW w:w="700" w:type="dxa"/>
            <w:tcBorders>
              <w:top w:val="nil"/>
              <w:left w:val="nil"/>
              <w:bottom w:val="single" w:sz="4" w:space="0" w:color="auto"/>
              <w:right w:val="single" w:sz="4" w:space="0" w:color="auto"/>
            </w:tcBorders>
            <w:shd w:val="clear" w:color="auto" w:fill="auto"/>
            <w:hideMark/>
          </w:tcPr>
          <w:p w14:paraId="10C0079A" w14:textId="77777777" w:rsidR="00F70513" w:rsidRPr="00F70513" w:rsidRDefault="00F70513" w:rsidP="00BA683B">
            <w:pPr>
              <w:jc w:val="center"/>
              <w:outlineLvl w:val="1"/>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31F055A5" w14:textId="77777777" w:rsidR="00F70513" w:rsidRPr="00F70513" w:rsidRDefault="00F70513" w:rsidP="00BA683B">
            <w:pPr>
              <w:jc w:val="right"/>
              <w:outlineLvl w:val="1"/>
              <w:rPr>
                <w:rFonts w:ascii="Courier New" w:hAnsi="Courier New" w:cs="Courier New"/>
                <w:color w:val="000000"/>
              </w:rPr>
            </w:pPr>
            <w:r w:rsidRPr="00F70513">
              <w:rPr>
                <w:rFonts w:ascii="Courier New" w:hAnsi="Courier New" w:cs="Courier New"/>
                <w:color w:val="000000"/>
                <w:sz w:val="22"/>
                <w:szCs w:val="22"/>
              </w:rPr>
              <w:t>1 014 242,22</w:t>
            </w:r>
          </w:p>
        </w:tc>
      </w:tr>
      <w:tr w:rsidR="00F70513" w:rsidRPr="00F70513" w14:paraId="6EE053A6" w14:textId="77777777" w:rsidTr="00BA683B">
        <w:trPr>
          <w:trHeight w:val="330"/>
        </w:trPr>
        <w:tc>
          <w:tcPr>
            <w:tcW w:w="4820" w:type="dxa"/>
            <w:tcBorders>
              <w:top w:val="nil"/>
              <w:left w:val="single" w:sz="4" w:space="0" w:color="auto"/>
              <w:bottom w:val="single" w:sz="4" w:space="0" w:color="auto"/>
              <w:right w:val="single" w:sz="4" w:space="0" w:color="auto"/>
            </w:tcBorders>
            <w:shd w:val="clear" w:color="auto" w:fill="auto"/>
            <w:hideMark/>
          </w:tcPr>
          <w:p w14:paraId="18C6C8F9" w14:textId="77777777" w:rsidR="00F70513" w:rsidRPr="00F70513" w:rsidRDefault="00F70513" w:rsidP="00BA683B">
            <w:pPr>
              <w:outlineLvl w:val="2"/>
              <w:rPr>
                <w:rFonts w:ascii="Courier New" w:hAnsi="Courier New" w:cs="Courier New"/>
                <w:b/>
                <w:bCs/>
                <w:color w:val="000000"/>
              </w:rPr>
            </w:pPr>
            <w:r w:rsidRPr="00F70513">
              <w:rPr>
                <w:rFonts w:ascii="Courier New" w:hAnsi="Courier New" w:cs="Courier New"/>
                <w:b/>
                <w:bCs/>
                <w:color w:val="000000"/>
                <w:sz w:val="22"/>
                <w:szCs w:val="22"/>
              </w:rPr>
              <w:t>Органы местного самоуправления</w:t>
            </w:r>
          </w:p>
        </w:tc>
        <w:tc>
          <w:tcPr>
            <w:tcW w:w="740" w:type="dxa"/>
            <w:tcBorders>
              <w:top w:val="nil"/>
              <w:left w:val="nil"/>
              <w:bottom w:val="single" w:sz="4" w:space="0" w:color="auto"/>
              <w:right w:val="single" w:sz="4" w:space="0" w:color="auto"/>
            </w:tcBorders>
            <w:shd w:val="clear" w:color="auto" w:fill="auto"/>
            <w:hideMark/>
          </w:tcPr>
          <w:p w14:paraId="1D18B06E" w14:textId="77777777" w:rsidR="00F70513" w:rsidRPr="00F70513" w:rsidRDefault="00F70513" w:rsidP="00BA683B">
            <w:pPr>
              <w:jc w:val="right"/>
              <w:outlineLvl w:val="2"/>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573539BC" w14:textId="77777777" w:rsidR="00F70513" w:rsidRPr="00F70513" w:rsidRDefault="00F70513" w:rsidP="00BA683B">
            <w:pPr>
              <w:jc w:val="center"/>
              <w:outlineLvl w:val="2"/>
              <w:rPr>
                <w:rFonts w:ascii="Courier New" w:hAnsi="Courier New" w:cs="Courier New"/>
                <w:b/>
                <w:bCs/>
                <w:color w:val="000000"/>
              </w:rPr>
            </w:pPr>
            <w:r w:rsidRPr="00F70513">
              <w:rPr>
                <w:rFonts w:ascii="Courier New" w:hAnsi="Courier New" w:cs="Courier New"/>
                <w:b/>
                <w:bCs/>
                <w:color w:val="000000"/>
                <w:sz w:val="22"/>
                <w:szCs w:val="22"/>
              </w:rPr>
              <w:t>0102</w:t>
            </w:r>
          </w:p>
        </w:tc>
        <w:tc>
          <w:tcPr>
            <w:tcW w:w="1240" w:type="dxa"/>
            <w:tcBorders>
              <w:top w:val="nil"/>
              <w:left w:val="nil"/>
              <w:bottom w:val="single" w:sz="4" w:space="0" w:color="auto"/>
              <w:right w:val="single" w:sz="4" w:space="0" w:color="auto"/>
            </w:tcBorders>
            <w:shd w:val="clear" w:color="auto" w:fill="auto"/>
            <w:hideMark/>
          </w:tcPr>
          <w:p w14:paraId="2FF4CFF8" w14:textId="77777777" w:rsidR="00F70513" w:rsidRPr="00F70513" w:rsidRDefault="00F70513" w:rsidP="00BA683B">
            <w:pPr>
              <w:jc w:val="center"/>
              <w:outlineLvl w:val="2"/>
              <w:rPr>
                <w:rFonts w:ascii="Courier New" w:hAnsi="Courier New" w:cs="Courier New"/>
                <w:b/>
                <w:bCs/>
                <w:color w:val="000000"/>
              </w:rPr>
            </w:pPr>
            <w:r w:rsidRPr="00F70513">
              <w:rPr>
                <w:rFonts w:ascii="Courier New" w:hAnsi="Courier New" w:cs="Courier New"/>
                <w:b/>
                <w:bCs/>
                <w:color w:val="000000"/>
                <w:sz w:val="22"/>
                <w:szCs w:val="22"/>
              </w:rPr>
              <w:t>9120000000</w:t>
            </w:r>
          </w:p>
        </w:tc>
        <w:tc>
          <w:tcPr>
            <w:tcW w:w="700" w:type="dxa"/>
            <w:tcBorders>
              <w:top w:val="nil"/>
              <w:left w:val="nil"/>
              <w:bottom w:val="single" w:sz="4" w:space="0" w:color="auto"/>
              <w:right w:val="single" w:sz="4" w:space="0" w:color="auto"/>
            </w:tcBorders>
            <w:shd w:val="clear" w:color="auto" w:fill="auto"/>
            <w:hideMark/>
          </w:tcPr>
          <w:p w14:paraId="5DDB1B6F" w14:textId="77777777" w:rsidR="00F70513" w:rsidRPr="00F70513" w:rsidRDefault="00F70513" w:rsidP="00BA683B">
            <w:pPr>
              <w:jc w:val="center"/>
              <w:outlineLvl w:val="2"/>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39B84FF6" w14:textId="77777777" w:rsidR="00F70513" w:rsidRPr="00F70513" w:rsidRDefault="00F70513" w:rsidP="00BA683B">
            <w:pPr>
              <w:jc w:val="right"/>
              <w:outlineLvl w:val="2"/>
              <w:rPr>
                <w:rFonts w:ascii="Courier New" w:hAnsi="Courier New" w:cs="Courier New"/>
                <w:color w:val="000000"/>
              </w:rPr>
            </w:pPr>
            <w:r w:rsidRPr="00F70513">
              <w:rPr>
                <w:rFonts w:ascii="Courier New" w:hAnsi="Courier New" w:cs="Courier New"/>
                <w:color w:val="000000"/>
                <w:sz w:val="22"/>
                <w:szCs w:val="22"/>
              </w:rPr>
              <w:t>1 014 242,22</w:t>
            </w:r>
          </w:p>
        </w:tc>
      </w:tr>
      <w:tr w:rsidR="00F70513" w:rsidRPr="00F70513" w14:paraId="3FE07991" w14:textId="77777777" w:rsidTr="00BA683B">
        <w:trPr>
          <w:trHeight w:val="570"/>
        </w:trPr>
        <w:tc>
          <w:tcPr>
            <w:tcW w:w="4820" w:type="dxa"/>
            <w:tcBorders>
              <w:top w:val="nil"/>
              <w:left w:val="single" w:sz="4" w:space="0" w:color="auto"/>
              <w:bottom w:val="single" w:sz="4" w:space="0" w:color="auto"/>
              <w:right w:val="single" w:sz="4" w:space="0" w:color="auto"/>
            </w:tcBorders>
            <w:shd w:val="clear" w:color="auto" w:fill="auto"/>
            <w:hideMark/>
          </w:tcPr>
          <w:p w14:paraId="2EF60BDB" w14:textId="77777777" w:rsidR="00F70513" w:rsidRPr="00F70513" w:rsidRDefault="00F70513" w:rsidP="00BA683B">
            <w:pPr>
              <w:outlineLvl w:val="3"/>
              <w:rPr>
                <w:rFonts w:ascii="Courier New" w:hAnsi="Courier New" w:cs="Courier New"/>
                <w:color w:val="000000"/>
              </w:rPr>
            </w:pPr>
            <w:r w:rsidRPr="00F70513">
              <w:rPr>
                <w:rFonts w:ascii="Courier New" w:hAnsi="Courier New" w:cs="Courier New"/>
                <w:color w:val="000000"/>
                <w:sz w:val="22"/>
                <w:szCs w:val="22"/>
              </w:rPr>
              <w:t>Расходы на выплаты по оплате труда работников муниципальных органов</w:t>
            </w:r>
          </w:p>
        </w:tc>
        <w:tc>
          <w:tcPr>
            <w:tcW w:w="740" w:type="dxa"/>
            <w:tcBorders>
              <w:top w:val="nil"/>
              <w:left w:val="nil"/>
              <w:bottom w:val="single" w:sz="4" w:space="0" w:color="auto"/>
              <w:right w:val="single" w:sz="4" w:space="0" w:color="auto"/>
            </w:tcBorders>
            <w:shd w:val="clear" w:color="auto" w:fill="auto"/>
            <w:hideMark/>
          </w:tcPr>
          <w:p w14:paraId="30319079" w14:textId="77777777" w:rsidR="00F70513" w:rsidRPr="00F70513" w:rsidRDefault="00F70513" w:rsidP="00BA683B">
            <w:pPr>
              <w:jc w:val="right"/>
              <w:outlineLvl w:val="3"/>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8804978"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0102</w:t>
            </w:r>
          </w:p>
        </w:tc>
        <w:tc>
          <w:tcPr>
            <w:tcW w:w="1240" w:type="dxa"/>
            <w:tcBorders>
              <w:top w:val="nil"/>
              <w:left w:val="nil"/>
              <w:bottom w:val="single" w:sz="4" w:space="0" w:color="auto"/>
              <w:right w:val="single" w:sz="4" w:space="0" w:color="auto"/>
            </w:tcBorders>
            <w:shd w:val="clear" w:color="auto" w:fill="auto"/>
            <w:hideMark/>
          </w:tcPr>
          <w:p w14:paraId="6C8F86CA"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9120082110</w:t>
            </w:r>
          </w:p>
        </w:tc>
        <w:tc>
          <w:tcPr>
            <w:tcW w:w="700" w:type="dxa"/>
            <w:tcBorders>
              <w:top w:val="nil"/>
              <w:left w:val="nil"/>
              <w:bottom w:val="single" w:sz="4" w:space="0" w:color="auto"/>
              <w:right w:val="single" w:sz="4" w:space="0" w:color="auto"/>
            </w:tcBorders>
            <w:shd w:val="clear" w:color="auto" w:fill="auto"/>
            <w:hideMark/>
          </w:tcPr>
          <w:p w14:paraId="5932D982"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0ECF403F" w14:textId="77777777" w:rsidR="00F70513" w:rsidRPr="00F70513" w:rsidRDefault="00F70513" w:rsidP="00BA683B">
            <w:pPr>
              <w:jc w:val="right"/>
              <w:outlineLvl w:val="3"/>
              <w:rPr>
                <w:rFonts w:ascii="Courier New" w:hAnsi="Courier New" w:cs="Courier New"/>
                <w:color w:val="000000"/>
              </w:rPr>
            </w:pPr>
            <w:r w:rsidRPr="00F70513">
              <w:rPr>
                <w:rFonts w:ascii="Courier New" w:hAnsi="Courier New" w:cs="Courier New"/>
                <w:color w:val="000000"/>
                <w:sz w:val="22"/>
                <w:szCs w:val="22"/>
              </w:rPr>
              <w:t>1 014 242,22</w:t>
            </w:r>
          </w:p>
        </w:tc>
      </w:tr>
      <w:tr w:rsidR="00F70513" w:rsidRPr="00F70513" w14:paraId="64254545" w14:textId="77777777" w:rsidTr="00BA683B">
        <w:trPr>
          <w:trHeight w:val="1380"/>
        </w:trPr>
        <w:tc>
          <w:tcPr>
            <w:tcW w:w="4820" w:type="dxa"/>
            <w:tcBorders>
              <w:top w:val="nil"/>
              <w:left w:val="single" w:sz="4" w:space="0" w:color="auto"/>
              <w:bottom w:val="single" w:sz="4" w:space="0" w:color="auto"/>
              <w:right w:val="single" w:sz="4" w:space="0" w:color="auto"/>
            </w:tcBorders>
            <w:shd w:val="clear" w:color="auto" w:fill="auto"/>
            <w:hideMark/>
          </w:tcPr>
          <w:p w14:paraId="21A490DC" w14:textId="77777777" w:rsidR="00F70513" w:rsidRPr="00F70513" w:rsidRDefault="00F70513" w:rsidP="00BA683B">
            <w:pPr>
              <w:outlineLvl w:val="0"/>
              <w:rPr>
                <w:rFonts w:ascii="Courier New" w:hAnsi="Courier New" w:cs="Courier New"/>
                <w:color w:val="000000"/>
              </w:rPr>
            </w:pPr>
            <w:r w:rsidRPr="00F70513">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14:paraId="415611F4" w14:textId="77777777" w:rsidR="00F70513" w:rsidRPr="00F70513" w:rsidRDefault="00F70513" w:rsidP="00BA683B">
            <w:pPr>
              <w:jc w:val="right"/>
              <w:outlineLvl w:val="0"/>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1DFB82CD" w14:textId="77777777" w:rsidR="00F70513" w:rsidRPr="00F70513" w:rsidRDefault="00F70513" w:rsidP="00BA683B">
            <w:pPr>
              <w:jc w:val="center"/>
              <w:outlineLvl w:val="0"/>
              <w:rPr>
                <w:rFonts w:ascii="Courier New" w:hAnsi="Courier New" w:cs="Courier New"/>
                <w:color w:val="000000"/>
              </w:rPr>
            </w:pPr>
            <w:r w:rsidRPr="00F70513">
              <w:rPr>
                <w:rFonts w:ascii="Courier New" w:hAnsi="Courier New" w:cs="Courier New"/>
                <w:color w:val="000000"/>
                <w:sz w:val="22"/>
                <w:szCs w:val="22"/>
              </w:rPr>
              <w:t>0102</w:t>
            </w:r>
          </w:p>
        </w:tc>
        <w:tc>
          <w:tcPr>
            <w:tcW w:w="1240" w:type="dxa"/>
            <w:tcBorders>
              <w:top w:val="nil"/>
              <w:left w:val="nil"/>
              <w:bottom w:val="single" w:sz="4" w:space="0" w:color="auto"/>
              <w:right w:val="single" w:sz="4" w:space="0" w:color="auto"/>
            </w:tcBorders>
            <w:shd w:val="clear" w:color="auto" w:fill="auto"/>
            <w:hideMark/>
          </w:tcPr>
          <w:p w14:paraId="54D5BF0C" w14:textId="77777777" w:rsidR="00F70513" w:rsidRPr="00F70513" w:rsidRDefault="00F70513" w:rsidP="00BA683B">
            <w:pPr>
              <w:jc w:val="center"/>
              <w:outlineLvl w:val="0"/>
              <w:rPr>
                <w:rFonts w:ascii="Courier New" w:hAnsi="Courier New" w:cs="Courier New"/>
                <w:color w:val="000000"/>
              </w:rPr>
            </w:pPr>
            <w:r w:rsidRPr="00F70513">
              <w:rPr>
                <w:rFonts w:ascii="Courier New" w:hAnsi="Courier New" w:cs="Courier New"/>
                <w:color w:val="000000"/>
                <w:sz w:val="22"/>
                <w:szCs w:val="22"/>
              </w:rPr>
              <w:t>9120082110</w:t>
            </w:r>
          </w:p>
        </w:tc>
        <w:tc>
          <w:tcPr>
            <w:tcW w:w="700" w:type="dxa"/>
            <w:tcBorders>
              <w:top w:val="nil"/>
              <w:left w:val="nil"/>
              <w:bottom w:val="single" w:sz="4" w:space="0" w:color="auto"/>
              <w:right w:val="single" w:sz="4" w:space="0" w:color="auto"/>
            </w:tcBorders>
            <w:shd w:val="clear" w:color="auto" w:fill="auto"/>
            <w:hideMark/>
          </w:tcPr>
          <w:p w14:paraId="270F21A0" w14:textId="77777777" w:rsidR="00F70513" w:rsidRPr="00F70513" w:rsidRDefault="00F70513" w:rsidP="00BA683B">
            <w:pPr>
              <w:jc w:val="center"/>
              <w:outlineLvl w:val="0"/>
              <w:rPr>
                <w:rFonts w:ascii="Courier New" w:hAnsi="Courier New" w:cs="Courier New"/>
                <w:color w:val="000000"/>
              </w:rPr>
            </w:pPr>
            <w:r w:rsidRPr="00F70513">
              <w:rPr>
                <w:rFonts w:ascii="Courier New" w:hAnsi="Courier New" w:cs="Courier New"/>
                <w:color w:val="000000"/>
                <w:sz w:val="22"/>
                <w:szCs w:val="22"/>
              </w:rPr>
              <w:t>100</w:t>
            </w:r>
          </w:p>
        </w:tc>
        <w:tc>
          <w:tcPr>
            <w:tcW w:w="1440" w:type="dxa"/>
            <w:tcBorders>
              <w:top w:val="nil"/>
              <w:left w:val="nil"/>
              <w:bottom w:val="single" w:sz="4" w:space="0" w:color="auto"/>
              <w:right w:val="single" w:sz="4" w:space="0" w:color="auto"/>
            </w:tcBorders>
            <w:shd w:val="clear" w:color="auto" w:fill="auto"/>
            <w:hideMark/>
          </w:tcPr>
          <w:p w14:paraId="0A89D10B" w14:textId="77777777" w:rsidR="00F70513" w:rsidRPr="00F70513" w:rsidRDefault="00F70513" w:rsidP="00BA683B">
            <w:pPr>
              <w:jc w:val="right"/>
              <w:outlineLvl w:val="0"/>
              <w:rPr>
                <w:rFonts w:ascii="Courier New" w:hAnsi="Courier New" w:cs="Courier New"/>
                <w:color w:val="000000"/>
              </w:rPr>
            </w:pPr>
            <w:r w:rsidRPr="00F70513">
              <w:rPr>
                <w:rFonts w:ascii="Courier New" w:hAnsi="Courier New" w:cs="Courier New"/>
                <w:color w:val="000000"/>
                <w:sz w:val="22"/>
                <w:szCs w:val="22"/>
              </w:rPr>
              <w:t>1 014 242,22</w:t>
            </w:r>
          </w:p>
        </w:tc>
      </w:tr>
      <w:tr w:rsidR="00F70513" w:rsidRPr="00F70513" w14:paraId="6C89E773" w14:textId="77777777" w:rsidTr="00BA683B">
        <w:trPr>
          <w:trHeight w:val="585"/>
        </w:trPr>
        <w:tc>
          <w:tcPr>
            <w:tcW w:w="4820" w:type="dxa"/>
            <w:tcBorders>
              <w:top w:val="nil"/>
              <w:left w:val="single" w:sz="4" w:space="0" w:color="auto"/>
              <w:bottom w:val="single" w:sz="4" w:space="0" w:color="auto"/>
              <w:right w:val="single" w:sz="4" w:space="0" w:color="auto"/>
            </w:tcBorders>
            <w:shd w:val="clear" w:color="auto" w:fill="auto"/>
            <w:hideMark/>
          </w:tcPr>
          <w:p w14:paraId="04DF63B4" w14:textId="77777777" w:rsidR="00F70513" w:rsidRPr="00F70513" w:rsidRDefault="00F70513" w:rsidP="00BA683B">
            <w:pPr>
              <w:outlineLvl w:val="1"/>
              <w:rPr>
                <w:rFonts w:ascii="Courier New" w:hAnsi="Courier New" w:cs="Courier New"/>
                <w:color w:val="000000"/>
              </w:rPr>
            </w:pPr>
            <w:r w:rsidRPr="00F70513">
              <w:rPr>
                <w:rFonts w:ascii="Courier New" w:hAnsi="Courier New" w:cs="Courier New"/>
                <w:color w:val="000000"/>
                <w:sz w:val="22"/>
                <w:szCs w:val="22"/>
              </w:rPr>
              <w:t xml:space="preserve">Расходы на выплаты персоналу государственных (муниципальных) органов </w:t>
            </w:r>
          </w:p>
        </w:tc>
        <w:tc>
          <w:tcPr>
            <w:tcW w:w="740" w:type="dxa"/>
            <w:tcBorders>
              <w:top w:val="nil"/>
              <w:left w:val="nil"/>
              <w:bottom w:val="single" w:sz="4" w:space="0" w:color="auto"/>
              <w:right w:val="single" w:sz="4" w:space="0" w:color="auto"/>
            </w:tcBorders>
            <w:shd w:val="clear" w:color="auto" w:fill="auto"/>
            <w:hideMark/>
          </w:tcPr>
          <w:p w14:paraId="090098A1" w14:textId="77777777" w:rsidR="00F70513" w:rsidRPr="00F70513" w:rsidRDefault="00F70513" w:rsidP="00BA683B">
            <w:pPr>
              <w:jc w:val="right"/>
              <w:outlineLvl w:val="1"/>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6EC20B7" w14:textId="77777777" w:rsidR="00F70513" w:rsidRPr="00F70513" w:rsidRDefault="00F70513" w:rsidP="00BA683B">
            <w:pPr>
              <w:jc w:val="center"/>
              <w:outlineLvl w:val="1"/>
              <w:rPr>
                <w:rFonts w:ascii="Courier New" w:hAnsi="Courier New" w:cs="Courier New"/>
                <w:color w:val="000000"/>
              </w:rPr>
            </w:pPr>
            <w:r w:rsidRPr="00F70513">
              <w:rPr>
                <w:rFonts w:ascii="Courier New" w:hAnsi="Courier New" w:cs="Courier New"/>
                <w:color w:val="000000"/>
                <w:sz w:val="22"/>
                <w:szCs w:val="22"/>
              </w:rPr>
              <w:t>0102</w:t>
            </w:r>
          </w:p>
        </w:tc>
        <w:tc>
          <w:tcPr>
            <w:tcW w:w="1240" w:type="dxa"/>
            <w:tcBorders>
              <w:top w:val="nil"/>
              <w:left w:val="nil"/>
              <w:bottom w:val="single" w:sz="4" w:space="0" w:color="auto"/>
              <w:right w:val="single" w:sz="4" w:space="0" w:color="auto"/>
            </w:tcBorders>
            <w:shd w:val="clear" w:color="auto" w:fill="auto"/>
            <w:hideMark/>
          </w:tcPr>
          <w:p w14:paraId="5BB01094" w14:textId="77777777" w:rsidR="00F70513" w:rsidRPr="00F70513" w:rsidRDefault="00F70513" w:rsidP="00BA683B">
            <w:pPr>
              <w:jc w:val="center"/>
              <w:outlineLvl w:val="1"/>
              <w:rPr>
                <w:rFonts w:ascii="Courier New" w:hAnsi="Courier New" w:cs="Courier New"/>
                <w:color w:val="000000"/>
              </w:rPr>
            </w:pPr>
            <w:r w:rsidRPr="00F70513">
              <w:rPr>
                <w:rFonts w:ascii="Courier New" w:hAnsi="Courier New" w:cs="Courier New"/>
                <w:color w:val="000000"/>
                <w:sz w:val="22"/>
                <w:szCs w:val="22"/>
              </w:rPr>
              <w:t>9120082110</w:t>
            </w:r>
          </w:p>
        </w:tc>
        <w:tc>
          <w:tcPr>
            <w:tcW w:w="700" w:type="dxa"/>
            <w:tcBorders>
              <w:top w:val="nil"/>
              <w:left w:val="nil"/>
              <w:bottom w:val="single" w:sz="4" w:space="0" w:color="auto"/>
              <w:right w:val="single" w:sz="4" w:space="0" w:color="auto"/>
            </w:tcBorders>
            <w:shd w:val="clear" w:color="auto" w:fill="auto"/>
            <w:hideMark/>
          </w:tcPr>
          <w:p w14:paraId="0C78E099" w14:textId="77777777" w:rsidR="00F70513" w:rsidRPr="00F70513" w:rsidRDefault="00F70513" w:rsidP="00BA683B">
            <w:pPr>
              <w:jc w:val="center"/>
              <w:outlineLvl w:val="1"/>
              <w:rPr>
                <w:rFonts w:ascii="Courier New" w:hAnsi="Courier New" w:cs="Courier New"/>
                <w:color w:val="000000"/>
              </w:rPr>
            </w:pPr>
            <w:r w:rsidRPr="00F70513">
              <w:rPr>
                <w:rFonts w:ascii="Courier New" w:hAnsi="Courier New" w:cs="Courier New"/>
                <w:color w:val="000000"/>
                <w:sz w:val="22"/>
                <w:szCs w:val="22"/>
              </w:rPr>
              <w:t>120</w:t>
            </w:r>
          </w:p>
        </w:tc>
        <w:tc>
          <w:tcPr>
            <w:tcW w:w="1440" w:type="dxa"/>
            <w:tcBorders>
              <w:top w:val="nil"/>
              <w:left w:val="nil"/>
              <w:bottom w:val="single" w:sz="4" w:space="0" w:color="auto"/>
              <w:right w:val="single" w:sz="4" w:space="0" w:color="auto"/>
            </w:tcBorders>
            <w:shd w:val="clear" w:color="auto" w:fill="auto"/>
            <w:hideMark/>
          </w:tcPr>
          <w:p w14:paraId="144D1777" w14:textId="77777777" w:rsidR="00F70513" w:rsidRPr="00F70513" w:rsidRDefault="00F70513" w:rsidP="00BA683B">
            <w:pPr>
              <w:jc w:val="right"/>
              <w:outlineLvl w:val="1"/>
              <w:rPr>
                <w:rFonts w:ascii="Courier New" w:hAnsi="Courier New" w:cs="Courier New"/>
                <w:color w:val="000000"/>
              </w:rPr>
            </w:pPr>
            <w:r w:rsidRPr="00F70513">
              <w:rPr>
                <w:rFonts w:ascii="Courier New" w:hAnsi="Courier New" w:cs="Courier New"/>
                <w:color w:val="000000"/>
                <w:sz w:val="22"/>
                <w:szCs w:val="22"/>
              </w:rPr>
              <w:t>1 014 242,22</w:t>
            </w:r>
          </w:p>
        </w:tc>
      </w:tr>
      <w:tr w:rsidR="00F70513" w:rsidRPr="00F70513" w14:paraId="243D3F5D" w14:textId="77777777" w:rsidTr="00BA683B">
        <w:trPr>
          <w:trHeight w:val="1080"/>
        </w:trPr>
        <w:tc>
          <w:tcPr>
            <w:tcW w:w="4820" w:type="dxa"/>
            <w:tcBorders>
              <w:top w:val="nil"/>
              <w:left w:val="single" w:sz="4" w:space="0" w:color="auto"/>
              <w:bottom w:val="single" w:sz="4" w:space="0" w:color="auto"/>
              <w:right w:val="single" w:sz="4" w:space="0" w:color="auto"/>
            </w:tcBorders>
            <w:shd w:val="clear" w:color="auto" w:fill="auto"/>
            <w:hideMark/>
          </w:tcPr>
          <w:p w14:paraId="018121F7" w14:textId="77777777" w:rsidR="00F70513" w:rsidRPr="00F70513" w:rsidRDefault="00F70513" w:rsidP="00BA683B">
            <w:pPr>
              <w:outlineLvl w:val="2"/>
              <w:rPr>
                <w:rFonts w:ascii="Courier New" w:hAnsi="Courier New" w:cs="Courier New"/>
                <w:b/>
                <w:bCs/>
                <w:color w:val="000000"/>
              </w:rPr>
            </w:pPr>
            <w:r w:rsidRPr="00F70513">
              <w:rPr>
                <w:rFonts w:ascii="Courier New" w:hAnsi="Courier New" w:cs="Courier New"/>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hideMark/>
          </w:tcPr>
          <w:p w14:paraId="5200A585" w14:textId="77777777" w:rsidR="00F70513" w:rsidRPr="00F70513" w:rsidRDefault="00F70513" w:rsidP="00BA683B">
            <w:pPr>
              <w:jc w:val="right"/>
              <w:outlineLvl w:val="2"/>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DDAC045" w14:textId="77777777" w:rsidR="00F70513" w:rsidRPr="00F70513" w:rsidRDefault="00F70513" w:rsidP="00BA683B">
            <w:pPr>
              <w:jc w:val="center"/>
              <w:outlineLvl w:val="2"/>
              <w:rPr>
                <w:rFonts w:ascii="Courier New" w:hAnsi="Courier New" w:cs="Courier New"/>
                <w:b/>
                <w:bCs/>
                <w:color w:val="000000"/>
              </w:rPr>
            </w:pPr>
            <w:r w:rsidRPr="00F70513">
              <w:rPr>
                <w:rFonts w:ascii="Courier New" w:hAnsi="Courier New" w:cs="Courier New"/>
                <w:b/>
                <w:bCs/>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4C0F2461" w14:textId="77777777" w:rsidR="00F70513" w:rsidRPr="00F70513" w:rsidRDefault="00F70513" w:rsidP="00BA683B">
            <w:pPr>
              <w:jc w:val="center"/>
              <w:outlineLvl w:val="2"/>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7BF38D41" w14:textId="77777777" w:rsidR="00F70513" w:rsidRPr="00F70513" w:rsidRDefault="00F70513" w:rsidP="00BA683B">
            <w:pPr>
              <w:jc w:val="center"/>
              <w:outlineLvl w:val="2"/>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497EE5A8" w14:textId="77777777" w:rsidR="00F70513" w:rsidRPr="00F70513" w:rsidRDefault="00F70513" w:rsidP="00BA683B">
            <w:pPr>
              <w:jc w:val="right"/>
              <w:outlineLvl w:val="2"/>
              <w:rPr>
                <w:rFonts w:ascii="Courier New" w:hAnsi="Courier New" w:cs="Courier New"/>
                <w:b/>
                <w:bCs/>
                <w:color w:val="000000"/>
              </w:rPr>
            </w:pPr>
            <w:r w:rsidRPr="00F70513">
              <w:rPr>
                <w:rFonts w:ascii="Courier New" w:hAnsi="Courier New" w:cs="Courier New"/>
                <w:b/>
                <w:bCs/>
                <w:color w:val="000000"/>
                <w:sz w:val="22"/>
                <w:szCs w:val="22"/>
              </w:rPr>
              <w:t>3 612 272,04</w:t>
            </w:r>
          </w:p>
        </w:tc>
      </w:tr>
      <w:tr w:rsidR="00F70513" w:rsidRPr="00F70513" w14:paraId="2FD32003" w14:textId="77777777" w:rsidTr="00BA683B">
        <w:trPr>
          <w:trHeight w:val="300"/>
        </w:trPr>
        <w:tc>
          <w:tcPr>
            <w:tcW w:w="4820" w:type="dxa"/>
            <w:tcBorders>
              <w:top w:val="nil"/>
              <w:left w:val="single" w:sz="4" w:space="0" w:color="auto"/>
              <w:bottom w:val="single" w:sz="4" w:space="0" w:color="auto"/>
              <w:right w:val="single" w:sz="4" w:space="0" w:color="auto"/>
            </w:tcBorders>
            <w:shd w:val="clear" w:color="auto" w:fill="auto"/>
            <w:hideMark/>
          </w:tcPr>
          <w:p w14:paraId="5CB4AAC0" w14:textId="77777777" w:rsidR="00F70513" w:rsidRPr="00F70513" w:rsidRDefault="00F70513" w:rsidP="00BA683B">
            <w:pPr>
              <w:outlineLvl w:val="3"/>
              <w:rPr>
                <w:rFonts w:ascii="Courier New" w:hAnsi="Courier New" w:cs="Courier New"/>
                <w:b/>
                <w:bCs/>
                <w:color w:val="000000"/>
              </w:rPr>
            </w:pPr>
            <w:r w:rsidRPr="00F70513">
              <w:rPr>
                <w:rFonts w:ascii="Courier New" w:hAnsi="Courier New" w:cs="Courier New"/>
                <w:b/>
                <w:bCs/>
                <w:color w:val="000000"/>
                <w:sz w:val="22"/>
                <w:szCs w:val="22"/>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14:paraId="1A076B08" w14:textId="77777777" w:rsidR="00F70513" w:rsidRPr="00F70513" w:rsidRDefault="00F70513" w:rsidP="00BA683B">
            <w:pPr>
              <w:jc w:val="right"/>
              <w:outlineLvl w:val="3"/>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29A1DF3C" w14:textId="77777777" w:rsidR="00F70513" w:rsidRPr="00F70513" w:rsidRDefault="00F70513" w:rsidP="00BA683B">
            <w:pPr>
              <w:jc w:val="center"/>
              <w:outlineLvl w:val="3"/>
              <w:rPr>
                <w:rFonts w:ascii="Courier New" w:hAnsi="Courier New" w:cs="Courier New"/>
                <w:b/>
                <w:bCs/>
                <w:color w:val="000000"/>
              </w:rPr>
            </w:pPr>
            <w:r w:rsidRPr="00F70513">
              <w:rPr>
                <w:rFonts w:ascii="Courier New" w:hAnsi="Courier New" w:cs="Courier New"/>
                <w:b/>
                <w:bCs/>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41FDC5A8" w14:textId="77777777" w:rsidR="00F70513" w:rsidRPr="00F70513" w:rsidRDefault="00F70513" w:rsidP="00BA683B">
            <w:pPr>
              <w:jc w:val="center"/>
              <w:outlineLvl w:val="3"/>
              <w:rPr>
                <w:rFonts w:ascii="Courier New" w:hAnsi="Courier New" w:cs="Courier New"/>
                <w:b/>
                <w:bCs/>
                <w:color w:val="000000"/>
              </w:rPr>
            </w:pPr>
            <w:r w:rsidRPr="00F70513">
              <w:rPr>
                <w:rFonts w:ascii="Courier New" w:hAnsi="Courier New" w:cs="Courier New"/>
                <w:b/>
                <w:bCs/>
                <w:color w:val="000000"/>
                <w:sz w:val="22"/>
                <w:szCs w:val="22"/>
              </w:rPr>
              <w:t>9100000000</w:t>
            </w:r>
          </w:p>
        </w:tc>
        <w:tc>
          <w:tcPr>
            <w:tcW w:w="700" w:type="dxa"/>
            <w:tcBorders>
              <w:top w:val="nil"/>
              <w:left w:val="nil"/>
              <w:bottom w:val="single" w:sz="4" w:space="0" w:color="auto"/>
              <w:right w:val="single" w:sz="4" w:space="0" w:color="auto"/>
            </w:tcBorders>
            <w:shd w:val="clear" w:color="auto" w:fill="auto"/>
            <w:hideMark/>
          </w:tcPr>
          <w:p w14:paraId="3F949519" w14:textId="77777777" w:rsidR="00F70513" w:rsidRPr="00F70513" w:rsidRDefault="00F70513" w:rsidP="00BA683B">
            <w:pPr>
              <w:jc w:val="center"/>
              <w:outlineLvl w:val="3"/>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4228BC78" w14:textId="77777777" w:rsidR="00F70513" w:rsidRPr="00F70513" w:rsidRDefault="00F70513" w:rsidP="00BA683B">
            <w:pPr>
              <w:jc w:val="right"/>
              <w:outlineLvl w:val="3"/>
              <w:rPr>
                <w:rFonts w:ascii="Courier New" w:hAnsi="Courier New" w:cs="Courier New"/>
                <w:color w:val="000000"/>
              </w:rPr>
            </w:pPr>
            <w:r w:rsidRPr="00F70513">
              <w:rPr>
                <w:rFonts w:ascii="Courier New" w:hAnsi="Courier New" w:cs="Courier New"/>
                <w:color w:val="000000"/>
                <w:sz w:val="22"/>
                <w:szCs w:val="22"/>
              </w:rPr>
              <w:t>3 612 272,04</w:t>
            </w:r>
          </w:p>
        </w:tc>
      </w:tr>
      <w:tr w:rsidR="00F70513" w:rsidRPr="00F70513" w14:paraId="59EC36D7" w14:textId="77777777" w:rsidTr="00BA683B">
        <w:trPr>
          <w:trHeight w:val="360"/>
        </w:trPr>
        <w:tc>
          <w:tcPr>
            <w:tcW w:w="4820" w:type="dxa"/>
            <w:tcBorders>
              <w:top w:val="nil"/>
              <w:left w:val="single" w:sz="4" w:space="0" w:color="auto"/>
              <w:bottom w:val="single" w:sz="4" w:space="0" w:color="auto"/>
              <w:right w:val="single" w:sz="4" w:space="0" w:color="auto"/>
            </w:tcBorders>
            <w:shd w:val="clear" w:color="auto" w:fill="auto"/>
            <w:hideMark/>
          </w:tcPr>
          <w:p w14:paraId="517FD374" w14:textId="77777777" w:rsidR="00F70513" w:rsidRPr="00F70513" w:rsidRDefault="00F70513" w:rsidP="00BA683B">
            <w:pPr>
              <w:outlineLvl w:val="1"/>
              <w:rPr>
                <w:rFonts w:ascii="Courier New" w:hAnsi="Courier New" w:cs="Courier New"/>
                <w:b/>
                <w:bCs/>
                <w:color w:val="000000"/>
              </w:rPr>
            </w:pPr>
            <w:r w:rsidRPr="00F70513">
              <w:rPr>
                <w:rFonts w:ascii="Courier New" w:hAnsi="Courier New" w:cs="Courier New"/>
                <w:b/>
                <w:bCs/>
                <w:color w:val="000000"/>
                <w:sz w:val="22"/>
                <w:szCs w:val="22"/>
              </w:rPr>
              <w:t>Органы местного самоуправления</w:t>
            </w:r>
          </w:p>
        </w:tc>
        <w:tc>
          <w:tcPr>
            <w:tcW w:w="740" w:type="dxa"/>
            <w:tcBorders>
              <w:top w:val="nil"/>
              <w:left w:val="nil"/>
              <w:bottom w:val="single" w:sz="4" w:space="0" w:color="auto"/>
              <w:right w:val="single" w:sz="4" w:space="0" w:color="auto"/>
            </w:tcBorders>
            <w:shd w:val="clear" w:color="auto" w:fill="auto"/>
            <w:hideMark/>
          </w:tcPr>
          <w:p w14:paraId="2FDFE41B" w14:textId="77777777" w:rsidR="00F70513" w:rsidRPr="00F70513" w:rsidRDefault="00F70513" w:rsidP="00BA683B">
            <w:pPr>
              <w:jc w:val="right"/>
              <w:outlineLvl w:val="1"/>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3B3EA6EB" w14:textId="77777777" w:rsidR="00F70513" w:rsidRPr="00F70513" w:rsidRDefault="00F70513" w:rsidP="00BA683B">
            <w:pPr>
              <w:jc w:val="center"/>
              <w:outlineLvl w:val="1"/>
              <w:rPr>
                <w:rFonts w:ascii="Courier New" w:hAnsi="Courier New" w:cs="Courier New"/>
                <w:b/>
                <w:bCs/>
                <w:color w:val="000000"/>
              </w:rPr>
            </w:pPr>
            <w:r w:rsidRPr="00F70513">
              <w:rPr>
                <w:rFonts w:ascii="Courier New" w:hAnsi="Courier New" w:cs="Courier New"/>
                <w:b/>
                <w:bCs/>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6D96474E" w14:textId="77777777" w:rsidR="00F70513" w:rsidRPr="00F70513" w:rsidRDefault="00F70513" w:rsidP="00BA683B">
            <w:pPr>
              <w:jc w:val="center"/>
              <w:outlineLvl w:val="1"/>
              <w:rPr>
                <w:rFonts w:ascii="Courier New" w:hAnsi="Courier New" w:cs="Courier New"/>
                <w:b/>
                <w:bCs/>
                <w:color w:val="000000"/>
              </w:rPr>
            </w:pPr>
            <w:r w:rsidRPr="00F70513">
              <w:rPr>
                <w:rFonts w:ascii="Courier New" w:hAnsi="Courier New" w:cs="Courier New"/>
                <w:b/>
                <w:bCs/>
                <w:color w:val="000000"/>
                <w:sz w:val="22"/>
                <w:szCs w:val="22"/>
              </w:rPr>
              <w:t>9120000000</w:t>
            </w:r>
          </w:p>
        </w:tc>
        <w:tc>
          <w:tcPr>
            <w:tcW w:w="700" w:type="dxa"/>
            <w:tcBorders>
              <w:top w:val="nil"/>
              <w:left w:val="nil"/>
              <w:bottom w:val="single" w:sz="4" w:space="0" w:color="auto"/>
              <w:right w:val="single" w:sz="4" w:space="0" w:color="auto"/>
            </w:tcBorders>
            <w:shd w:val="clear" w:color="auto" w:fill="auto"/>
            <w:hideMark/>
          </w:tcPr>
          <w:p w14:paraId="393A758B" w14:textId="77777777" w:rsidR="00F70513" w:rsidRPr="00F70513" w:rsidRDefault="00F70513" w:rsidP="00BA683B">
            <w:pPr>
              <w:jc w:val="center"/>
              <w:outlineLvl w:val="1"/>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12BC393B" w14:textId="77777777" w:rsidR="00F70513" w:rsidRPr="00F70513" w:rsidRDefault="00F70513" w:rsidP="00BA683B">
            <w:pPr>
              <w:jc w:val="right"/>
              <w:outlineLvl w:val="1"/>
              <w:rPr>
                <w:rFonts w:ascii="Courier New" w:hAnsi="Courier New" w:cs="Courier New"/>
                <w:color w:val="000000"/>
              </w:rPr>
            </w:pPr>
            <w:r w:rsidRPr="00F70513">
              <w:rPr>
                <w:rFonts w:ascii="Courier New" w:hAnsi="Courier New" w:cs="Courier New"/>
                <w:color w:val="000000"/>
                <w:sz w:val="22"/>
                <w:szCs w:val="22"/>
              </w:rPr>
              <w:t>3 612 272,04</w:t>
            </w:r>
          </w:p>
        </w:tc>
      </w:tr>
      <w:tr w:rsidR="00F70513" w:rsidRPr="00F70513" w14:paraId="706DE719" w14:textId="77777777" w:rsidTr="00BA683B">
        <w:trPr>
          <w:trHeight w:val="585"/>
        </w:trPr>
        <w:tc>
          <w:tcPr>
            <w:tcW w:w="4820" w:type="dxa"/>
            <w:tcBorders>
              <w:top w:val="nil"/>
              <w:left w:val="single" w:sz="4" w:space="0" w:color="auto"/>
              <w:bottom w:val="single" w:sz="4" w:space="0" w:color="auto"/>
              <w:right w:val="single" w:sz="4" w:space="0" w:color="auto"/>
            </w:tcBorders>
            <w:shd w:val="clear" w:color="auto" w:fill="auto"/>
            <w:hideMark/>
          </w:tcPr>
          <w:p w14:paraId="5600CEF7" w14:textId="77777777" w:rsidR="00F70513" w:rsidRPr="00F70513" w:rsidRDefault="00F70513" w:rsidP="00BA683B">
            <w:pPr>
              <w:outlineLvl w:val="2"/>
              <w:rPr>
                <w:rFonts w:ascii="Courier New" w:hAnsi="Courier New" w:cs="Courier New"/>
                <w:color w:val="000000"/>
              </w:rPr>
            </w:pPr>
            <w:r w:rsidRPr="00F70513">
              <w:rPr>
                <w:rFonts w:ascii="Courier New" w:hAnsi="Courier New" w:cs="Courier New"/>
                <w:color w:val="000000"/>
                <w:sz w:val="22"/>
                <w:szCs w:val="22"/>
              </w:rPr>
              <w:t>Расходы на выплаты по оплате труда работников муниципальных органов</w:t>
            </w:r>
          </w:p>
        </w:tc>
        <w:tc>
          <w:tcPr>
            <w:tcW w:w="740" w:type="dxa"/>
            <w:tcBorders>
              <w:top w:val="nil"/>
              <w:left w:val="nil"/>
              <w:bottom w:val="single" w:sz="4" w:space="0" w:color="auto"/>
              <w:right w:val="single" w:sz="4" w:space="0" w:color="auto"/>
            </w:tcBorders>
            <w:shd w:val="clear" w:color="auto" w:fill="auto"/>
            <w:hideMark/>
          </w:tcPr>
          <w:p w14:paraId="7810B30B" w14:textId="77777777" w:rsidR="00F70513" w:rsidRPr="00F70513" w:rsidRDefault="00F70513" w:rsidP="00BA683B">
            <w:pPr>
              <w:jc w:val="right"/>
              <w:outlineLvl w:val="2"/>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33B19A9E"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3F856F59"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9120082110</w:t>
            </w:r>
          </w:p>
        </w:tc>
        <w:tc>
          <w:tcPr>
            <w:tcW w:w="700" w:type="dxa"/>
            <w:tcBorders>
              <w:top w:val="nil"/>
              <w:left w:val="nil"/>
              <w:bottom w:val="single" w:sz="4" w:space="0" w:color="auto"/>
              <w:right w:val="single" w:sz="4" w:space="0" w:color="auto"/>
            </w:tcBorders>
            <w:shd w:val="clear" w:color="auto" w:fill="auto"/>
            <w:hideMark/>
          </w:tcPr>
          <w:p w14:paraId="7D0D7BE6"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09572D34" w14:textId="77777777" w:rsidR="00F70513" w:rsidRPr="00F70513" w:rsidRDefault="00F70513" w:rsidP="00BA683B">
            <w:pPr>
              <w:jc w:val="right"/>
              <w:outlineLvl w:val="2"/>
              <w:rPr>
                <w:rFonts w:ascii="Courier New" w:hAnsi="Courier New" w:cs="Courier New"/>
                <w:color w:val="000000"/>
              </w:rPr>
            </w:pPr>
            <w:r w:rsidRPr="00F70513">
              <w:rPr>
                <w:rFonts w:ascii="Courier New" w:hAnsi="Courier New" w:cs="Courier New"/>
                <w:color w:val="000000"/>
                <w:sz w:val="22"/>
                <w:szCs w:val="22"/>
              </w:rPr>
              <w:t>2 229 461,35</w:t>
            </w:r>
          </w:p>
        </w:tc>
      </w:tr>
      <w:tr w:rsidR="00F70513" w:rsidRPr="00F70513" w14:paraId="368DFDBB" w14:textId="77777777" w:rsidTr="00BA683B">
        <w:trPr>
          <w:trHeight w:val="1365"/>
        </w:trPr>
        <w:tc>
          <w:tcPr>
            <w:tcW w:w="4820" w:type="dxa"/>
            <w:tcBorders>
              <w:top w:val="nil"/>
              <w:left w:val="single" w:sz="4" w:space="0" w:color="auto"/>
              <w:bottom w:val="single" w:sz="4" w:space="0" w:color="auto"/>
              <w:right w:val="single" w:sz="4" w:space="0" w:color="auto"/>
            </w:tcBorders>
            <w:shd w:val="clear" w:color="auto" w:fill="auto"/>
            <w:hideMark/>
          </w:tcPr>
          <w:p w14:paraId="4347A7A9" w14:textId="77777777" w:rsidR="00F70513" w:rsidRPr="00F70513" w:rsidRDefault="00F70513" w:rsidP="00BA683B">
            <w:pPr>
              <w:outlineLvl w:val="3"/>
              <w:rPr>
                <w:rFonts w:ascii="Courier New" w:hAnsi="Courier New" w:cs="Courier New"/>
                <w:color w:val="000000"/>
              </w:rPr>
            </w:pPr>
            <w:r w:rsidRPr="00F70513">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14:paraId="2EF7E8B8" w14:textId="77777777" w:rsidR="00F70513" w:rsidRPr="00F70513" w:rsidRDefault="00F70513" w:rsidP="00BA683B">
            <w:pPr>
              <w:jc w:val="right"/>
              <w:outlineLvl w:val="3"/>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7A7AB04"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76589FED"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9120082110</w:t>
            </w:r>
          </w:p>
        </w:tc>
        <w:tc>
          <w:tcPr>
            <w:tcW w:w="700" w:type="dxa"/>
            <w:tcBorders>
              <w:top w:val="nil"/>
              <w:left w:val="nil"/>
              <w:bottom w:val="single" w:sz="4" w:space="0" w:color="auto"/>
              <w:right w:val="single" w:sz="4" w:space="0" w:color="auto"/>
            </w:tcBorders>
            <w:shd w:val="clear" w:color="auto" w:fill="auto"/>
            <w:hideMark/>
          </w:tcPr>
          <w:p w14:paraId="40FC4175"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100</w:t>
            </w:r>
          </w:p>
        </w:tc>
        <w:tc>
          <w:tcPr>
            <w:tcW w:w="1440" w:type="dxa"/>
            <w:tcBorders>
              <w:top w:val="nil"/>
              <w:left w:val="nil"/>
              <w:bottom w:val="single" w:sz="4" w:space="0" w:color="auto"/>
              <w:right w:val="single" w:sz="4" w:space="0" w:color="auto"/>
            </w:tcBorders>
            <w:shd w:val="clear" w:color="auto" w:fill="auto"/>
            <w:hideMark/>
          </w:tcPr>
          <w:p w14:paraId="2867F0CF" w14:textId="77777777" w:rsidR="00F70513" w:rsidRPr="00F70513" w:rsidRDefault="00F70513" w:rsidP="00BA683B">
            <w:pPr>
              <w:jc w:val="right"/>
              <w:outlineLvl w:val="3"/>
              <w:rPr>
                <w:rFonts w:ascii="Courier New" w:hAnsi="Courier New" w:cs="Courier New"/>
                <w:color w:val="000000"/>
              </w:rPr>
            </w:pPr>
            <w:r w:rsidRPr="00F70513">
              <w:rPr>
                <w:rFonts w:ascii="Courier New" w:hAnsi="Courier New" w:cs="Courier New"/>
                <w:color w:val="000000"/>
                <w:sz w:val="22"/>
                <w:szCs w:val="22"/>
              </w:rPr>
              <w:t>2 229 461,35</w:t>
            </w:r>
          </w:p>
        </w:tc>
      </w:tr>
      <w:tr w:rsidR="00F70513" w:rsidRPr="00F70513" w14:paraId="0A9EED20"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004BC22F" w14:textId="77777777" w:rsidR="00F70513" w:rsidRPr="00F70513" w:rsidRDefault="00F70513" w:rsidP="00BA683B">
            <w:pPr>
              <w:outlineLvl w:val="1"/>
              <w:rPr>
                <w:rFonts w:ascii="Courier New" w:hAnsi="Courier New" w:cs="Courier New"/>
                <w:color w:val="000000"/>
              </w:rPr>
            </w:pPr>
            <w:r w:rsidRPr="00F70513">
              <w:rPr>
                <w:rFonts w:ascii="Courier New" w:hAnsi="Courier New" w:cs="Courier New"/>
                <w:color w:val="000000"/>
                <w:sz w:val="22"/>
                <w:szCs w:val="22"/>
              </w:rPr>
              <w:t xml:space="preserve">Расходы на выплаты персоналу государственных (муниципальных) органов </w:t>
            </w:r>
          </w:p>
        </w:tc>
        <w:tc>
          <w:tcPr>
            <w:tcW w:w="740" w:type="dxa"/>
            <w:tcBorders>
              <w:top w:val="nil"/>
              <w:left w:val="nil"/>
              <w:bottom w:val="single" w:sz="4" w:space="0" w:color="auto"/>
              <w:right w:val="single" w:sz="4" w:space="0" w:color="auto"/>
            </w:tcBorders>
            <w:shd w:val="clear" w:color="auto" w:fill="auto"/>
            <w:hideMark/>
          </w:tcPr>
          <w:p w14:paraId="756530FB" w14:textId="77777777" w:rsidR="00F70513" w:rsidRPr="00F70513" w:rsidRDefault="00F70513" w:rsidP="00BA683B">
            <w:pPr>
              <w:jc w:val="right"/>
              <w:outlineLvl w:val="1"/>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4614F7F5" w14:textId="77777777" w:rsidR="00F70513" w:rsidRPr="00F70513" w:rsidRDefault="00F70513" w:rsidP="00BA683B">
            <w:pPr>
              <w:jc w:val="center"/>
              <w:outlineLvl w:val="1"/>
              <w:rPr>
                <w:rFonts w:ascii="Courier New" w:hAnsi="Courier New" w:cs="Courier New"/>
                <w:color w:val="000000"/>
              </w:rPr>
            </w:pPr>
            <w:r w:rsidRPr="00F70513">
              <w:rPr>
                <w:rFonts w:ascii="Courier New" w:hAnsi="Courier New" w:cs="Courier New"/>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2D795416" w14:textId="77777777" w:rsidR="00F70513" w:rsidRPr="00F70513" w:rsidRDefault="00F70513" w:rsidP="00BA683B">
            <w:pPr>
              <w:jc w:val="center"/>
              <w:outlineLvl w:val="1"/>
              <w:rPr>
                <w:rFonts w:ascii="Courier New" w:hAnsi="Courier New" w:cs="Courier New"/>
                <w:color w:val="000000"/>
              </w:rPr>
            </w:pPr>
            <w:r w:rsidRPr="00F70513">
              <w:rPr>
                <w:rFonts w:ascii="Courier New" w:hAnsi="Courier New" w:cs="Courier New"/>
                <w:color w:val="000000"/>
                <w:sz w:val="22"/>
                <w:szCs w:val="22"/>
              </w:rPr>
              <w:t>9120082110</w:t>
            </w:r>
          </w:p>
        </w:tc>
        <w:tc>
          <w:tcPr>
            <w:tcW w:w="700" w:type="dxa"/>
            <w:tcBorders>
              <w:top w:val="nil"/>
              <w:left w:val="nil"/>
              <w:bottom w:val="single" w:sz="4" w:space="0" w:color="auto"/>
              <w:right w:val="single" w:sz="4" w:space="0" w:color="auto"/>
            </w:tcBorders>
            <w:shd w:val="clear" w:color="auto" w:fill="auto"/>
            <w:hideMark/>
          </w:tcPr>
          <w:p w14:paraId="229BA0EB" w14:textId="77777777" w:rsidR="00F70513" w:rsidRPr="00F70513" w:rsidRDefault="00F70513" w:rsidP="00BA683B">
            <w:pPr>
              <w:jc w:val="center"/>
              <w:outlineLvl w:val="1"/>
              <w:rPr>
                <w:rFonts w:ascii="Courier New" w:hAnsi="Courier New" w:cs="Courier New"/>
                <w:color w:val="000000"/>
              </w:rPr>
            </w:pPr>
            <w:r w:rsidRPr="00F70513">
              <w:rPr>
                <w:rFonts w:ascii="Courier New" w:hAnsi="Courier New" w:cs="Courier New"/>
                <w:color w:val="000000"/>
                <w:sz w:val="22"/>
                <w:szCs w:val="22"/>
              </w:rPr>
              <w:t>120</w:t>
            </w:r>
          </w:p>
        </w:tc>
        <w:tc>
          <w:tcPr>
            <w:tcW w:w="1440" w:type="dxa"/>
            <w:tcBorders>
              <w:top w:val="nil"/>
              <w:left w:val="nil"/>
              <w:bottom w:val="single" w:sz="4" w:space="0" w:color="auto"/>
              <w:right w:val="single" w:sz="4" w:space="0" w:color="auto"/>
            </w:tcBorders>
            <w:shd w:val="clear" w:color="auto" w:fill="auto"/>
            <w:hideMark/>
          </w:tcPr>
          <w:p w14:paraId="47791171" w14:textId="77777777" w:rsidR="00F70513" w:rsidRPr="00F70513" w:rsidRDefault="00F70513" w:rsidP="00BA683B">
            <w:pPr>
              <w:jc w:val="right"/>
              <w:outlineLvl w:val="1"/>
              <w:rPr>
                <w:rFonts w:ascii="Courier New" w:hAnsi="Courier New" w:cs="Courier New"/>
                <w:color w:val="000000"/>
              </w:rPr>
            </w:pPr>
            <w:r w:rsidRPr="00F70513">
              <w:rPr>
                <w:rFonts w:ascii="Courier New" w:hAnsi="Courier New" w:cs="Courier New"/>
                <w:color w:val="000000"/>
                <w:sz w:val="22"/>
                <w:szCs w:val="22"/>
              </w:rPr>
              <w:t>2 229 461,35</w:t>
            </w:r>
          </w:p>
        </w:tc>
      </w:tr>
      <w:tr w:rsidR="00F70513" w:rsidRPr="00F70513" w14:paraId="6EB1AD1A"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0DFBACA2" w14:textId="77777777" w:rsidR="00F70513" w:rsidRPr="00F70513" w:rsidRDefault="00F70513" w:rsidP="00BA683B">
            <w:pPr>
              <w:outlineLvl w:val="2"/>
              <w:rPr>
                <w:rFonts w:ascii="Courier New" w:hAnsi="Courier New" w:cs="Courier New"/>
                <w:color w:val="000000"/>
              </w:rPr>
            </w:pPr>
            <w:r w:rsidRPr="00F70513">
              <w:rPr>
                <w:rFonts w:ascii="Courier New" w:hAnsi="Courier New" w:cs="Courier New"/>
                <w:color w:val="000000"/>
                <w:sz w:val="22"/>
                <w:szCs w:val="22"/>
              </w:rPr>
              <w:t>Расходы на обеспечение функций муниципальных органов</w:t>
            </w:r>
          </w:p>
        </w:tc>
        <w:tc>
          <w:tcPr>
            <w:tcW w:w="740" w:type="dxa"/>
            <w:tcBorders>
              <w:top w:val="nil"/>
              <w:left w:val="nil"/>
              <w:bottom w:val="single" w:sz="4" w:space="0" w:color="auto"/>
              <w:right w:val="single" w:sz="4" w:space="0" w:color="auto"/>
            </w:tcBorders>
            <w:shd w:val="clear" w:color="auto" w:fill="auto"/>
            <w:hideMark/>
          </w:tcPr>
          <w:p w14:paraId="0B1A8BAF" w14:textId="77777777" w:rsidR="00F70513" w:rsidRPr="00F70513" w:rsidRDefault="00F70513" w:rsidP="00BA683B">
            <w:pPr>
              <w:jc w:val="right"/>
              <w:outlineLvl w:val="2"/>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146D8155"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48075BAA"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9120082190</w:t>
            </w:r>
          </w:p>
        </w:tc>
        <w:tc>
          <w:tcPr>
            <w:tcW w:w="700" w:type="dxa"/>
            <w:tcBorders>
              <w:top w:val="nil"/>
              <w:left w:val="nil"/>
              <w:bottom w:val="single" w:sz="4" w:space="0" w:color="auto"/>
              <w:right w:val="single" w:sz="4" w:space="0" w:color="auto"/>
            </w:tcBorders>
            <w:shd w:val="clear" w:color="auto" w:fill="auto"/>
            <w:hideMark/>
          </w:tcPr>
          <w:p w14:paraId="5D547507"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0C1A7971" w14:textId="77777777" w:rsidR="00F70513" w:rsidRPr="00F70513" w:rsidRDefault="00F70513" w:rsidP="00BA683B">
            <w:pPr>
              <w:jc w:val="right"/>
              <w:outlineLvl w:val="2"/>
              <w:rPr>
                <w:rFonts w:ascii="Courier New" w:hAnsi="Courier New" w:cs="Courier New"/>
                <w:color w:val="000000"/>
              </w:rPr>
            </w:pPr>
            <w:r w:rsidRPr="00F70513">
              <w:rPr>
                <w:rFonts w:ascii="Courier New" w:hAnsi="Courier New" w:cs="Courier New"/>
                <w:color w:val="000000"/>
                <w:sz w:val="22"/>
                <w:szCs w:val="22"/>
              </w:rPr>
              <w:t>299 748,00</w:t>
            </w:r>
          </w:p>
        </w:tc>
      </w:tr>
      <w:tr w:rsidR="00F70513" w:rsidRPr="00F70513" w14:paraId="21335426" w14:textId="77777777" w:rsidTr="00BA683B">
        <w:trPr>
          <w:trHeight w:val="630"/>
        </w:trPr>
        <w:tc>
          <w:tcPr>
            <w:tcW w:w="4820" w:type="dxa"/>
            <w:tcBorders>
              <w:top w:val="nil"/>
              <w:left w:val="single" w:sz="4" w:space="0" w:color="auto"/>
              <w:bottom w:val="single" w:sz="4" w:space="0" w:color="auto"/>
              <w:right w:val="single" w:sz="4" w:space="0" w:color="auto"/>
            </w:tcBorders>
            <w:shd w:val="clear" w:color="auto" w:fill="auto"/>
            <w:hideMark/>
          </w:tcPr>
          <w:p w14:paraId="314AC278" w14:textId="77777777" w:rsidR="00F70513" w:rsidRPr="00F70513" w:rsidRDefault="00F70513" w:rsidP="00BA683B">
            <w:pPr>
              <w:outlineLvl w:val="3"/>
              <w:rPr>
                <w:rFonts w:ascii="Courier New" w:hAnsi="Courier New" w:cs="Courier New"/>
                <w:color w:val="000000"/>
              </w:rPr>
            </w:pPr>
            <w:r w:rsidRPr="00F70513">
              <w:rPr>
                <w:rFonts w:ascii="Courier New" w:hAnsi="Courier New" w:cs="Courier New"/>
                <w:color w:val="000000"/>
                <w:sz w:val="22"/>
                <w:szCs w:val="22"/>
              </w:rPr>
              <w:t xml:space="preserve">Закупка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1C135189" w14:textId="77777777" w:rsidR="00F70513" w:rsidRPr="00F70513" w:rsidRDefault="00F70513" w:rsidP="00BA683B">
            <w:pPr>
              <w:jc w:val="right"/>
              <w:outlineLvl w:val="3"/>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2C2BA360"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212772F8"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9120082190</w:t>
            </w:r>
          </w:p>
        </w:tc>
        <w:tc>
          <w:tcPr>
            <w:tcW w:w="700" w:type="dxa"/>
            <w:tcBorders>
              <w:top w:val="nil"/>
              <w:left w:val="nil"/>
              <w:bottom w:val="single" w:sz="4" w:space="0" w:color="auto"/>
              <w:right w:val="single" w:sz="4" w:space="0" w:color="auto"/>
            </w:tcBorders>
            <w:shd w:val="clear" w:color="auto" w:fill="auto"/>
            <w:hideMark/>
          </w:tcPr>
          <w:p w14:paraId="01724673"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200</w:t>
            </w:r>
          </w:p>
        </w:tc>
        <w:tc>
          <w:tcPr>
            <w:tcW w:w="1440" w:type="dxa"/>
            <w:tcBorders>
              <w:top w:val="nil"/>
              <w:left w:val="nil"/>
              <w:bottom w:val="single" w:sz="4" w:space="0" w:color="auto"/>
              <w:right w:val="single" w:sz="4" w:space="0" w:color="auto"/>
            </w:tcBorders>
            <w:shd w:val="clear" w:color="auto" w:fill="auto"/>
            <w:hideMark/>
          </w:tcPr>
          <w:p w14:paraId="18055FA7" w14:textId="77777777" w:rsidR="00F70513" w:rsidRPr="00F70513" w:rsidRDefault="00F70513" w:rsidP="00BA683B">
            <w:pPr>
              <w:jc w:val="right"/>
              <w:outlineLvl w:val="3"/>
              <w:rPr>
                <w:rFonts w:ascii="Courier New" w:hAnsi="Courier New" w:cs="Courier New"/>
                <w:color w:val="000000"/>
              </w:rPr>
            </w:pPr>
            <w:r w:rsidRPr="00F70513">
              <w:rPr>
                <w:rFonts w:ascii="Courier New" w:hAnsi="Courier New" w:cs="Courier New"/>
                <w:color w:val="000000"/>
                <w:sz w:val="22"/>
                <w:szCs w:val="22"/>
              </w:rPr>
              <w:t>299 748,00</w:t>
            </w:r>
          </w:p>
        </w:tc>
      </w:tr>
      <w:tr w:rsidR="00F70513" w:rsidRPr="00F70513" w14:paraId="2FEFC7DC" w14:textId="77777777" w:rsidTr="00BA683B">
        <w:trPr>
          <w:trHeight w:val="645"/>
        </w:trPr>
        <w:tc>
          <w:tcPr>
            <w:tcW w:w="4820" w:type="dxa"/>
            <w:tcBorders>
              <w:top w:val="nil"/>
              <w:left w:val="single" w:sz="4" w:space="0" w:color="auto"/>
              <w:bottom w:val="single" w:sz="4" w:space="0" w:color="auto"/>
              <w:right w:val="single" w:sz="4" w:space="0" w:color="auto"/>
            </w:tcBorders>
            <w:shd w:val="clear" w:color="auto" w:fill="auto"/>
            <w:hideMark/>
          </w:tcPr>
          <w:p w14:paraId="493009E9" w14:textId="77777777" w:rsidR="00F70513" w:rsidRPr="00F70513" w:rsidRDefault="00F70513" w:rsidP="00BA683B">
            <w:pPr>
              <w:outlineLvl w:val="1"/>
              <w:rPr>
                <w:rFonts w:ascii="Courier New" w:hAnsi="Courier New" w:cs="Courier New"/>
                <w:color w:val="000000"/>
              </w:rPr>
            </w:pPr>
            <w:r w:rsidRPr="00F70513">
              <w:rPr>
                <w:rFonts w:ascii="Courier New" w:hAnsi="Courier New" w:cs="Courier New"/>
                <w:color w:val="000000"/>
                <w:sz w:val="22"/>
                <w:szCs w:val="22"/>
              </w:rPr>
              <w:t xml:space="preserve">Иные закупки товаров, работ и услуг для обеспечения </w:t>
            </w:r>
            <w:r w:rsidRPr="00F70513">
              <w:rPr>
                <w:rFonts w:ascii="Courier New" w:hAnsi="Courier New" w:cs="Courier New"/>
                <w:color w:val="000000"/>
                <w:sz w:val="22"/>
                <w:szCs w:val="22"/>
              </w:rPr>
              <w:lastRenderedPageBreak/>
              <w:t xml:space="preserve">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52F91881" w14:textId="77777777" w:rsidR="00F70513" w:rsidRPr="00F70513" w:rsidRDefault="00F70513" w:rsidP="00BA683B">
            <w:pPr>
              <w:jc w:val="right"/>
              <w:outlineLvl w:val="1"/>
              <w:rPr>
                <w:rFonts w:ascii="Courier New" w:hAnsi="Courier New" w:cs="Courier New"/>
                <w:color w:val="000000"/>
              </w:rPr>
            </w:pPr>
            <w:r w:rsidRPr="00F70513">
              <w:rPr>
                <w:rFonts w:ascii="Courier New" w:hAnsi="Courier New" w:cs="Courier New"/>
                <w:color w:val="000000"/>
                <w:sz w:val="22"/>
                <w:szCs w:val="22"/>
              </w:rPr>
              <w:lastRenderedPageBreak/>
              <w:t>960</w:t>
            </w:r>
          </w:p>
        </w:tc>
        <w:tc>
          <w:tcPr>
            <w:tcW w:w="900" w:type="dxa"/>
            <w:tcBorders>
              <w:top w:val="nil"/>
              <w:left w:val="nil"/>
              <w:bottom w:val="single" w:sz="4" w:space="0" w:color="auto"/>
              <w:right w:val="single" w:sz="4" w:space="0" w:color="auto"/>
            </w:tcBorders>
            <w:shd w:val="clear" w:color="auto" w:fill="auto"/>
            <w:hideMark/>
          </w:tcPr>
          <w:p w14:paraId="392E01C1" w14:textId="77777777" w:rsidR="00F70513" w:rsidRPr="00F70513" w:rsidRDefault="00F70513" w:rsidP="00BA683B">
            <w:pPr>
              <w:jc w:val="center"/>
              <w:outlineLvl w:val="1"/>
              <w:rPr>
                <w:rFonts w:ascii="Courier New" w:hAnsi="Courier New" w:cs="Courier New"/>
                <w:color w:val="000000"/>
              </w:rPr>
            </w:pPr>
            <w:r w:rsidRPr="00F70513">
              <w:rPr>
                <w:rFonts w:ascii="Courier New" w:hAnsi="Courier New" w:cs="Courier New"/>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35060A60" w14:textId="77777777" w:rsidR="00F70513" w:rsidRPr="00F70513" w:rsidRDefault="00F70513" w:rsidP="00BA683B">
            <w:pPr>
              <w:jc w:val="center"/>
              <w:outlineLvl w:val="1"/>
              <w:rPr>
                <w:rFonts w:ascii="Courier New" w:hAnsi="Courier New" w:cs="Courier New"/>
                <w:color w:val="000000"/>
              </w:rPr>
            </w:pPr>
            <w:r w:rsidRPr="00F70513">
              <w:rPr>
                <w:rFonts w:ascii="Courier New" w:hAnsi="Courier New" w:cs="Courier New"/>
                <w:color w:val="000000"/>
                <w:sz w:val="22"/>
                <w:szCs w:val="22"/>
              </w:rPr>
              <w:t>9120082190</w:t>
            </w:r>
          </w:p>
        </w:tc>
        <w:tc>
          <w:tcPr>
            <w:tcW w:w="700" w:type="dxa"/>
            <w:tcBorders>
              <w:top w:val="nil"/>
              <w:left w:val="nil"/>
              <w:bottom w:val="single" w:sz="4" w:space="0" w:color="auto"/>
              <w:right w:val="single" w:sz="4" w:space="0" w:color="auto"/>
            </w:tcBorders>
            <w:shd w:val="clear" w:color="auto" w:fill="auto"/>
            <w:hideMark/>
          </w:tcPr>
          <w:p w14:paraId="43C8E6BB" w14:textId="77777777" w:rsidR="00F70513" w:rsidRPr="00F70513" w:rsidRDefault="00F70513" w:rsidP="00BA683B">
            <w:pPr>
              <w:jc w:val="center"/>
              <w:outlineLvl w:val="1"/>
              <w:rPr>
                <w:rFonts w:ascii="Courier New" w:hAnsi="Courier New" w:cs="Courier New"/>
                <w:color w:val="000000"/>
              </w:rPr>
            </w:pPr>
            <w:r w:rsidRPr="00F70513">
              <w:rPr>
                <w:rFonts w:ascii="Courier New" w:hAnsi="Courier New" w:cs="Courier New"/>
                <w:color w:val="000000"/>
                <w:sz w:val="22"/>
                <w:szCs w:val="22"/>
              </w:rPr>
              <w:t>240</w:t>
            </w:r>
          </w:p>
        </w:tc>
        <w:tc>
          <w:tcPr>
            <w:tcW w:w="1440" w:type="dxa"/>
            <w:tcBorders>
              <w:top w:val="nil"/>
              <w:left w:val="nil"/>
              <w:bottom w:val="single" w:sz="4" w:space="0" w:color="auto"/>
              <w:right w:val="single" w:sz="4" w:space="0" w:color="auto"/>
            </w:tcBorders>
            <w:shd w:val="clear" w:color="auto" w:fill="auto"/>
            <w:hideMark/>
          </w:tcPr>
          <w:p w14:paraId="0D487651" w14:textId="77777777" w:rsidR="00F70513" w:rsidRPr="00F70513" w:rsidRDefault="00F70513" w:rsidP="00BA683B">
            <w:pPr>
              <w:jc w:val="right"/>
              <w:outlineLvl w:val="1"/>
              <w:rPr>
                <w:rFonts w:ascii="Courier New" w:hAnsi="Courier New" w:cs="Courier New"/>
                <w:color w:val="000000"/>
              </w:rPr>
            </w:pPr>
            <w:r w:rsidRPr="00F70513">
              <w:rPr>
                <w:rFonts w:ascii="Courier New" w:hAnsi="Courier New" w:cs="Courier New"/>
                <w:color w:val="000000"/>
                <w:sz w:val="22"/>
                <w:szCs w:val="22"/>
              </w:rPr>
              <w:t>299 748,00</w:t>
            </w:r>
          </w:p>
        </w:tc>
      </w:tr>
      <w:tr w:rsidR="00F70513" w:rsidRPr="00F70513" w14:paraId="626E12D8" w14:textId="77777777" w:rsidTr="00BA683B">
        <w:trPr>
          <w:trHeight w:val="1875"/>
        </w:trPr>
        <w:tc>
          <w:tcPr>
            <w:tcW w:w="4820" w:type="dxa"/>
            <w:tcBorders>
              <w:top w:val="nil"/>
              <w:left w:val="single" w:sz="4" w:space="0" w:color="auto"/>
              <w:bottom w:val="single" w:sz="4" w:space="0" w:color="auto"/>
              <w:right w:val="single" w:sz="4" w:space="0" w:color="auto"/>
            </w:tcBorders>
            <w:shd w:val="clear" w:color="auto" w:fill="auto"/>
            <w:hideMark/>
          </w:tcPr>
          <w:p w14:paraId="1CD312DF" w14:textId="77777777" w:rsidR="00F70513" w:rsidRPr="00F70513" w:rsidRDefault="00F70513" w:rsidP="00BA683B">
            <w:pPr>
              <w:outlineLvl w:val="2"/>
              <w:rPr>
                <w:rFonts w:ascii="Courier New" w:hAnsi="Courier New" w:cs="Courier New"/>
                <w:color w:val="000000"/>
              </w:rPr>
            </w:pPr>
            <w:r w:rsidRPr="00F70513">
              <w:rPr>
                <w:rFonts w:ascii="Courier New" w:hAnsi="Courier New" w:cs="Courier New"/>
                <w:color w:val="000000"/>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40" w:type="dxa"/>
            <w:tcBorders>
              <w:top w:val="nil"/>
              <w:left w:val="nil"/>
              <w:bottom w:val="single" w:sz="4" w:space="0" w:color="auto"/>
              <w:right w:val="single" w:sz="4" w:space="0" w:color="auto"/>
            </w:tcBorders>
            <w:shd w:val="clear" w:color="auto" w:fill="auto"/>
            <w:hideMark/>
          </w:tcPr>
          <w:p w14:paraId="6887C795" w14:textId="77777777" w:rsidR="00F70513" w:rsidRPr="00F70513" w:rsidRDefault="00F70513" w:rsidP="00BA683B">
            <w:pPr>
              <w:jc w:val="right"/>
              <w:outlineLvl w:val="2"/>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3C007F6A"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7A24C8A4"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9130080950</w:t>
            </w:r>
          </w:p>
        </w:tc>
        <w:tc>
          <w:tcPr>
            <w:tcW w:w="700" w:type="dxa"/>
            <w:tcBorders>
              <w:top w:val="nil"/>
              <w:left w:val="nil"/>
              <w:bottom w:val="single" w:sz="4" w:space="0" w:color="auto"/>
              <w:right w:val="single" w:sz="4" w:space="0" w:color="auto"/>
            </w:tcBorders>
            <w:shd w:val="clear" w:color="auto" w:fill="auto"/>
            <w:hideMark/>
          </w:tcPr>
          <w:p w14:paraId="70323230"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50BC49F5" w14:textId="77777777" w:rsidR="00F70513" w:rsidRPr="00F70513" w:rsidRDefault="00F70513" w:rsidP="00BA683B">
            <w:pPr>
              <w:jc w:val="right"/>
              <w:outlineLvl w:val="2"/>
              <w:rPr>
                <w:rFonts w:ascii="Courier New" w:hAnsi="Courier New" w:cs="Courier New"/>
                <w:color w:val="000000"/>
              </w:rPr>
            </w:pPr>
            <w:r w:rsidRPr="00F70513">
              <w:rPr>
                <w:rFonts w:ascii="Courier New" w:hAnsi="Courier New" w:cs="Courier New"/>
                <w:color w:val="000000"/>
                <w:sz w:val="22"/>
                <w:szCs w:val="22"/>
              </w:rPr>
              <w:t>954 703,45</w:t>
            </w:r>
          </w:p>
        </w:tc>
      </w:tr>
      <w:tr w:rsidR="00F70513" w:rsidRPr="00F70513" w14:paraId="2F429B34" w14:textId="77777777" w:rsidTr="00BA683B">
        <w:trPr>
          <w:trHeight w:val="375"/>
        </w:trPr>
        <w:tc>
          <w:tcPr>
            <w:tcW w:w="4820" w:type="dxa"/>
            <w:tcBorders>
              <w:top w:val="nil"/>
              <w:left w:val="single" w:sz="4" w:space="0" w:color="auto"/>
              <w:bottom w:val="single" w:sz="4" w:space="0" w:color="auto"/>
              <w:right w:val="single" w:sz="4" w:space="0" w:color="auto"/>
            </w:tcBorders>
            <w:shd w:val="clear" w:color="auto" w:fill="auto"/>
            <w:hideMark/>
          </w:tcPr>
          <w:p w14:paraId="33D5D651" w14:textId="77777777" w:rsidR="00F70513" w:rsidRPr="00F70513" w:rsidRDefault="00F70513" w:rsidP="00BA683B">
            <w:pPr>
              <w:outlineLvl w:val="3"/>
              <w:rPr>
                <w:rFonts w:ascii="Courier New" w:hAnsi="Courier New" w:cs="Courier New"/>
                <w:color w:val="000000"/>
              </w:rPr>
            </w:pPr>
            <w:r w:rsidRPr="00F70513">
              <w:rPr>
                <w:rFonts w:ascii="Courier New" w:hAnsi="Courier New" w:cs="Courier New"/>
                <w:color w:val="000000"/>
                <w:sz w:val="22"/>
                <w:szCs w:val="22"/>
              </w:rPr>
              <w:t>Межбюджетные трансферты</w:t>
            </w:r>
          </w:p>
        </w:tc>
        <w:tc>
          <w:tcPr>
            <w:tcW w:w="740" w:type="dxa"/>
            <w:tcBorders>
              <w:top w:val="nil"/>
              <w:left w:val="nil"/>
              <w:bottom w:val="single" w:sz="4" w:space="0" w:color="auto"/>
              <w:right w:val="single" w:sz="4" w:space="0" w:color="auto"/>
            </w:tcBorders>
            <w:shd w:val="clear" w:color="auto" w:fill="auto"/>
            <w:hideMark/>
          </w:tcPr>
          <w:p w14:paraId="2D8B9FD8" w14:textId="77777777" w:rsidR="00F70513" w:rsidRPr="00F70513" w:rsidRDefault="00F70513" w:rsidP="00BA683B">
            <w:pPr>
              <w:jc w:val="right"/>
              <w:outlineLvl w:val="3"/>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607FE0B5"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24DC6549"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9130080950</w:t>
            </w:r>
          </w:p>
        </w:tc>
        <w:tc>
          <w:tcPr>
            <w:tcW w:w="700" w:type="dxa"/>
            <w:tcBorders>
              <w:top w:val="nil"/>
              <w:left w:val="nil"/>
              <w:bottom w:val="single" w:sz="4" w:space="0" w:color="auto"/>
              <w:right w:val="single" w:sz="4" w:space="0" w:color="auto"/>
            </w:tcBorders>
            <w:shd w:val="clear" w:color="auto" w:fill="auto"/>
            <w:hideMark/>
          </w:tcPr>
          <w:p w14:paraId="362659B7" w14:textId="77777777" w:rsidR="00F70513" w:rsidRPr="00F70513" w:rsidRDefault="00F70513" w:rsidP="00BA683B">
            <w:pPr>
              <w:jc w:val="center"/>
              <w:outlineLvl w:val="3"/>
              <w:rPr>
                <w:rFonts w:ascii="Courier New" w:hAnsi="Courier New" w:cs="Courier New"/>
                <w:color w:val="000000"/>
              </w:rPr>
            </w:pPr>
            <w:r w:rsidRPr="00F70513">
              <w:rPr>
                <w:rFonts w:ascii="Courier New" w:hAnsi="Courier New" w:cs="Courier New"/>
                <w:color w:val="000000"/>
                <w:sz w:val="22"/>
                <w:szCs w:val="22"/>
              </w:rPr>
              <w:t>500</w:t>
            </w:r>
          </w:p>
        </w:tc>
        <w:tc>
          <w:tcPr>
            <w:tcW w:w="1440" w:type="dxa"/>
            <w:tcBorders>
              <w:top w:val="nil"/>
              <w:left w:val="nil"/>
              <w:bottom w:val="single" w:sz="4" w:space="0" w:color="auto"/>
              <w:right w:val="single" w:sz="4" w:space="0" w:color="auto"/>
            </w:tcBorders>
            <w:shd w:val="clear" w:color="auto" w:fill="auto"/>
            <w:hideMark/>
          </w:tcPr>
          <w:p w14:paraId="784CA428" w14:textId="77777777" w:rsidR="00F70513" w:rsidRPr="00F70513" w:rsidRDefault="00F70513" w:rsidP="00BA683B">
            <w:pPr>
              <w:jc w:val="right"/>
              <w:outlineLvl w:val="3"/>
              <w:rPr>
                <w:rFonts w:ascii="Courier New" w:hAnsi="Courier New" w:cs="Courier New"/>
                <w:color w:val="000000"/>
              </w:rPr>
            </w:pPr>
            <w:r w:rsidRPr="00F70513">
              <w:rPr>
                <w:rFonts w:ascii="Courier New" w:hAnsi="Courier New" w:cs="Courier New"/>
                <w:color w:val="000000"/>
                <w:sz w:val="22"/>
                <w:szCs w:val="22"/>
              </w:rPr>
              <w:t>954 703,45</w:t>
            </w:r>
          </w:p>
        </w:tc>
      </w:tr>
      <w:tr w:rsidR="00F70513" w:rsidRPr="00F70513" w14:paraId="532C493B" w14:textId="77777777" w:rsidTr="00BA683B">
        <w:trPr>
          <w:trHeight w:val="420"/>
        </w:trPr>
        <w:tc>
          <w:tcPr>
            <w:tcW w:w="4820" w:type="dxa"/>
            <w:tcBorders>
              <w:top w:val="nil"/>
              <w:left w:val="single" w:sz="4" w:space="0" w:color="auto"/>
              <w:bottom w:val="single" w:sz="4" w:space="0" w:color="auto"/>
              <w:right w:val="single" w:sz="4" w:space="0" w:color="auto"/>
            </w:tcBorders>
            <w:shd w:val="clear" w:color="auto" w:fill="auto"/>
            <w:hideMark/>
          </w:tcPr>
          <w:p w14:paraId="2948D95B"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Иные межбюджетные трансферты</w:t>
            </w:r>
          </w:p>
        </w:tc>
        <w:tc>
          <w:tcPr>
            <w:tcW w:w="740" w:type="dxa"/>
            <w:tcBorders>
              <w:top w:val="nil"/>
              <w:left w:val="nil"/>
              <w:bottom w:val="single" w:sz="4" w:space="0" w:color="auto"/>
              <w:right w:val="single" w:sz="4" w:space="0" w:color="auto"/>
            </w:tcBorders>
            <w:shd w:val="clear" w:color="auto" w:fill="auto"/>
            <w:hideMark/>
          </w:tcPr>
          <w:p w14:paraId="6AC74C20"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AC0602E"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4136CEF4"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9130080950</w:t>
            </w:r>
          </w:p>
        </w:tc>
        <w:tc>
          <w:tcPr>
            <w:tcW w:w="700" w:type="dxa"/>
            <w:tcBorders>
              <w:top w:val="nil"/>
              <w:left w:val="nil"/>
              <w:bottom w:val="single" w:sz="4" w:space="0" w:color="auto"/>
              <w:right w:val="single" w:sz="4" w:space="0" w:color="auto"/>
            </w:tcBorders>
            <w:shd w:val="clear" w:color="auto" w:fill="auto"/>
            <w:hideMark/>
          </w:tcPr>
          <w:p w14:paraId="6EAE456C"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540</w:t>
            </w:r>
          </w:p>
        </w:tc>
        <w:tc>
          <w:tcPr>
            <w:tcW w:w="1440" w:type="dxa"/>
            <w:tcBorders>
              <w:top w:val="nil"/>
              <w:left w:val="nil"/>
              <w:bottom w:val="single" w:sz="4" w:space="0" w:color="auto"/>
              <w:right w:val="single" w:sz="4" w:space="0" w:color="auto"/>
            </w:tcBorders>
            <w:shd w:val="clear" w:color="auto" w:fill="auto"/>
            <w:hideMark/>
          </w:tcPr>
          <w:p w14:paraId="2EAA37D2"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954 703,45</w:t>
            </w:r>
          </w:p>
        </w:tc>
      </w:tr>
      <w:tr w:rsidR="00F70513" w:rsidRPr="00F70513" w14:paraId="72B0902F" w14:textId="77777777" w:rsidTr="00BA683B">
        <w:trPr>
          <w:trHeight w:val="465"/>
        </w:trPr>
        <w:tc>
          <w:tcPr>
            <w:tcW w:w="4820" w:type="dxa"/>
            <w:tcBorders>
              <w:top w:val="nil"/>
              <w:left w:val="single" w:sz="4" w:space="0" w:color="auto"/>
              <w:bottom w:val="single" w:sz="4" w:space="0" w:color="auto"/>
              <w:right w:val="single" w:sz="4" w:space="0" w:color="auto"/>
            </w:tcBorders>
            <w:shd w:val="clear" w:color="auto" w:fill="auto"/>
            <w:hideMark/>
          </w:tcPr>
          <w:p w14:paraId="65024362" w14:textId="77777777" w:rsidR="00F70513" w:rsidRPr="00F70513" w:rsidRDefault="00F70513" w:rsidP="00BA683B">
            <w:pPr>
              <w:outlineLvl w:val="0"/>
              <w:rPr>
                <w:rFonts w:ascii="Courier New" w:hAnsi="Courier New" w:cs="Courier New"/>
                <w:color w:val="000000"/>
              </w:rPr>
            </w:pPr>
            <w:r w:rsidRPr="00F70513">
              <w:rPr>
                <w:rFonts w:ascii="Courier New" w:hAnsi="Courier New" w:cs="Courier New"/>
                <w:color w:val="000000"/>
                <w:sz w:val="22"/>
                <w:szCs w:val="22"/>
              </w:rPr>
              <w:t>Иные бюджетные ассигнования</w:t>
            </w:r>
          </w:p>
        </w:tc>
        <w:tc>
          <w:tcPr>
            <w:tcW w:w="740" w:type="dxa"/>
            <w:tcBorders>
              <w:top w:val="nil"/>
              <w:left w:val="nil"/>
              <w:bottom w:val="single" w:sz="4" w:space="0" w:color="auto"/>
              <w:right w:val="single" w:sz="4" w:space="0" w:color="auto"/>
            </w:tcBorders>
            <w:shd w:val="clear" w:color="auto" w:fill="auto"/>
            <w:hideMark/>
          </w:tcPr>
          <w:p w14:paraId="22DFF679" w14:textId="77777777" w:rsidR="00F70513" w:rsidRPr="00F70513" w:rsidRDefault="00F70513" w:rsidP="00BA683B">
            <w:pPr>
              <w:jc w:val="right"/>
              <w:outlineLvl w:val="0"/>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04FF3AB4" w14:textId="77777777" w:rsidR="00F70513" w:rsidRPr="00F70513" w:rsidRDefault="00F70513" w:rsidP="00BA683B">
            <w:pPr>
              <w:jc w:val="center"/>
              <w:outlineLvl w:val="0"/>
              <w:rPr>
                <w:rFonts w:ascii="Courier New" w:hAnsi="Courier New" w:cs="Courier New"/>
                <w:color w:val="000000"/>
              </w:rPr>
            </w:pPr>
            <w:r w:rsidRPr="00F70513">
              <w:rPr>
                <w:rFonts w:ascii="Courier New" w:hAnsi="Courier New" w:cs="Courier New"/>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4E7BCE73" w14:textId="77777777" w:rsidR="00F70513" w:rsidRPr="00F70513" w:rsidRDefault="00F70513" w:rsidP="00BA683B">
            <w:pPr>
              <w:jc w:val="center"/>
              <w:outlineLvl w:val="0"/>
              <w:rPr>
                <w:rFonts w:ascii="Courier New" w:hAnsi="Courier New" w:cs="Courier New"/>
                <w:color w:val="000000"/>
              </w:rPr>
            </w:pPr>
            <w:r w:rsidRPr="00F70513">
              <w:rPr>
                <w:rFonts w:ascii="Courier New" w:hAnsi="Courier New" w:cs="Courier New"/>
                <w:color w:val="000000"/>
                <w:sz w:val="22"/>
                <w:szCs w:val="22"/>
              </w:rPr>
              <w:t>9120082190</w:t>
            </w:r>
          </w:p>
        </w:tc>
        <w:tc>
          <w:tcPr>
            <w:tcW w:w="700" w:type="dxa"/>
            <w:tcBorders>
              <w:top w:val="nil"/>
              <w:left w:val="nil"/>
              <w:bottom w:val="single" w:sz="4" w:space="0" w:color="auto"/>
              <w:right w:val="single" w:sz="4" w:space="0" w:color="auto"/>
            </w:tcBorders>
            <w:shd w:val="clear" w:color="auto" w:fill="auto"/>
            <w:hideMark/>
          </w:tcPr>
          <w:p w14:paraId="7EAC016B" w14:textId="77777777" w:rsidR="00F70513" w:rsidRPr="00F70513" w:rsidRDefault="00F70513" w:rsidP="00BA683B">
            <w:pPr>
              <w:jc w:val="center"/>
              <w:outlineLvl w:val="0"/>
              <w:rPr>
                <w:rFonts w:ascii="Courier New" w:hAnsi="Courier New" w:cs="Courier New"/>
                <w:color w:val="000000"/>
              </w:rPr>
            </w:pPr>
            <w:r w:rsidRPr="00F70513">
              <w:rPr>
                <w:rFonts w:ascii="Courier New" w:hAnsi="Courier New" w:cs="Courier New"/>
                <w:color w:val="000000"/>
                <w:sz w:val="22"/>
                <w:szCs w:val="22"/>
              </w:rPr>
              <w:t>800</w:t>
            </w:r>
          </w:p>
        </w:tc>
        <w:tc>
          <w:tcPr>
            <w:tcW w:w="1440" w:type="dxa"/>
            <w:tcBorders>
              <w:top w:val="nil"/>
              <w:left w:val="nil"/>
              <w:bottom w:val="single" w:sz="4" w:space="0" w:color="auto"/>
              <w:right w:val="single" w:sz="4" w:space="0" w:color="auto"/>
            </w:tcBorders>
            <w:shd w:val="clear" w:color="auto" w:fill="auto"/>
            <w:hideMark/>
          </w:tcPr>
          <w:p w14:paraId="27BF5870" w14:textId="77777777" w:rsidR="00F70513" w:rsidRPr="00F70513" w:rsidRDefault="00F70513" w:rsidP="00BA683B">
            <w:pPr>
              <w:jc w:val="right"/>
              <w:outlineLvl w:val="0"/>
              <w:rPr>
                <w:rFonts w:ascii="Courier New" w:hAnsi="Courier New" w:cs="Courier New"/>
                <w:color w:val="000000"/>
              </w:rPr>
            </w:pPr>
            <w:r w:rsidRPr="00F70513">
              <w:rPr>
                <w:rFonts w:ascii="Courier New" w:hAnsi="Courier New" w:cs="Courier New"/>
                <w:color w:val="000000"/>
                <w:sz w:val="22"/>
                <w:szCs w:val="22"/>
              </w:rPr>
              <w:t>128 359,24</w:t>
            </w:r>
          </w:p>
        </w:tc>
      </w:tr>
      <w:tr w:rsidR="00F70513" w:rsidRPr="00F70513" w14:paraId="1159D731" w14:textId="77777777" w:rsidTr="00BA683B">
        <w:trPr>
          <w:trHeight w:val="300"/>
        </w:trPr>
        <w:tc>
          <w:tcPr>
            <w:tcW w:w="4820" w:type="dxa"/>
            <w:tcBorders>
              <w:top w:val="nil"/>
              <w:left w:val="single" w:sz="4" w:space="0" w:color="auto"/>
              <w:bottom w:val="single" w:sz="4" w:space="0" w:color="auto"/>
              <w:right w:val="single" w:sz="4" w:space="0" w:color="auto"/>
            </w:tcBorders>
            <w:shd w:val="clear" w:color="auto" w:fill="auto"/>
            <w:hideMark/>
          </w:tcPr>
          <w:p w14:paraId="7A98508F" w14:textId="77777777" w:rsidR="00F70513" w:rsidRPr="00F70513" w:rsidRDefault="00F70513" w:rsidP="00BA683B">
            <w:pPr>
              <w:outlineLvl w:val="2"/>
              <w:rPr>
                <w:rFonts w:ascii="Courier New" w:hAnsi="Courier New" w:cs="Courier New"/>
                <w:color w:val="000000"/>
              </w:rPr>
            </w:pPr>
            <w:r w:rsidRPr="00F70513">
              <w:rPr>
                <w:rFonts w:ascii="Courier New" w:hAnsi="Courier New" w:cs="Courier New"/>
                <w:color w:val="000000"/>
                <w:sz w:val="22"/>
                <w:szCs w:val="22"/>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hideMark/>
          </w:tcPr>
          <w:p w14:paraId="405776F5" w14:textId="77777777" w:rsidR="00F70513" w:rsidRPr="00F70513" w:rsidRDefault="00F70513" w:rsidP="00BA683B">
            <w:pPr>
              <w:jc w:val="right"/>
              <w:outlineLvl w:val="2"/>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67B7C54"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0104</w:t>
            </w:r>
          </w:p>
        </w:tc>
        <w:tc>
          <w:tcPr>
            <w:tcW w:w="1240" w:type="dxa"/>
            <w:tcBorders>
              <w:top w:val="nil"/>
              <w:left w:val="nil"/>
              <w:bottom w:val="single" w:sz="4" w:space="0" w:color="auto"/>
              <w:right w:val="single" w:sz="4" w:space="0" w:color="auto"/>
            </w:tcBorders>
            <w:shd w:val="clear" w:color="auto" w:fill="auto"/>
            <w:hideMark/>
          </w:tcPr>
          <w:p w14:paraId="7A5D8EDC"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9120082190</w:t>
            </w:r>
          </w:p>
        </w:tc>
        <w:tc>
          <w:tcPr>
            <w:tcW w:w="700" w:type="dxa"/>
            <w:tcBorders>
              <w:top w:val="nil"/>
              <w:left w:val="nil"/>
              <w:bottom w:val="single" w:sz="4" w:space="0" w:color="auto"/>
              <w:right w:val="single" w:sz="4" w:space="0" w:color="auto"/>
            </w:tcBorders>
            <w:shd w:val="clear" w:color="auto" w:fill="auto"/>
            <w:hideMark/>
          </w:tcPr>
          <w:p w14:paraId="723E80EF" w14:textId="77777777" w:rsidR="00F70513" w:rsidRPr="00F70513" w:rsidRDefault="00F70513" w:rsidP="00BA683B">
            <w:pPr>
              <w:jc w:val="center"/>
              <w:outlineLvl w:val="2"/>
              <w:rPr>
                <w:rFonts w:ascii="Courier New" w:hAnsi="Courier New" w:cs="Courier New"/>
                <w:color w:val="000000"/>
              </w:rPr>
            </w:pPr>
            <w:r w:rsidRPr="00F70513">
              <w:rPr>
                <w:rFonts w:ascii="Courier New" w:hAnsi="Courier New" w:cs="Courier New"/>
                <w:color w:val="000000"/>
                <w:sz w:val="22"/>
                <w:szCs w:val="22"/>
              </w:rPr>
              <w:t>850</w:t>
            </w:r>
          </w:p>
        </w:tc>
        <w:tc>
          <w:tcPr>
            <w:tcW w:w="1440" w:type="dxa"/>
            <w:tcBorders>
              <w:top w:val="nil"/>
              <w:left w:val="nil"/>
              <w:bottom w:val="single" w:sz="4" w:space="0" w:color="auto"/>
              <w:right w:val="single" w:sz="4" w:space="0" w:color="auto"/>
            </w:tcBorders>
            <w:shd w:val="clear" w:color="auto" w:fill="auto"/>
            <w:hideMark/>
          </w:tcPr>
          <w:p w14:paraId="62E54A22" w14:textId="77777777" w:rsidR="00F70513" w:rsidRPr="00F70513" w:rsidRDefault="00F70513" w:rsidP="00BA683B">
            <w:pPr>
              <w:jc w:val="right"/>
              <w:outlineLvl w:val="2"/>
              <w:rPr>
                <w:rFonts w:ascii="Courier New" w:hAnsi="Courier New" w:cs="Courier New"/>
                <w:color w:val="000000"/>
              </w:rPr>
            </w:pPr>
            <w:r w:rsidRPr="00F70513">
              <w:rPr>
                <w:rFonts w:ascii="Courier New" w:hAnsi="Courier New" w:cs="Courier New"/>
                <w:color w:val="000000"/>
                <w:sz w:val="22"/>
                <w:szCs w:val="22"/>
              </w:rPr>
              <w:t>128 359,24</w:t>
            </w:r>
          </w:p>
        </w:tc>
      </w:tr>
      <w:tr w:rsidR="00F70513" w:rsidRPr="00F70513" w14:paraId="2ABCB95A" w14:textId="77777777" w:rsidTr="00BA683B">
        <w:trPr>
          <w:trHeight w:val="330"/>
        </w:trPr>
        <w:tc>
          <w:tcPr>
            <w:tcW w:w="4820" w:type="dxa"/>
            <w:tcBorders>
              <w:top w:val="nil"/>
              <w:left w:val="single" w:sz="4" w:space="0" w:color="auto"/>
              <w:bottom w:val="single" w:sz="4" w:space="0" w:color="auto"/>
              <w:right w:val="single" w:sz="4" w:space="0" w:color="auto"/>
            </w:tcBorders>
            <w:shd w:val="clear" w:color="auto" w:fill="auto"/>
            <w:hideMark/>
          </w:tcPr>
          <w:p w14:paraId="3EA1284D"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hideMark/>
          </w:tcPr>
          <w:p w14:paraId="4793DFF9"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0F0430AC"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0113</w:t>
            </w:r>
          </w:p>
        </w:tc>
        <w:tc>
          <w:tcPr>
            <w:tcW w:w="1240" w:type="dxa"/>
            <w:tcBorders>
              <w:top w:val="nil"/>
              <w:left w:val="nil"/>
              <w:bottom w:val="single" w:sz="4" w:space="0" w:color="auto"/>
              <w:right w:val="single" w:sz="4" w:space="0" w:color="auto"/>
            </w:tcBorders>
            <w:shd w:val="clear" w:color="000000" w:fill="FFFFFF"/>
            <w:hideMark/>
          </w:tcPr>
          <w:p w14:paraId="2ECBE877"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5FA1D6A0"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5EB39735"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700,00</w:t>
            </w:r>
          </w:p>
        </w:tc>
      </w:tr>
      <w:tr w:rsidR="00F70513" w:rsidRPr="00F70513" w14:paraId="5167CE9D" w14:textId="77777777" w:rsidTr="00BA683B">
        <w:trPr>
          <w:trHeight w:val="360"/>
        </w:trPr>
        <w:tc>
          <w:tcPr>
            <w:tcW w:w="4820" w:type="dxa"/>
            <w:tcBorders>
              <w:top w:val="nil"/>
              <w:left w:val="single" w:sz="4" w:space="0" w:color="auto"/>
              <w:bottom w:val="single" w:sz="4" w:space="0" w:color="auto"/>
              <w:right w:val="single" w:sz="4" w:space="0" w:color="auto"/>
            </w:tcBorders>
            <w:shd w:val="clear" w:color="auto" w:fill="auto"/>
            <w:hideMark/>
          </w:tcPr>
          <w:p w14:paraId="251F7728"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14:paraId="432AFB9E"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6303BE2E"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0113</w:t>
            </w:r>
          </w:p>
        </w:tc>
        <w:tc>
          <w:tcPr>
            <w:tcW w:w="1240" w:type="dxa"/>
            <w:tcBorders>
              <w:top w:val="nil"/>
              <w:left w:val="nil"/>
              <w:bottom w:val="single" w:sz="4" w:space="0" w:color="auto"/>
              <w:right w:val="single" w:sz="4" w:space="0" w:color="auto"/>
            </w:tcBorders>
            <w:shd w:val="clear" w:color="000000" w:fill="FFFFFF"/>
            <w:hideMark/>
          </w:tcPr>
          <w:p w14:paraId="21A3C620"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9100000000</w:t>
            </w:r>
          </w:p>
        </w:tc>
        <w:tc>
          <w:tcPr>
            <w:tcW w:w="700" w:type="dxa"/>
            <w:tcBorders>
              <w:top w:val="nil"/>
              <w:left w:val="nil"/>
              <w:bottom w:val="single" w:sz="4" w:space="0" w:color="auto"/>
              <w:right w:val="single" w:sz="4" w:space="0" w:color="auto"/>
            </w:tcBorders>
            <w:shd w:val="clear" w:color="auto" w:fill="auto"/>
            <w:hideMark/>
          </w:tcPr>
          <w:p w14:paraId="22F4842E"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197FA84A"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700,00</w:t>
            </w:r>
          </w:p>
        </w:tc>
      </w:tr>
      <w:tr w:rsidR="00F70513" w:rsidRPr="00F70513" w14:paraId="524F0CCC" w14:textId="77777777" w:rsidTr="00BA683B">
        <w:trPr>
          <w:trHeight w:val="1590"/>
        </w:trPr>
        <w:tc>
          <w:tcPr>
            <w:tcW w:w="4820" w:type="dxa"/>
            <w:tcBorders>
              <w:top w:val="nil"/>
              <w:left w:val="single" w:sz="4" w:space="0" w:color="auto"/>
              <w:bottom w:val="single" w:sz="4" w:space="0" w:color="auto"/>
              <w:right w:val="single" w:sz="4" w:space="0" w:color="auto"/>
            </w:tcBorders>
            <w:shd w:val="clear" w:color="auto" w:fill="auto"/>
            <w:hideMark/>
          </w:tcPr>
          <w:p w14:paraId="166E2B90"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
        </w:tc>
        <w:tc>
          <w:tcPr>
            <w:tcW w:w="740" w:type="dxa"/>
            <w:tcBorders>
              <w:top w:val="nil"/>
              <w:left w:val="nil"/>
              <w:bottom w:val="single" w:sz="4" w:space="0" w:color="auto"/>
              <w:right w:val="single" w:sz="4" w:space="0" w:color="auto"/>
            </w:tcBorders>
            <w:shd w:val="clear" w:color="auto" w:fill="auto"/>
            <w:hideMark/>
          </w:tcPr>
          <w:p w14:paraId="1B89F494"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16788D43"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0113</w:t>
            </w:r>
          </w:p>
        </w:tc>
        <w:tc>
          <w:tcPr>
            <w:tcW w:w="1240" w:type="dxa"/>
            <w:tcBorders>
              <w:top w:val="nil"/>
              <w:left w:val="nil"/>
              <w:bottom w:val="single" w:sz="4" w:space="0" w:color="auto"/>
              <w:right w:val="single" w:sz="4" w:space="0" w:color="auto"/>
            </w:tcBorders>
            <w:shd w:val="clear" w:color="000000" w:fill="FFFFFF"/>
            <w:hideMark/>
          </w:tcPr>
          <w:p w14:paraId="29CFFF5C"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9120073150</w:t>
            </w:r>
          </w:p>
        </w:tc>
        <w:tc>
          <w:tcPr>
            <w:tcW w:w="700" w:type="dxa"/>
            <w:tcBorders>
              <w:top w:val="nil"/>
              <w:left w:val="nil"/>
              <w:bottom w:val="single" w:sz="4" w:space="0" w:color="auto"/>
              <w:right w:val="single" w:sz="4" w:space="0" w:color="auto"/>
            </w:tcBorders>
            <w:shd w:val="clear" w:color="auto" w:fill="auto"/>
            <w:hideMark/>
          </w:tcPr>
          <w:p w14:paraId="2B8432DB"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099FCB83"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700,00</w:t>
            </w:r>
          </w:p>
        </w:tc>
      </w:tr>
      <w:tr w:rsidR="00F70513" w:rsidRPr="00F70513" w14:paraId="522D8C42" w14:textId="77777777" w:rsidTr="00BA683B">
        <w:trPr>
          <w:trHeight w:val="630"/>
        </w:trPr>
        <w:tc>
          <w:tcPr>
            <w:tcW w:w="4820" w:type="dxa"/>
            <w:tcBorders>
              <w:top w:val="nil"/>
              <w:left w:val="single" w:sz="4" w:space="0" w:color="auto"/>
              <w:bottom w:val="single" w:sz="4" w:space="0" w:color="auto"/>
              <w:right w:val="single" w:sz="4" w:space="0" w:color="auto"/>
            </w:tcBorders>
            <w:shd w:val="clear" w:color="auto" w:fill="auto"/>
            <w:hideMark/>
          </w:tcPr>
          <w:p w14:paraId="3DAACE65"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Закупка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5CBCBBD3"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4F7E8443"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01 13</w:t>
            </w:r>
          </w:p>
        </w:tc>
        <w:tc>
          <w:tcPr>
            <w:tcW w:w="1240" w:type="dxa"/>
            <w:tcBorders>
              <w:top w:val="nil"/>
              <w:left w:val="nil"/>
              <w:bottom w:val="single" w:sz="4" w:space="0" w:color="auto"/>
              <w:right w:val="single" w:sz="4" w:space="0" w:color="auto"/>
            </w:tcBorders>
            <w:shd w:val="clear" w:color="000000" w:fill="FFFFFF"/>
            <w:hideMark/>
          </w:tcPr>
          <w:p w14:paraId="43A4ECC9"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9120073150</w:t>
            </w:r>
          </w:p>
        </w:tc>
        <w:tc>
          <w:tcPr>
            <w:tcW w:w="700" w:type="dxa"/>
            <w:tcBorders>
              <w:top w:val="nil"/>
              <w:left w:val="nil"/>
              <w:bottom w:val="single" w:sz="4" w:space="0" w:color="auto"/>
              <w:right w:val="single" w:sz="4" w:space="0" w:color="auto"/>
            </w:tcBorders>
            <w:shd w:val="clear" w:color="auto" w:fill="auto"/>
            <w:hideMark/>
          </w:tcPr>
          <w:p w14:paraId="291CAAD2"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200</w:t>
            </w:r>
          </w:p>
        </w:tc>
        <w:tc>
          <w:tcPr>
            <w:tcW w:w="1440" w:type="dxa"/>
            <w:tcBorders>
              <w:top w:val="nil"/>
              <w:left w:val="nil"/>
              <w:bottom w:val="single" w:sz="4" w:space="0" w:color="auto"/>
              <w:right w:val="single" w:sz="4" w:space="0" w:color="auto"/>
            </w:tcBorders>
            <w:shd w:val="clear" w:color="auto" w:fill="auto"/>
            <w:hideMark/>
          </w:tcPr>
          <w:p w14:paraId="4BD1FEEC"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700,00</w:t>
            </w:r>
          </w:p>
        </w:tc>
      </w:tr>
      <w:tr w:rsidR="00F70513" w:rsidRPr="00F70513" w14:paraId="6DEC3C77" w14:textId="77777777" w:rsidTr="00BA683B">
        <w:trPr>
          <w:trHeight w:val="675"/>
        </w:trPr>
        <w:tc>
          <w:tcPr>
            <w:tcW w:w="4820" w:type="dxa"/>
            <w:tcBorders>
              <w:top w:val="nil"/>
              <w:left w:val="single" w:sz="4" w:space="0" w:color="auto"/>
              <w:bottom w:val="single" w:sz="4" w:space="0" w:color="auto"/>
              <w:right w:val="single" w:sz="4" w:space="0" w:color="auto"/>
            </w:tcBorders>
            <w:shd w:val="clear" w:color="auto" w:fill="auto"/>
            <w:hideMark/>
          </w:tcPr>
          <w:p w14:paraId="386AA8BA"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Иные закупки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6ED7BEDC"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65C1EF36"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xml:space="preserve">01 13 </w:t>
            </w:r>
          </w:p>
        </w:tc>
        <w:tc>
          <w:tcPr>
            <w:tcW w:w="1240" w:type="dxa"/>
            <w:tcBorders>
              <w:top w:val="nil"/>
              <w:left w:val="nil"/>
              <w:bottom w:val="single" w:sz="4" w:space="0" w:color="auto"/>
              <w:right w:val="single" w:sz="4" w:space="0" w:color="auto"/>
            </w:tcBorders>
            <w:shd w:val="clear" w:color="000000" w:fill="FFFFFF"/>
            <w:hideMark/>
          </w:tcPr>
          <w:p w14:paraId="5C02DD08"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9120073150</w:t>
            </w:r>
          </w:p>
        </w:tc>
        <w:tc>
          <w:tcPr>
            <w:tcW w:w="700" w:type="dxa"/>
            <w:tcBorders>
              <w:top w:val="nil"/>
              <w:left w:val="nil"/>
              <w:bottom w:val="single" w:sz="4" w:space="0" w:color="auto"/>
              <w:right w:val="single" w:sz="4" w:space="0" w:color="auto"/>
            </w:tcBorders>
            <w:shd w:val="clear" w:color="auto" w:fill="auto"/>
            <w:hideMark/>
          </w:tcPr>
          <w:p w14:paraId="74E663C1"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240</w:t>
            </w:r>
          </w:p>
        </w:tc>
        <w:tc>
          <w:tcPr>
            <w:tcW w:w="1440" w:type="dxa"/>
            <w:tcBorders>
              <w:top w:val="nil"/>
              <w:left w:val="nil"/>
              <w:bottom w:val="single" w:sz="4" w:space="0" w:color="auto"/>
              <w:right w:val="single" w:sz="4" w:space="0" w:color="auto"/>
            </w:tcBorders>
            <w:shd w:val="clear" w:color="auto" w:fill="auto"/>
            <w:hideMark/>
          </w:tcPr>
          <w:p w14:paraId="458DD9E0"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700,00</w:t>
            </w:r>
          </w:p>
        </w:tc>
      </w:tr>
      <w:tr w:rsidR="00F70513" w:rsidRPr="00F70513" w14:paraId="46068111" w14:textId="77777777" w:rsidTr="00BA683B">
        <w:trPr>
          <w:trHeight w:val="405"/>
        </w:trPr>
        <w:tc>
          <w:tcPr>
            <w:tcW w:w="4820" w:type="dxa"/>
            <w:tcBorders>
              <w:top w:val="nil"/>
              <w:left w:val="single" w:sz="4" w:space="0" w:color="auto"/>
              <w:bottom w:val="single" w:sz="4" w:space="0" w:color="auto"/>
              <w:right w:val="single" w:sz="4" w:space="0" w:color="auto"/>
            </w:tcBorders>
            <w:shd w:val="clear" w:color="auto" w:fill="auto"/>
            <w:hideMark/>
          </w:tcPr>
          <w:p w14:paraId="1AD8961F"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Национальная оборона</w:t>
            </w:r>
          </w:p>
        </w:tc>
        <w:tc>
          <w:tcPr>
            <w:tcW w:w="740" w:type="dxa"/>
            <w:tcBorders>
              <w:top w:val="nil"/>
              <w:left w:val="nil"/>
              <w:bottom w:val="single" w:sz="4" w:space="0" w:color="auto"/>
              <w:right w:val="single" w:sz="4" w:space="0" w:color="auto"/>
            </w:tcBorders>
            <w:shd w:val="clear" w:color="auto" w:fill="auto"/>
            <w:hideMark/>
          </w:tcPr>
          <w:p w14:paraId="0203E487"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6A62CA89"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0200</w:t>
            </w:r>
          </w:p>
        </w:tc>
        <w:tc>
          <w:tcPr>
            <w:tcW w:w="1240" w:type="dxa"/>
            <w:tcBorders>
              <w:top w:val="nil"/>
              <w:left w:val="nil"/>
              <w:bottom w:val="single" w:sz="4" w:space="0" w:color="auto"/>
              <w:right w:val="single" w:sz="4" w:space="0" w:color="auto"/>
            </w:tcBorders>
            <w:shd w:val="clear" w:color="auto" w:fill="auto"/>
            <w:hideMark/>
          </w:tcPr>
          <w:p w14:paraId="6B00CC27"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18A4D19B"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0609EE45"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173 700,00</w:t>
            </w:r>
          </w:p>
        </w:tc>
      </w:tr>
      <w:tr w:rsidR="00F70513" w:rsidRPr="00F70513" w14:paraId="24958685" w14:textId="77777777" w:rsidTr="00BA683B">
        <w:trPr>
          <w:trHeight w:val="345"/>
        </w:trPr>
        <w:tc>
          <w:tcPr>
            <w:tcW w:w="4820" w:type="dxa"/>
            <w:tcBorders>
              <w:top w:val="nil"/>
              <w:left w:val="single" w:sz="4" w:space="0" w:color="auto"/>
              <w:bottom w:val="single" w:sz="4" w:space="0" w:color="auto"/>
              <w:right w:val="single" w:sz="4" w:space="0" w:color="auto"/>
            </w:tcBorders>
            <w:shd w:val="clear" w:color="auto" w:fill="auto"/>
            <w:hideMark/>
          </w:tcPr>
          <w:p w14:paraId="02924544"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auto" w:fill="auto"/>
            <w:hideMark/>
          </w:tcPr>
          <w:p w14:paraId="4077FE3F"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566187BC"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0203</w:t>
            </w:r>
          </w:p>
        </w:tc>
        <w:tc>
          <w:tcPr>
            <w:tcW w:w="1240" w:type="dxa"/>
            <w:tcBorders>
              <w:top w:val="nil"/>
              <w:left w:val="nil"/>
              <w:bottom w:val="single" w:sz="4" w:space="0" w:color="auto"/>
              <w:right w:val="single" w:sz="4" w:space="0" w:color="auto"/>
            </w:tcBorders>
            <w:shd w:val="clear" w:color="auto" w:fill="auto"/>
            <w:hideMark/>
          </w:tcPr>
          <w:p w14:paraId="76A127C3"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1F7F5655"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731FC355"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173 700,00</w:t>
            </w:r>
          </w:p>
        </w:tc>
      </w:tr>
      <w:tr w:rsidR="00F70513" w:rsidRPr="00F70513" w14:paraId="4E7C0B81" w14:textId="77777777" w:rsidTr="00BA683B">
        <w:trPr>
          <w:trHeight w:val="405"/>
        </w:trPr>
        <w:tc>
          <w:tcPr>
            <w:tcW w:w="4820" w:type="dxa"/>
            <w:tcBorders>
              <w:top w:val="nil"/>
              <w:left w:val="single" w:sz="4" w:space="0" w:color="auto"/>
              <w:bottom w:val="single" w:sz="4" w:space="0" w:color="auto"/>
              <w:right w:val="single" w:sz="4" w:space="0" w:color="auto"/>
            </w:tcBorders>
            <w:shd w:val="clear" w:color="auto" w:fill="auto"/>
            <w:hideMark/>
          </w:tcPr>
          <w:p w14:paraId="175672DD"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14:paraId="6A8133E4"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9B0A716"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0203</w:t>
            </w:r>
          </w:p>
        </w:tc>
        <w:tc>
          <w:tcPr>
            <w:tcW w:w="1240" w:type="dxa"/>
            <w:tcBorders>
              <w:top w:val="nil"/>
              <w:left w:val="nil"/>
              <w:bottom w:val="single" w:sz="4" w:space="0" w:color="auto"/>
              <w:right w:val="single" w:sz="4" w:space="0" w:color="auto"/>
            </w:tcBorders>
            <w:shd w:val="clear" w:color="auto" w:fill="auto"/>
            <w:hideMark/>
          </w:tcPr>
          <w:p w14:paraId="09070177"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9100000000</w:t>
            </w:r>
          </w:p>
        </w:tc>
        <w:tc>
          <w:tcPr>
            <w:tcW w:w="700" w:type="dxa"/>
            <w:tcBorders>
              <w:top w:val="nil"/>
              <w:left w:val="nil"/>
              <w:bottom w:val="single" w:sz="4" w:space="0" w:color="auto"/>
              <w:right w:val="single" w:sz="4" w:space="0" w:color="auto"/>
            </w:tcBorders>
            <w:shd w:val="clear" w:color="auto" w:fill="auto"/>
            <w:hideMark/>
          </w:tcPr>
          <w:p w14:paraId="6CCFD91E"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7CC93826"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173 700,00</w:t>
            </w:r>
          </w:p>
        </w:tc>
      </w:tr>
      <w:tr w:rsidR="00F70513" w:rsidRPr="00F70513" w14:paraId="3C81E030"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07D23DE4"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Осуществление первичного воинского учета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auto" w:fill="auto"/>
            <w:hideMark/>
          </w:tcPr>
          <w:p w14:paraId="279D0821"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4E4DAB96"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0203</w:t>
            </w:r>
          </w:p>
        </w:tc>
        <w:tc>
          <w:tcPr>
            <w:tcW w:w="1240" w:type="dxa"/>
            <w:tcBorders>
              <w:top w:val="nil"/>
              <w:left w:val="nil"/>
              <w:bottom w:val="single" w:sz="4" w:space="0" w:color="auto"/>
              <w:right w:val="single" w:sz="4" w:space="0" w:color="auto"/>
            </w:tcBorders>
            <w:shd w:val="clear" w:color="auto" w:fill="auto"/>
            <w:hideMark/>
          </w:tcPr>
          <w:p w14:paraId="14BC6BEB"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9120051180</w:t>
            </w:r>
          </w:p>
        </w:tc>
        <w:tc>
          <w:tcPr>
            <w:tcW w:w="700" w:type="dxa"/>
            <w:tcBorders>
              <w:top w:val="nil"/>
              <w:left w:val="nil"/>
              <w:bottom w:val="single" w:sz="4" w:space="0" w:color="auto"/>
              <w:right w:val="single" w:sz="4" w:space="0" w:color="auto"/>
            </w:tcBorders>
            <w:shd w:val="clear" w:color="auto" w:fill="auto"/>
            <w:hideMark/>
          </w:tcPr>
          <w:p w14:paraId="1B84C25B"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4F20E870"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173 700,00</w:t>
            </w:r>
          </w:p>
        </w:tc>
      </w:tr>
      <w:tr w:rsidR="00F70513" w:rsidRPr="00F70513" w14:paraId="5AA33C50" w14:textId="77777777" w:rsidTr="00BA683B">
        <w:trPr>
          <w:trHeight w:val="1455"/>
        </w:trPr>
        <w:tc>
          <w:tcPr>
            <w:tcW w:w="4820" w:type="dxa"/>
            <w:tcBorders>
              <w:top w:val="nil"/>
              <w:left w:val="single" w:sz="4" w:space="0" w:color="auto"/>
              <w:bottom w:val="single" w:sz="4" w:space="0" w:color="auto"/>
              <w:right w:val="single" w:sz="4" w:space="0" w:color="auto"/>
            </w:tcBorders>
            <w:shd w:val="clear" w:color="auto" w:fill="auto"/>
            <w:hideMark/>
          </w:tcPr>
          <w:p w14:paraId="5D82608F"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14:paraId="6DBF46F5"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5E120C41"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0203</w:t>
            </w:r>
          </w:p>
        </w:tc>
        <w:tc>
          <w:tcPr>
            <w:tcW w:w="1240" w:type="dxa"/>
            <w:tcBorders>
              <w:top w:val="nil"/>
              <w:left w:val="nil"/>
              <w:bottom w:val="single" w:sz="4" w:space="0" w:color="auto"/>
              <w:right w:val="single" w:sz="4" w:space="0" w:color="auto"/>
            </w:tcBorders>
            <w:shd w:val="clear" w:color="auto" w:fill="auto"/>
            <w:hideMark/>
          </w:tcPr>
          <w:p w14:paraId="756CFF23"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9120051180</w:t>
            </w:r>
          </w:p>
        </w:tc>
        <w:tc>
          <w:tcPr>
            <w:tcW w:w="700" w:type="dxa"/>
            <w:tcBorders>
              <w:top w:val="nil"/>
              <w:left w:val="nil"/>
              <w:bottom w:val="single" w:sz="4" w:space="0" w:color="auto"/>
              <w:right w:val="single" w:sz="4" w:space="0" w:color="auto"/>
            </w:tcBorders>
            <w:shd w:val="clear" w:color="auto" w:fill="auto"/>
            <w:hideMark/>
          </w:tcPr>
          <w:p w14:paraId="7184E6A3"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100</w:t>
            </w:r>
          </w:p>
        </w:tc>
        <w:tc>
          <w:tcPr>
            <w:tcW w:w="1440" w:type="dxa"/>
            <w:tcBorders>
              <w:top w:val="nil"/>
              <w:left w:val="nil"/>
              <w:bottom w:val="single" w:sz="4" w:space="0" w:color="auto"/>
              <w:right w:val="single" w:sz="4" w:space="0" w:color="auto"/>
            </w:tcBorders>
            <w:shd w:val="clear" w:color="auto" w:fill="auto"/>
            <w:hideMark/>
          </w:tcPr>
          <w:p w14:paraId="1290DE0C"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162 797,06</w:t>
            </w:r>
          </w:p>
        </w:tc>
      </w:tr>
      <w:tr w:rsidR="00F70513" w:rsidRPr="00F70513" w14:paraId="495DF6F7"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434DAD9E"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Расходы на выплаты персоналу государственных (муниципальных) органов </w:t>
            </w:r>
          </w:p>
        </w:tc>
        <w:tc>
          <w:tcPr>
            <w:tcW w:w="740" w:type="dxa"/>
            <w:tcBorders>
              <w:top w:val="nil"/>
              <w:left w:val="nil"/>
              <w:bottom w:val="single" w:sz="4" w:space="0" w:color="auto"/>
              <w:right w:val="single" w:sz="4" w:space="0" w:color="auto"/>
            </w:tcBorders>
            <w:shd w:val="clear" w:color="auto" w:fill="auto"/>
            <w:hideMark/>
          </w:tcPr>
          <w:p w14:paraId="160A5719"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25BC259D"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0203</w:t>
            </w:r>
          </w:p>
        </w:tc>
        <w:tc>
          <w:tcPr>
            <w:tcW w:w="1240" w:type="dxa"/>
            <w:tcBorders>
              <w:top w:val="nil"/>
              <w:left w:val="nil"/>
              <w:bottom w:val="single" w:sz="4" w:space="0" w:color="auto"/>
              <w:right w:val="single" w:sz="4" w:space="0" w:color="auto"/>
            </w:tcBorders>
            <w:shd w:val="clear" w:color="auto" w:fill="auto"/>
            <w:hideMark/>
          </w:tcPr>
          <w:p w14:paraId="3DFBAF1C"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9120051180</w:t>
            </w:r>
          </w:p>
        </w:tc>
        <w:tc>
          <w:tcPr>
            <w:tcW w:w="700" w:type="dxa"/>
            <w:tcBorders>
              <w:top w:val="nil"/>
              <w:left w:val="nil"/>
              <w:bottom w:val="single" w:sz="4" w:space="0" w:color="auto"/>
              <w:right w:val="single" w:sz="4" w:space="0" w:color="auto"/>
            </w:tcBorders>
            <w:shd w:val="clear" w:color="auto" w:fill="auto"/>
            <w:hideMark/>
          </w:tcPr>
          <w:p w14:paraId="7B798C0D"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120</w:t>
            </w:r>
          </w:p>
        </w:tc>
        <w:tc>
          <w:tcPr>
            <w:tcW w:w="1440" w:type="dxa"/>
            <w:tcBorders>
              <w:top w:val="nil"/>
              <w:left w:val="nil"/>
              <w:bottom w:val="single" w:sz="4" w:space="0" w:color="auto"/>
              <w:right w:val="single" w:sz="4" w:space="0" w:color="auto"/>
            </w:tcBorders>
            <w:shd w:val="clear" w:color="auto" w:fill="auto"/>
            <w:hideMark/>
          </w:tcPr>
          <w:p w14:paraId="00FEC87C"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162 797,06</w:t>
            </w:r>
          </w:p>
        </w:tc>
      </w:tr>
      <w:tr w:rsidR="00F70513" w:rsidRPr="00F70513" w14:paraId="11405679"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34D84B3B"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lastRenderedPageBreak/>
              <w:t xml:space="preserve">Закупка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68CAF225"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4CB85BDE"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0203</w:t>
            </w:r>
          </w:p>
        </w:tc>
        <w:tc>
          <w:tcPr>
            <w:tcW w:w="1240" w:type="dxa"/>
            <w:tcBorders>
              <w:top w:val="nil"/>
              <w:left w:val="nil"/>
              <w:bottom w:val="single" w:sz="4" w:space="0" w:color="auto"/>
              <w:right w:val="single" w:sz="4" w:space="0" w:color="auto"/>
            </w:tcBorders>
            <w:shd w:val="clear" w:color="auto" w:fill="auto"/>
            <w:hideMark/>
          </w:tcPr>
          <w:p w14:paraId="57A9391A"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9120051180</w:t>
            </w:r>
          </w:p>
        </w:tc>
        <w:tc>
          <w:tcPr>
            <w:tcW w:w="700" w:type="dxa"/>
            <w:tcBorders>
              <w:top w:val="nil"/>
              <w:left w:val="nil"/>
              <w:bottom w:val="single" w:sz="4" w:space="0" w:color="auto"/>
              <w:right w:val="single" w:sz="4" w:space="0" w:color="auto"/>
            </w:tcBorders>
            <w:shd w:val="clear" w:color="auto" w:fill="auto"/>
            <w:hideMark/>
          </w:tcPr>
          <w:p w14:paraId="1200720A"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200</w:t>
            </w:r>
          </w:p>
        </w:tc>
        <w:tc>
          <w:tcPr>
            <w:tcW w:w="1440" w:type="dxa"/>
            <w:tcBorders>
              <w:top w:val="nil"/>
              <w:left w:val="nil"/>
              <w:bottom w:val="single" w:sz="4" w:space="0" w:color="auto"/>
              <w:right w:val="single" w:sz="4" w:space="0" w:color="auto"/>
            </w:tcBorders>
            <w:shd w:val="clear" w:color="auto" w:fill="auto"/>
            <w:hideMark/>
          </w:tcPr>
          <w:p w14:paraId="3623AA12"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10 902,94</w:t>
            </w:r>
          </w:p>
        </w:tc>
      </w:tr>
      <w:tr w:rsidR="00F70513" w:rsidRPr="00F70513" w14:paraId="07273560"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6C4222F1"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Иные закупки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4043603A"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3CF6177"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0203</w:t>
            </w:r>
          </w:p>
        </w:tc>
        <w:tc>
          <w:tcPr>
            <w:tcW w:w="1240" w:type="dxa"/>
            <w:tcBorders>
              <w:top w:val="nil"/>
              <w:left w:val="nil"/>
              <w:bottom w:val="single" w:sz="4" w:space="0" w:color="auto"/>
              <w:right w:val="single" w:sz="4" w:space="0" w:color="auto"/>
            </w:tcBorders>
            <w:shd w:val="clear" w:color="auto" w:fill="auto"/>
            <w:hideMark/>
          </w:tcPr>
          <w:p w14:paraId="75DB0E9C"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9120051180</w:t>
            </w:r>
          </w:p>
        </w:tc>
        <w:tc>
          <w:tcPr>
            <w:tcW w:w="700" w:type="dxa"/>
            <w:tcBorders>
              <w:top w:val="nil"/>
              <w:left w:val="nil"/>
              <w:bottom w:val="single" w:sz="4" w:space="0" w:color="auto"/>
              <w:right w:val="single" w:sz="4" w:space="0" w:color="auto"/>
            </w:tcBorders>
            <w:shd w:val="clear" w:color="auto" w:fill="auto"/>
            <w:hideMark/>
          </w:tcPr>
          <w:p w14:paraId="6FCC6497"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240</w:t>
            </w:r>
          </w:p>
        </w:tc>
        <w:tc>
          <w:tcPr>
            <w:tcW w:w="1440" w:type="dxa"/>
            <w:tcBorders>
              <w:top w:val="nil"/>
              <w:left w:val="nil"/>
              <w:bottom w:val="single" w:sz="4" w:space="0" w:color="auto"/>
              <w:right w:val="single" w:sz="4" w:space="0" w:color="auto"/>
            </w:tcBorders>
            <w:shd w:val="clear" w:color="auto" w:fill="auto"/>
            <w:hideMark/>
          </w:tcPr>
          <w:p w14:paraId="0F3BE0AE"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10 902,94</w:t>
            </w:r>
          </w:p>
        </w:tc>
      </w:tr>
      <w:tr w:rsidR="00F70513" w:rsidRPr="00F70513" w14:paraId="051CCE84"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06376644"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Национальная безопасность и правоохранительная деятельность</w:t>
            </w:r>
          </w:p>
        </w:tc>
        <w:tc>
          <w:tcPr>
            <w:tcW w:w="740" w:type="dxa"/>
            <w:tcBorders>
              <w:top w:val="nil"/>
              <w:left w:val="nil"/>
              <w:bottom w:val="single" w:sz="4" w:space="0" w:color="auto"/>
              <w:right w:val="single" w:sz="4" w:space="0" w:color="auto"/>
            </w:tcBorders>
            <w:shd w:val="clear" w:color="auto" w:fill="auto"/>
            <w:hideMark/>
          </w:tcPr>
          <w:p w14:paraId="165AEFA2"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39A7E4C8"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0300</w:t>
            </w:r>
          </w:p>
        </w:tc>
        <w:tc>
          <w:tcPr>
            <w:tcW w:w="1240" w:type="dxa"/>
            <w:tcBorders>
              <w:top w:val="nil"/>
              <w:left w:val="nil"/>
              <w:bottom w:val="single" w:sz="4" w:space="0" w:color="auto"/>
              <w:right w:val="single" w:sz="4" w:space="0" w:color="auto"/>
            </w:tcBorders>
            <w:shd w:val="clear" w:color="auto" w:fill="auto"/>
            <w:hideMark/>
          </w:tcPr>
          <w:p w14:paraId="790098B5"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26EF3F9B"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4367EDDB"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20 000,00</w:t>
            </w:r>
          </w:p>
        </w:tc>
      </w:tr>
      <w:tr w:rsidR="00F70513" w:rsidRPr="00F70513" w14:paraId="442BF464" w14:textId="77777777" w:rsidTr="00BA683B">
        <w:trPr>
          <w:trHeight w:val="900"/>
        </w:trPr>
        <w:tc>
          <w:tcPr>
            <w:tcW w:w="4820" w:type="dxa"/>
            <w:tcBorders>
              <w:top w:val="nil"/>
              <w:left w:val="single" w:sz="4" w:space="0" w:color="auto"/>
              <w:bottom w:val="single" w:sz="4" w:space="0" w:color="auto"/>
              <w:right w:val="single" w:sz="4" w:space="0" w:color="auto"/>
            </w:tcBorders>
            <w:shd w:val="clear" w:color="auto" w:fill="auto"/>
            <w:hideMark/>
          </w:tcPr>
          <w:p w14:paraId="3D2B5D45"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 xml:space="preserve">Защита населения и территории от чрезвычайных ситуаций природного и техногенного </w:t>
            </w:r>
            <w:proofErr w:type="spellStart"/>
            <w:proofErr w:type="gramStart"/>
            <w:r w:rsidRPr="00F70513">
              <w:rPr>
                <w:rFonts w:ascii="Courier New" w:hAnsi="Courier New" w:cs="Courier New"/>
                <w:b/>
                <w:bCs/>
                <w:color w:val="000000"/>
                <w:sz w:val="22"/>
                <w:szCs w:val="22"/>
              </w:rPr>
              <w:t>характера,пожарная</w:t>
            </w:r>
            <w:proofErr w:type="spellEnd"/>
            <w:proofErr w:type="gramEnd"/>
            <w:r w:rsidRPr="00F70513">
              <w:rPr>
                <w:rFonts w:ascii="Courier New" w:hAnsi="Courier New" w:cs="Courier New"/>
                <w:b/>
                <w:bCs/>
                <w:color w:val="000000"/>
                <w:sz w:val="22"/>
                <w:szCs w:val="22"/>
              </w:rPr>
              <w:t xml:space="preserve"> безопасность</w:t>
            </w:r>
          </w:p>
        </w:tc>
        <w:tc>
          <w:tcPr>
            <w:tcW w:w="740" w:type="dxa"/>
            <w:tcBorders>
              <w:top w:val="nil"/>
              <w:left w:val="nil"/>
              <w:bottom w:val="single" w:sz="4" w:space="0" w:color="auto"/>
              <w:right w:val="single" w:sz="4" w:space="0" w:color="auto"/>
            </w:tcBorders>
            <w:shd w:val="clear" w:color="auto" w:fill="auto"/>
            <w:hideMark/>
          </w:tcPr>
          <w:p w14:paraId="43A5E633"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4E7D0CF7"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0310</w:t>
            </w:r>
          </w:p>
        </w:tc>
        <w:tc>
          <w:tcPr>
            <w:tcW w:w="1240" w:type="dxa"/>
            <w:tcBorders>
              <w:top w:val="nil"/>
              <w:left w:val="nil"/>
              <w:bottom w:val="single" w:sz="4" w:space="0" w:color="auto"/>
              <w:right w:val="single" w:sz="4" w:space="0" w:color="auto"/>
            </w:tcBorders>
            <w:shd w:val="clear" w:color="auto" w:fill="auto"/>
            <w:hideMark/>
          </w:tcPr>
          <w:p w14:paraId="2E6742C9"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4A79F7CE"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44246B0F"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20 000,00</w:t>
            </w:r>
          </w:p>
        </w:tc>
      </w:tr>
      <w:tr w:rsidR="00F70513" w:rsidRPr="00F70513" w14:paraId="3141AB5E" w14:textId="77777777" w:rsidTr="00BA683B">
        <w:trPr>
          <w:trHeight w:val="465"/>
        </w:trPr>
        <w:tc>
          <w:tcPr>
            <w:tcW w:w="4820" w:type="dxa"/>
            <w:tcBorders>
              <w:top w:val="nil"/>
              <w:left w:val="single" w:sz="4" w:space="0" w:color="auto"/>
              <w:bottom w:val="single" w:sz="4" w:space="0" w:color="auto"/>
              <w:right w:val="single" w:sz="4" w:space="0" w:color="auto"/>
            </w:tcBorders>
            <w:shd w:val="clear" w:color="auto" w:fill="auto"/>
            <w:hideMark/>
          </w:tcPr>
          <w:p w14:paraId="654B8747"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Прочие непрограммные расходы</w:t>
            </w:r>
          </w:p>
        </w:tc>
        <w:tc>
          <w:tcPr>
            <w:tcW w:w="740" w:type="dxa"/>
            <w:tcBorders>
              <w:top w:val="nil"/>
              <w:left w:val="nil"/>
              <w:bottom w:val="single" w:sz="4" w:space="0" w:color="auto"/>
              <w:right w:val="single" w:sz="4" w:space="0" w:color="auto"/>
            </w:tcBorders>
            <w:shd w:val="clear" w:color="auto" w:fill="auto"/>
            <w:hideMark/>
          </w:tcPr>
          <w:p w14:paraId="1D919EAA"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6809A80"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0310</w:t>
            </w:r>
          </w:p>
        </w:tc>
        <w:tc>
          <w:tcPr>
            <w:tcW w:w="1240" w:type="dxa"/>
            <w:tcBorders>
              <w:top w:val="nil"/>
              <w:left w:val="nil"/>
              <w:bottom w:val="single" w:sz="4" w:space="0" w:color="auto"/>
              <w:right w:val="single" w:sz="4" w:space="0" w:color="auto"/>
            </w:tcBorders>
            <w:shd w:val="clear" w:color="auto" w:fill="auto"/>
            <w:hideMark/>
          </w:tcPr>
          <w:p w14:paraId="3EB409ED"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9130000000</w:t>
            </w:r>
          </w:p>
        </w:tc>
        <w:tc>
          <w:tcPr>
            <w:tcW w:w="700" w:type="dxa"/>
            <w:tcBorders>
              <w:top w:val="nil"/>
              <w:left w:val="nil"/>
              <w:bottom w:val="single" w:sz="4" w:space="0" w:color="auto"/>
              <w:right w:val="single" w:sz="4" w:space="0" w:color="auto"/>
            </w:tcBorders>
            <w:shd w:val="clear" w:color="auto" w:fill="auto"/>
            <w:hideMark/>
          </w:tcPr>
          <w:p w14:paraId="1BED9274"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04183F51"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20 000,00</w:t>
            </w:r>
          </w:p>
        </w:tc>
      </w:tr>
      <w:tr w:rsidR="00F70513" w:rsidRPr="00F70513" w14:paraId="3D51AB46" w14:textId="77777777" w:rsidTr="00BA683B">
        <w:trPr>
          <w:trHeight w:val="840"/>
        </w:trPr>
        <w:tc>
          <w:tcPr>
            <w:tcW w:w="4820" w:type="dxa"/>
            <w:tcBorders>
              <w:top w:val="nil"/>
              <w:left w:val="single" w:sz="4" w:space="0" w:color="auto"/>
              <w:bottom w:val="single" w:sz="4" w:space="0" w:color="auto"/>
              <w:right w:val="single" w:sz="4" w:space="0" w:color="auto"/>
            </w:tcBorders>
            <w:shd w:val="clear" w:color="auto" w:fill="auto"/>
            <w:hideMark/>
          </w:tcPr>
          <w:p w14:paraId="3F57FDAE"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740" w:type="dxa"/>
            <w:tcBorders>
              <w:top w:val="nil"/>
              <w:left w:val="nil"/>
              <w:bottom w:val="single" w:sz="4" w:space="0" w:color="auto"/>
              <w:right w:val="single" w:sz="4" w:space="0" w:color="auto"/>
            </w:tcBorders>
            <w:shd w:val="clear" w:color="auto" w:fill="auto"/>
            <w:hideMark/>
          </w:tcPr>
          <w:p w14:paraId="2DABCF75"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33428DC7"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0310</w:t>
            </w:r>
          </w:p>
        </w:tc>
        <w:tc>
          <w:tcPr>
            <w:tcW w:w="1240" w:type="dxa"/>
            <w:tcBorders>
              <w:top w:val="nil"/>
              <w:left w:val="nil"/>
              <w:bottom w:val="single" w:sz="4" w:space="0" w:color="auto"/>
              <w:right w:val="single" w:sz="4" w:space="0" w:color="auto"/>
            </w:tcBorders>
            <w:shd w:val="clear" w:color="auto" w:fill="auto"/>
            <w:hideMark/>
          </w:tcPr>
          <w:p w14:paraId="1B45CFB4"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9130080160</w:t>
            </w:r>
          </w:p>
        </w:tc>
        <w:tc>
          <w:tcPr>
            <w:tcW w:w="700" w:type="dxa"/>
            <w:tcBorders>
              <w:top w:val="nil"/>
              <w:left w:val="nil"/>
              <w:bottom w:val="single" w:sz="4" w:space="0" w:color="auto"/>
              <w:right w:val="single" w:sz="4" w:space="0" w:color="auto"/>
            </w:tcBorders>
            <w:shd w:val="clear" w:color="auto" w:fill="auto"/>
            <w:hideMark/>
          </w:tcPr>
          <w:p w14:paraId="603E0002"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459341D7"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20 000,00</w:t>
            </w:r>
          </w:p>
        </w:tc>
      </w:tr>
      <w:tr w:rsidR="00F70513" w:rsidRPr="00F70513" w14:paraId="72D4AB74"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012471ED"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Закупка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6E334E3D"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414D5C64"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0310</w:t>
            </w:r>
          </w:p>
        </w:tc>
        <w:tc>
          <w:tcPr>
            <w:tcW w:w="1240" w:type="dxa"/>
            <w:tcBorders>
              <w:top w:val="nil"/>
              <w:left w:val="nil"/>
              <w:bottom w:val="single" w:sz="4" w:space="0" w:color="auto"/>
              <w:right w:val="single" w:sz="4" w:space="0" w:color="auto"/>
            </w:tcBorders>
            <w:shd w:val="clear" w:color="auto" w:fill="auto"/>
            <w:hideMark/>
          </w:tcPr>
          <w:p w14:paraId="4FDE52CD"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9130080160</w:t>
            </w:r>
          </w:p>
        </w:tc>
        <w:tc>
          <w:tcPr>
            <w:tcW w:w="700" w:type="dxa"/>
            <w:tcBorders>
              <w:top w:val="nil"/>
              <w:left w:val="nil"/>
              <w:bottom w:val="single" w:sz="4" w:space="0" w:color="auto"/>
              <w:right w:val="single" w:sz="4" w:space="0" w:color="auto"/>
            </w:tcBorders>
            <w:shd w:val="clear" w:color="auto" w:fill="auto"/>
            <w:hideMark/>
          </w:tcPr>
          <w:p w14:paraId="1F1B6096"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200</w:t>
            </w:r>
          </w:p>
        </w:tc>
        <w:tc>
          <w:tcPr>
            <w:tcW w:w="1440" w:type="dxa"/>
            <w:tcBorders>
              <w:top w:val="nil"/>
              <w:left w:val="nil"/>
              <w:bottom w:val="single" w:sz="4" w:space="0" w:color="auto"/>
              <w:right w:val="single" w:sz="4" w:space="0" w:color="auto"/>
            </w:tcBorders>
            <w:shd w:val="clear" w:color="auto" w:fill="auto"/>
            <w:hideMark/>
          </w:tcPr>
          <w:p w14:paraId="7855135C"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20 000,00</w:t>
            </w:r>
          </w:p>
        </w:tc>
      </w:tr>
      <w:tr w:rsidR="00F70513" w:rsidRPr="00F70513" w14:paraId="5B3A490E"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63C264DE"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Иные закупки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33A48FDC"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4B2FC463"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0310</w:t>
            </w:r>
          </w:p>
        </w:tc>
        <w:tc>
          <w:tcPr>
            <w:tcW w:w="1240" w:type="dxa"/>
            <w:tcBorders>
              <w:top w:val="nil"/>
              <w:left w:val="nil"/>
              <w:bottom w:val="single" w:sz="4" w:space="0" w:color="auto"/>
              <w:right w:val="single" w:sz="4" w:space="0" w:color="auto"/>
            </w:tcBorders>
            <w:shd w:val="clear" w:color="auto" w:fill="auto"/>
            <w:hideMark/>
          </w:tcPr>
          <w:p w14:paraId="028DDF2A"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9130080160</w:t>
            </w:r>
          </w:p>
        </w:tc>
        <w:tc>
          <w:tcPr>
            <w:tcW w:w="700" w:type="dxa"/>
            <w:tcBorders>
              <w:top w:val="nil"/>
              <w:left w:val="nil"/>
              <w:bottom w:val="single" w:sz="4" w:space="0" w:color="auto"/>
              <w:right w:val="single" w:sz="4" w:space="0" w:color="auto"/>
            </w:tcBorders>
            <w:shd w:val="clear" w:color="auto" w:fill="auto"/>
            <w:hideMark/>
          </w:tcPr>
          <w:p w14:paraId="17B6EF87"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240</w:t>
            </w:r>
          </w:p>
        </w:tc>
        <w:tc>
          <w:tcPr>
            <w:tcW w:w="1440" w:type="dxa"/>
            <w:tcBorders>
              <w:top w:val="nil"/>
              <w:left w:val="nil"/>
              <w:bottom w:val="single" w:sz="4" w:space="0" w:color="auto"/>
              <w:right w:val="single" w:sz="4" w:space="0" w:color="auto"/>
            </w:tcBorders>
            <w:shd w:val="clear" w:color="auto" w:fill="auto"/>
            <w:hideMark/>
          </w:tcPr>
          <w:p w14:paraId="600FDA65"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20 000,00</w:t>
            </w:r>
          </w:p>
        </w:tc>
      </w:tr>
      <w:tr w:rsidR="00F70513" w:rsidRPr="00F70513" w14:paraId="21BF2C59" w14:textId="77777777" w:rsidTr="00BA683B">
        <w:trPr>
          <w:trHeight w:val="375"/>
        </w:trPr>
        <w:tc>
          <w:tcPr>
            <w:tcW w:w="4820" w:type="dxa"/>
            <w:tcBorders>
              <w:top w:val="nil"/>
              <w:left w:val="single" w:sz="4" w:space="0" w:color="auto"/>
              <w:bottom w:val="single" w:sz="4" w:space="0" w:color="auto"/>
              <w:right w:val="single" w:sz="4" w:space="0" w:color="auto"/>
            </w:tcBorders>
            <w:shd w:val="clear" w:color="auto" w:fill="auto"/>
            <w:hideMark/>
          </w:tcPr>
          <w:p w14:paraId="66117B4B"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Национальная экономика</w:t>
            </w:r>
          </w:p>
        </w:tc>
        <w:tc>
          <w:tcPr>
            <w:tcW w:w="740" w:type="dxa"/>
            <w:tcBorders>
              <w:top w:val="nil"/>
              <w:left w:val="nil"/>
              <w:bottom w:val="single" w:sz="4" w:space="0" w:color="auto"/>
              <w:right w:val="single" w:sz="4" w:space="0" w:color="auto"/>
            </w:tcBorders>
            <w:shd w:val="clear" w:color="auto" w:fill="auto"/>
            <w:hideMark/>
          </w:tcPr>
          <w:p w14:paraId="47B3EAF3"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5C494C09"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0400</w:t>
            </w:r>
          </w:p>
        </w:tc>
        <w:tc>
          <w:tcPr>
            <w:tcW w:w="1240" w:type="dxa"/>
            <w:tcBorders>
              <w:top w:val="nil"/>
              <w:left w:val="nil"/>
              <w:bottom w:val="single" w:sz="4" w:space="0" w:color="auto"/>
              <w:right w:val="single" w:sz="4" w:space="0" w:color="auto"/>
            </w:tcBorders>
            <w:shd w:val="clear" w:color="auto" w:fill="auto"/>
            <w:hideMark/>
          </w:tcPr>
          <w:p w14:paraId="02F6D45C"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523D6DCA"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19A9CA36"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287 480,10</w:t>
            </w:r>
          </w:p>
        </w:tc>
      </w:tr>
      <w:tr w:rsidR="00F70513" w:rsidRPr="00F70513" w14:paraId="12EC8739" w14:textId="77777777" w:rsidTr="00BA683B">
        <w:trPr>
          <w:trHeight w:val="405"/>
        </w:trPr>
        <w:tc>
          <w:tcPr>
            <w:tcW w:w="4820" w:type="dxa"/>
            <w:tcBorders>
              <w:top w:val="nil"/>
              <w:left w:val="single" w:sz="4" w:space="0" w:color="auto"/>
              <w:bottom w:val="single" w:sz="4" w:space="0" w:color="auto"/>
              <w:right w:val="single" w:sz="4" w:space="0" w:color="auto"/>
            </w:tcBorders>
            <w:shd w:val="clear" w:color="auto" w:fill="auto"/>
            <w:hideMark/>
          </w:tcPr>
          <w:p w14:paraId="3E1504AF"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hideMark/>
          </w:tcPr>
          <w:p w14:paraId="476189D0"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03F0BB0C"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0409</w:t>
            </w:r>
          </w:p>
        </w:tc>
        <w:tc>
          <w:tcPr>
            <w:tcW w:w="1240" w:type="dxa"/>
            <w:tcBorders>
              <w:top w:val="nil"/>
              <w:left w:val="nil"/>
              <w:bottom w:val="single" w:sz="4" w:space="0" w:color="auto"/>
              <w:right w:val="single" w:sz="4" w:space="0" w:color="auto"/>
            </w:tcBorders>
            <w:shd w:val="clear" w:color="auto" w:fill="auto"/>
            <w:hideMark/>
          </w:tcPr>
          <w:p w14:paraId="45445D9A"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6AC7B728"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0ACA6E0C"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287 480,10</w:t>
            </w:r>
          </w:p>
        </w:tc>
      </w:tr>
      <w:tr w:rsidR="00F70513" w:rsidRPr="00F70513" w14:paraId="16ED57DD" w14:textId="77777777" w:rsidTr="00BA683B">
        <w:trPr>
          <w:trHeight w:val="375"/>
        </w:trPr>
        <w:tc>
          <w:tcPr>
            <w:tcW w:w="4820" w:type="dxa"/>
            <w:tcBorders>
              <w:top w:val="nil"/>
              <w:left w:val="single" w:sz="4" w:space="0" w:color="auto"/>
              <w:bottom w:val="single" w:sz="4" w:space="0" w:color="auto"/>
              <w:right w:val="single" w:sz="4" w:space="0" w:color="auto"/>
            </w:tcBorders>
            <w:shd w:val="clear" w:color="auto" w:fill="auto"/>
            <w:hideMark/>
          </w:tcPr>
          <w:p w14:paraId="170C466A"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Дорожная деятельность</w:t>
            </w:r>
          </w:p>
        </w:tc>
        <w:tc>
          <w:tcPr>
            <w:tcW w:w="740" w:type="dxa"/>
            <w:tcBorders>
              <w:top w:val="nil"/>
              <w:left w:val="nil"/>
              <w:bottom w:val="single" w:sz="4" w:space="0" w:color="auto"/>
              <w:right w:val="single" w:sz="4" w:space="0" w:color="auto"/>
            </w:tcBorders>
            <w:shd w:val="clear" w:color="auto" w:fill="auto"/>
            <w:hideMark/>
          </w:tcPr>
          <w:p w14:paraId="4CF60688"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156567D3"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0409</w:t>
            </w:r>
          </w:p>
        </w:tc>
        <w:tc>
          <w:tcPr>
            <w:tcW w:w="1240" w:type="dxa"/>
            <w:tcBorders>
              <w:top w:val="nil"/>
              <w:left w:val="nil"/>
              <w:bottom w:val="single" w:sz="4" w:space="0" w:color="auto"/>
              <w:right w:val="single" w:sz="4" w:space="0" w:color="auto"/>
            </w:tcBorders>
            <w:shd w:val="clear" w:color="auto" w:fill="auto"/>
            <w:hideMark/>
          </w:tcPr>
          <w:p w14:paraId="6E4CCA03"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9440000000</w:t>
            </w:r>
          </w:p>
        </w:tc>
        <w:tc>
          <w:tcPr>
            <w:tcW w:w="700" w:type="dxa"/>
            <w:tcBorders>
              <w:top w:val="nil"/>
              <w:left w:val="nil"/>
              <w:bottom w:val="single" w:sz="4" w:space="0" w:color="auto"/>
              <w:right w:val="single" w:sz="4" w:space="0" w:color="auto"/>
            </w:tcBorders>
            <w:shd w:val="clear" w:color="auto" w:fill="auto"/>
            <w:hideMark/>
          </w:tcPr>
          <w:p w14:paraId="12EED66B"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6FA48E20"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287 480,10</w:t>
            </w:r>
          </w:p>
        </w:tc>
      </w:tr>
      <w:tr w:rsidR="00F70513" w:rsidRPr="00F70513" w14:paraId="4333E34C"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2A50850A"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Обеспечение дорожной деятельности в отношении автомобильных дорог местного значения</w:t>
            </w:r>
          </w:p>
        </w:tc>
        <w:tc>
          <w:tcPr>
            <w:tcW w:w="740" w:type="dxa"/>
            <w:tcBorders>
              <w:top w:val="nil"/>
              <w:left w:val="nil"/>
              <w:bottom w:val="single" w:sz="4" w:space="0" w:color="auto"/>
              <w:right w:val="single" w:sz="4" w:space="0" w:color="auto"/>
            </w:tcBorders>
            <w:shd w:val="clear" w:color="auto" w:fill="auto"/>
            <w:hideMark/>
          </w:tcPr>
          <w:p w14:paraId="6E0C9C9C"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4E0ED8D"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0409</w:t>
            </w:r>
          </w:p>
        </w:tc>
        <w:tc>
          <w:tcPr>
            <w:tcW w:w="1240" w:type="dxa"/>
            <w:tcBorders>
              <w:top w:val="nil"/>
              <w:left w:val="nil"/>
              <w:bottom w:val="single" w:sz="4" w:space="0" w:color="auto"/>
              <w:right w:val="single" w:sz="4" w:space="0" w:color="auto"/>
            </w:tcBorders>
            <w:shd w:val="clear" w:color="auto" w:fill="auto"/>
            <w:hideMark/>
          </w:tcPr>
          <w:p w14:paraId="7406352D"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9440080990</w:t>
            </w:r>
          </w:p>
        </w:tc>
        <w:tc>
          <w:tcPr>
            <w:tcW w:w="700" w:type="dxa"/>
            <w:tcBorders>
              <w:top w:val="nil"/>
              <w:left w:val="nil"/>
              <w:bottom w:val="single" w:sz="4" w:space="0" w:color="auto"/>
              <w:right w:val="single" w:sz="4" w:space="0" w:color="auto"/>
            </w:tcBorders>
            <w:shd w:val="clear" w:color="auto" w:fill="auto"/>
            <w:hideMark/>
          </w:tcPr>
          <w:p w14:paraId="2D330266"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18EFD10F"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287 480,10</w:t>
            </w:r>
          </w:p>
        </w:tc>
      </w:tr>
      <w:tr w:rsidR="00F70513" w:rsidRPr="00F70513" w14:paraId="6E1FCE7A"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38A3B2F3"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Закупка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7B14F408"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6DE2DC5A"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0409</w:t>
            </w:r>
          </w:p>
        </w:tc>
        <w:tc>
          <w:tcPr>
            <w:tcW w:w="1240" w:type="dxa"/>
            <w:tcBorders>
              <w:top w:val="nil"/>
              <w:left w:val="nil"/>
              <w:bottom w:val="single" w:sz="4" w:space="0" w:color="auto"/>
              <w:right w:val="single" w:sz="4" w:space="0" w:color="auto"/>
            </w:tcBorders>
            <w:shd w:val="clear" w:color="auto" w:fill="auto"/>
            <w:hideMark/>
          </w:tcPr>
          <w:p w14:paraId="332C55DE"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9440080990</w:t>
            </w:r>
          </w:p>
        </w:tc>
        <w:tc>
          <w:tcPr>
            <w:tcW w:w="700" w:type="dxa"/>
            <w:tcBorders>
              <w:top w:val="nil"/>
              <w:left w:val="nil"/>
              <w:bottom w:val="single" w:sz="4" w:space="0" w:color="auto"/>
              <w:right w:val="single" w:sz="4" w:space="0" w:color="auto"/>
            </w:tcBorders>
            <w:shd w:val="clear" w:color="auto" w:fill="auto"/>
            <w:hideMark/>
          </w:tcPr>
          <w:p w14:paraId="46E6F226"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200</w:t>
            </w:r>
          </w:p>
        </w:tc>
        <w:tc>
          <w:tcPr>
            <w:tcW w:w="1440" w:type="dxa"/>
            <w:tcBorders>
              <w:top w:val="nil"/>
              <w:left w:val="nil"/>
              <w:bottom w:val="single" w:sz="4" w:space="0" w:color="auto"/>
              <w:right w:val="single" w:sz="4" w:space="0" w:color="auto"/>
            </w:tcBorders>
            <w:shd w:val="clear" w:color="auto" w:fill="auto"/>
            <w:hideMark/>
          </w:tcPr>
          <w:p w14:paraId="24E4871B"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287 480,10</w:t>
            </w:r>
          </w:p>
        </w:tc>
      </w:tr>
      <w:tr w:rsidR="00F70513" w:rsidRPr="00F70513" w14:paraId="03B2A5E8"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55411CF3"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Иные закупки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3E006F38"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31B78220"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0409</w:t>
            </w:r>
          </w:p>
        </w:tc>
        <w:tc>
          <w:tcPr>
            <w:tcW w:w="1240" w:type="dxa"/>
            <w:tcBorders>
              <w:top w:val="nil"/>
              <w:left w:val="nil"/>
              <w:bottom w:val="single" w:sz="4" w:space="0" w:color="auto"/>
              <w:right w:val="single" w:sz="4" w:space="0" w:color="auto"/>
            </w:tcBorders>
            <w:shd w:val="clear" w:color="auto" w:fill="auto"/>
            <w:hideMark/>
          </w:tcPr>
          <w:p w14:paraId="6807C3BD"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9440080990</w:t>
            </w:r>
          </w:p>
        </w:tc>
        <w:tc>
          <w:tcPr>
            <w:tcW w:w="700" w:type="dxa"/>
            <w:tcBorders>
              <w:top w:val="nil"/>
              <w:left w:val="nil"/>
              <w:bottom w:val="single" w:sz="4" w:space="0" w:color="auto"/>
              <w:right w:val="single" w:sz="4" w:space="0" w:color="auto"/>
            </w:tcBorders>
            <w:shd w:val="clear" w:color="auto" w:fill="auto"/>
            <w:hideMark/>
          </w:tcPr>
          <w:p w14:paraId="0CED19C2"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240</w:t>
            </w:r>
          </w:p>
        </w:tc>
        <w:tc>
          <w:tcPr>
            <w:tcW w:w="1440" w:type="dxa"/>
            <w:tcBorders>
              <w:top w:val="nil"/>
              <w:left w:val="nil"/>
              <w:bottom w:val="single" w:sz="4" w:space="0" w:color="auto"/>
              <w:right w:val="single" w:sz="4" w:space="0" w:color="auto"/>
            </w:tcBorders>
            <w:shd w:val="clear" w:color="auto" w:fill="auto"/>
            <w:hideMark/>
          </w:tcPr>
          <w:p w14:paraId="7F01D0C2"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287 480,10</w:t>
            </w:r>
          </w:p>
        </w:tc>
      </w:tr>
      <w:tr w:rsidR="00F70513" w:rsidRPr="00F70513" w14:paraId="1F24C2A0" w14:textId="77777777" w:rsidTr="00BA683B">
        <w:trPr>
          <w:trHeight w:val="360"/>
        </w:trPr>
        <w:tc>
          <w:tcPr>
            <w:tcW w:w="4820" w:type="dxa"/>
            <w:tcBorders>
              <w:top w:val="nil"/>
              <w:left w:val="single" w:sz="4" w:space="0" w:color="auto"/>
              <w:bottom w:val="single" w:sz="4" w:space="0" w:color="auto"/>
              <w:right w:val="single" w:sz="4" w:space="0" w:color="auto"/>
            </w:tcBorders>
            <w:shd w:val="clear" w:color="auto" w:fill="auto"/>
            <w:hideMark/>
          </w:tcPr>
          <w:p w14:paraId="77935978"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Жилищно-коммунальное хозяйство</w:t>
            </w:r>
          </w:p>
        </w:tc>
        <w:tc>
          <w:tcPr>
            <w:tcW w:w="740" w:type="dxa"/>
            <w:tcBorders>
              <w:top w:val="nil"/>
              <w:left w:val="nil"/>
              <w:bottom w:val="single" w:sz="4" w:space="0" w:color="auto"/>
              <w:right w:val="single" w:sz="4" w:space="0" w:color="auto"/>
            </w:tcBorders>
            <w:shd w:val="clear" w:color="auto" w:fill="auto"/>
            <w:hideMark/>
          </w:tcPr>
          <w:p w14:paraId="6ADC4687"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1F8AA5A7"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0500</w:t>
            </w:r>
          </w:p>
        </w:tc>
        <w:tc>
          <w:tcPr>
            <w:tcW w:w="1240" w:type="dxa"/>
            <w:tcBorders>
              <w:top w:val="nil"/>
              <w:left w:val="nil"/>
              <w:bottom w:val="single" w:sz="4" w:space="0" w:color="auto"/>
              <w:right w:val="single" w:sz="4" w:space="0" w:color="auto"/>
            </w:tcBorders>
            <w:shd w:val="clear" w:color="auto" w:fill="auto"/>
            <w:hideMark/>
          </w:tcPr>
          <w:p w14:paraId="2501ADD8"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4C76F775"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0B0021FE"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310 609,16</w:t>
            </w:r>
          </w:p>
        </w:tc>
      </w:tr>
      <w:tr w:rsidR="00F70513" w:rsidRPr="00F70513" w14:paraId="33FA001B" w14:textId="77777777" w:rsidTr="00BA683B">
        <w:trPr>
          <w:trHeight w:val="360"/>
        </w:trPr>
        <w:tc>
          <w:tcPr>
            <w:tcW w:w="4820" w:type="dxa"/>
            <w:tcBorders>
              <w:top w:val="nil"/>
              <w:left w:val="single" w:sz="4" w:space="0" w:color="auto"/>
              <w:bottom w:val="single" w:sz="4" w:space="0" w:color="auto"/>
              <w:right w:val="single" w:sz="4" w:space="0" w:color="auto"/>
            </w:tcBorders>
            <w:shd w:val="clear" w:color="auto" w:fill="auto"/>
            <w:hideMark/>
          </w:tcPr>
          <w:p w14:paraId="604B3430"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Благоустройство</w:t>
            </w:r>
          </w:p>
        </w:tc>
        <w:tc>
          <w:tcPr>
            <w:tcW w:w="740" w:type="dxa"/>
            <w:tcBorders>
              <w:top w:val="nil"/>
              <w:left w:val="nil"/>
              <w:bottom w:val="single" w:sz="4" w:space="0" w:color="auto"/>
              <w:right w:val="single" w:sz="4" w:space="0" w:color="auto"/>
            </w:tcBorders>
            <w:shd w:val="clear" w:color="auto" w:fill="auto"/>
            <w:hideMark/>
          </w:tcPr>
          <w:p w14:paraId="401DFAE4"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592ED46B"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0503</w:t>
            </w:r>
          </w:p>
        </w:tc>
        <w:tc>
          <w:tcPr>
            <w:tcW w:w="1240" w:type="dxa"/>
            <w:tcBorders>
              <w:top w:val="nil"/>
              <w:left w:val="nil"/>
              <w:bottom w:val="single" w:sz="4" w:space="0" w:color="auto"/>
              <w:right w:val="single" w:sz="4" w:space="0" w:color="auto"/>
            </w:tcBorders>
            <w:shd w:val="clear" w:color="auto" w:fill="auto"/>
            <w:hideMark/>
          </w:tcPr>
          <w:p w14:paraId="7497F3AB"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046BEF6B"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3BCC9EEF"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310 609,16</w:t>
            </w:r>
          </w:p>
        </w:tc>
      </w:tr>
      <w:tr w:rsidR="00F70513" w:rsidRPr="00F70513" w14:paraId="0B0FB959"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18E2D803"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Организация сбора и вывоза бытовых отходов</w:t>
            </w:r>
          </w:p>
        </w:tc>
        <w:tc>
          <w:tcPr>
            <w:tcW w:w="740" w:type="dxa"/>
            <w:tcBorders>
              <w:top w:val="nil"/>
              <w:left w:val="nil"/>
              <w:bottom w:val="single" w:sz="4" w:space="0" w:color="auto"/>
              <w:right w:val="single" w:sz="4" w:space="0" w:color="auto"/>
            </w:tcBorders>
            <w:shd w:val="clear" w:color="auto" w:fill="auto"/>
            <w:hideMark/>
          </w:tcPr>
          <w:p w14:paraId="5185BA83"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000000" w:fill="FFFFFF"/>
            <w:hideMark/>
          </w:tcPr>
          <w:p w14:paraId="1251221D"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0503</w:t>
            </w:r>
          </w:p>
        </w:tc>
        <w:tc>
          <w:tcPr>
            <w:tcW w:w="1240" w:type="dxa"/>
            <w:tcBorders>
              <w:top w:val="nil"/>
              <w:left w:val="nil"/>
              <w:bottom w:val="single" w:sz="4" w:space="0" w:color="auto"/>
              <w:right w:val="single" w:sz="4" w:space="0" w:color="auto"/>
            </w:tcBorders>
            <w:shd w:val="clear" w:color="auto" w:fill="auto"/>
            <w:hideMark/>
          </w:tcPr>
          <w:p w14:paraId="4D9662F0"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9530081022</w:t>
            </w:r>
          </w:p>
        </w:tc>
        <w:tc>
          <w:tcPr>
            <w:tcW w:w="700" w:type="dxa"/>
            <w:tcBorders>
              <w:top w:val="nil"/>
              <w:left w:val="nil"/>
              <w:bottom w:val="single" w:sz="4" w:space="0" w:color="auto"/>
              <w:right w:val="single" w:sz="4" w:space="0" w:color="auto"/>
            </w:tcBorders>
            <w:shd w:val="clear" w:color="000000" w:fill="FFFFFF"/>
            <w:hideMark/>
          </w:tcPr>
          <w:p w14:paraId="1D5E7811"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4C30E6B6"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7 509,16</w:t>
            </w:r>
          </w:p>
        </w:tc>
      </w:tr>
      <w:tr w:rsidR="00F70513" w:rsidRPr="00F70513" w14:paraId="68579155"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75464E04"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Закупка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252BE29F"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000000" w:fill="FFFFFF"/>
            <w:hideMark/>
          </w:tcPr>
          <w:p w14:paraId="1FA1A848"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0503</w:t>
            </w:r>
          </w:p>
        </w:tc>
        <w:tc>
          <w:tcPr>
            <w:tcW w:w="1240" w:type="dxa"/>
            <w:tcBorders>
              <w:top w:val="nil"/>
              <w:left w:val="nil"/>
              <w:bottom w:val="single" w:sz="4" w:space="0" w:color="auto"/>
              <w:right w:val="single" w:sz="4" w:space="0" w:color="auto"/>
            </w:tcBorders>
            <w:shd w:val="clear" w:color="auto" w:fill="auto"/>
            <w:hideMark/>
          </w:tcPr>
          <w:p w14:paraId="17C1A6AE"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9530081022</w:t>
            </w:r>
          </w:p>
        </w:tc>
        <w:tc>
          <w:tcPr>
            <w:tcW w:w="700" w:type="dxa"/>
            <w:tcBorders>
              <w:top w:val="nil"/>
              <w:left w:val="nil"/>
              <w:bottom w:val="single" w:sz="4" w:space="0" w:color="auto"/>
              <w:right w:val="single" w:sz="4" w:space="0" w:color="auto"/>
            </w:tcBorders>
            <w:shd w:val="clear" w:color="000000" w:fill="FFFFFF"/>
            <w:hideMark/>
          </w:tcPr>
          <w:p w14:paraId="7B24107D"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200</w:t>
            </w:r>
          </w:p>
        </w:tc>
        <w:tc>
          <w:tcPr>
            <w:tcW w:w="1440" w:type="dxa"/>
            <w:tcBorders>
              <w:top w:val="nil"/>
              <w:left w:val="nil"/>
              <w:bottom w:val="single" w:sz="4" w:space="0" w:color="auto"/>
              <w:right w:val="single" w:sz="4" w:space="0" w:color="auto"/>
            </w:tcBorders>
            <w:shd w:val="clear" w:color="auto" w:fill="auto"/>
            <w:hideMark/>
          </w:tcPr>
          <w:p w14:paraId="31997CDA"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7 509,16</w:t>
            </w:r>
          </w:p>
        </w:tc>
      </w:tr>
      <w:tr w:rsidR="00F70513" w:rsidRPr="00F70513" w14:paraId="0B5FCA5B"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026F576E"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Иные закупки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0479B982"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000000" w:fill="FFFFFF"/>
            <w:hideMark/>
          </w:tcPr>
          <w:p w14:paraId="4CCE5997"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0503</w:t>
            </w:r>
          </w:p>
        </w:tc>
        <w:tc>
          <w:tcPr>
            <w:tcW w:w="1240" w:type="dxa"/>
            <w:tcBorders>
              <w:top w:val="nil"/>
              <w:left w:val="nil"/>
              <w:bottom w:val="single" w:sz="4" w:space="0" w:color="auto"/>
              <w:right w:val="single" w:sz="4" w:space="0" w:color="auto"/>
            </w:tcBorders>
            <w:shd w:val="clear" w:color="auto" w:fill="auto"/>
            <w:hideMark/>
          </w:tcPr>
          <w:p w14:paraId="234FCA84"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9530081022</w:t>
            </w:r>
          </w:p>
        </w:tc>
        <w:tc>
          <w:tcPr>
            <w:tcW w:w="700" w:type="dxa"/>
            <w:tcBorders>
              <w:top w:val="nil"/>
              <w:left w:val="nil"/>
              <w:bottom w:val="single" w:sz="4" w:space="0" w:color="auto"/>
              <w:right w:val="single" w:sz="4" w:space="0" w:color="auto"/>
            </w:tcBorders>
            <w:shd w:val="clear" w:color="000000" w:fill="FFFFFF"/>
            <w:hideMark/>
          </w:tcPr>
          <w:p w14:paraId="4718FE3F"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240</w:t>
            </w:r>
          </w:p>
        </w:tc>
        <w:tc>
          <w:tcPr>
            <w:tcW w:w="1440" w:type="dxa"/>
            <w:tcBorders>
              <w:top w:val="nil"/>
              <w:left w:val="nil"/>
              <w:bottom w:val="single" w:sz="4" w:space="0" w:color="auto"/>
              <w:right w:val="single" w:sz="4" w:space="0" w:color="auto"/>
            </w:tcBorders>
            <w:shd w:val="clear" w:color="auto" w:fill="auto"/>
            <w:hideMark/>
          </w:tcPr>
          <w:p w14:paraId="24DE9DFD"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7 509,16</w:t>
            </w:r>
          </w:p>
        </w:tc>
      </w:tr>
      <w:tr w:rsidR="00F70513" w:rsidRPr="00F70513" w14:paraId="1DA672FD" w14:textId="77777777" w:rsidTr="00BA683B">
        <w:trPr>
          <w:trHeight w:val="360"/>
        </w:trPr>
        <w:tc>
          <w:tcPr>
            <w:tcW w:w="4820" w:type="dxa"/>
            <w:tcBorders>
              <w:top w:val="nil"/>
              <w:left w:val="single" w:sz="4" w:space="0" w:color="auto"/>
              <w:bottom w:val="single" w:sz="4" w:space="0" w:color="auto"/>
              <w:right w:val="single" w:sz="4" w:space="0" w:color="auto"/>
            </w:tcBorders>
            <w:shd w:val="clear" w:color="auto" w:fill="auto"/>
            <w:hideMark/>
          </w:tcPr>
          <w:p w14:paraId="74E2B78F"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 xml:space="preserve">Прочие мероприятия по благоустройству </w:t>
            </w:r>
          </w:p>
        </w:tc>
        <w:tc>
          <w:tcPr>
            <w:tcW w:w="740" w:type="dxa"/>
            <w:tcBorders>
              <w:top w:val="nil"/>
              <w:left w:val="nil"/>
              <w:bottom w:val="single" w:sz="4" w:space="0" w:color="auto"/>
              <w:right w:val="single" w:sz="4" w:space="0" w:color="auto"/>
            </w:tcBorders>
            <w:shd w:val="clear" w:color="auto" w:fill="auto"/>
            <w:hideMark/>
          </w:tcPr>
          <w:p w14:paraId="38A8D320"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3FB834F0"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0503</w:t>
            </w:r>
          </w:p>
        </w:tc>
        <w:tc>
          <w:tcPr>
            <w:tcW w:w="1240" w:type="dxa"/>
            <w:tcBorders>
              <w:top w:val="nil"/>
              <w:left w:val="nil"/>
              <w:bottom w:val="single" w:sz="4" w:space="0" w:color="auto"/>
              <w:right w:val="single" w:sz="4" w:space="0" w:color="auto"/>
            </w:tcBorders>
            <w:shd w:val="clear" w:color="auto" w:fill="auto"/>
            <w:hideMark/>
          </w:tcPr>
          <w:p w14:paraId="18D3AB83"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9530081024</w:t>
            </w:r>
          </w:p>
        </w:tc>
        <w:tc>
          <w:tcPr>
            <w:tcW w:w="700" w:type="dxa"/>
            <w:tcBorders>
              <w:top w:val="nil"/>
              <w:left w:val="nil"/>
              <w:bottom w:val="single" w:sz="4" w:space="0" w:color="auto"/>
              <w:right w:val="single" w:sz="4" w:space="0" w:color="auto"/>
            </w:tcBorders>
            <w:shd w:val="clear" w:color="auto" w:fill="auto"/>
            <w:hideMark/>
          </w:tcPr>
          <w:p w14:paraId="0B678FA5"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1EFE5242"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303 100,00</w:t>
            </w:r>
          </w:p>
        </w:tc>
      </w:tr>
      <w:tr w:rsidR="00F70513" w:rsidRPr="00F70513" w14:paraId="0AFD07EE" w14:textId="77777777" w:rsidTr="00BA683B">
        <w:trPr>
          <w:trHeight w:val="360"/>
        </w:trPr>
        <w:tc>
          <w:tcPr>
            <w:tcW w:w="4820" w:type="dxa"/>
            <w:tcBorders>
              <w:top w:val="nil"/>
              <w:left w:val="single" w:sz="4" w:space="0" w:color="auto"/>
              <w:bottom w:val="single" w:sz="4" w:space="0" w:color="auto"/>
              <w:right w:val="single" w:sz="4" w:space="0" w:color="auto"/>
            </w:tcBorders>
            <w:shd w:val="clear" w:color="auto" w:fill="auto"/>
            <w:hideMark/>
          </w:tcPr>
          <w:p w14:paraId="1596128E"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Реализация мероприятий перечня проектов народных инициатив</w:t>
            </w:r>
          </w:p>
        </w:tc>
        <w:tc>
          <w:tcPr>
            <w:tcW w:w="740" w:type="dxa"/>
            <w:tcBorders>
              <w:top w:val="nil"/>
              <w:left w:val="nil"/>
              <w:bottom w:val="single" w:sz="4" w:space="0" w:color="auto"/>
              <w:right w:val="single" w:sz="4" w:space="0" w:color="auto"/>
            </w:tcBorders>
            <w:shd w:val="clear" w:color="auto" w:fill="auto"/>
            <w:hideMark/>
          </w:tcPr>
          <w:p w14:paraId="39527F5E"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2CED1251"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0503</w:t>
            </w:r>
          </w:p>
        </w:tc>
        <w:tc>
          <w:tcPr>
            <w:tcW w:w="1240" w:type="dxa"/>
            <w:tcBorders>
              <w:top w:val="nil"/>
              <w:left w:val="nil"/>
              <w:bottom w:val="single" w:sz="4" w:space="0" w:color="auto"/>
              <w:right w:val="single" w:sz="4" w:space="0" w:color="auto"/>
            </w:tcBorders>
            <w:shd w:val="clear" w:color="auto" w:fill="auto"/>
            <w:hideMark/>
          </w:tcPr>
          <w:p w14:paraId="1DE466C0"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95300S2370</w:t>
            </w:r>
          </w:p>
        </w:tc>
        <w:tc>
          <w:tcPr>
            <w:tcW w:w="700" w:type="dxa"/>
            <w:tcBorders>
              <w:top w:val="nil"/>
              <w:left w:val="nil"/>
              <w:bottom w:val="single" w:sz="4" w:space="0" w:color="auto"/>
              <w:right w:val="single" w:sz="4" w:space="0" w:color="auto"/>
            </w:tcBorders>
            <w:shd w:val="clear" w:color="auto" w:fill="auto"/>
            <w:hideMark/>
          </w:tcPr>
          <w:p w14:paraId="5E468580"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527C70B7"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 </w:t>
            </w:r>
          </w:p>
        </w:tc>
      </w:tr>
      <w:tr w:rsidR="00F70513" w:rsidRPr="00F70513" w14:paraId="03176D11" w14:textId="77777777" w:rsidTr="00BA683B">
        <w:trPr>
          <w:trHeight w:val="525"/>
        </w:trPr>
        <w:tc>
          <w:tcPr>
            <w:tcW w:w="4820" w:type="dxa"/>
            <w:tcBorders>
              <w:top w:val="nil"/>
              <w:left w:val="single" w:sz="4" w:space="0" w:color="auto"/>
              <w:bottom w:val="single" w:sz="4" w:space="0" w:color="auto"/>
              <w:right w:val="single" w:sz="4" w:space="0" w:color="auto"/>
            </w:tcBorders>
            <w:shd w:val="clear" w:color="auto" w:fill="auto"/>
            <w:hideMark/>
          </w:tcPr>
          <w:p w14:paraId="2825FB12"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lastRenderedPageBreak/>
              <w:t xml:space="preserve">Закупка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541DB190"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1231BADB"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0503</w:t>
            </w:r>
          </w:p>
        </w:tc>
        <w:tc>
          <w:tcPr>
            <w:tcW w:w="1240" w:type="dxa"/>
            <w:tcBorders>
              <w:top w:val="nil"/>
              <w:left w:val="nil"/>
              <w:bottom w:val="single" w:sz="4" w:space="0" w:color="auto"/>
              <w:right w:val="single" w:sz="4" w:space="0" w:color="auto"/>
            </w:tcBorders>
            <w:shd w:val="clear" w:color="auto" w:fill="auto"/>
            <w:hideMark/>
          </w:tcPr>
          <w:p w14:paraId="18DA195C"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95300S2370</w:t>
            </w:r>
          </w:p>
        </w:tc>
        <w:tc>
          <w:tcPr>
            <w:tcW w:w="700" w:type="dxa"/>
            <w:tcBorders>
              <w:top w:val="nil"/>
              <w:left w:val="nil"/>
              <w:bottom w:val="single" w:sz="4" w:space="0" w:color="auto"/>
              <w:right w:val="single" w:sz="4" w:space="0" w:color="auto"/>
            </w:tcBorders>
            <w:shd w:val="clear" w:color="auto" w:fill="auto"/>
            <w:hideMark/>
          </w:tcPr>
          <w:p w14:paraId="020BA1F0"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200</w:t>
            </w:r>
          </w:p>
        </w:tc>
        <w:tc>
          <w:tcPr>
            <w:tcW w:w="1440" w:type="dxa"/>
            <w:tcBorders>
              <w:top w:val="nil"/>
              <w:left w:val="nil"/>
              <w:bottom w:val="single" w:sz="4" w:space="0" w:color="auto"/>
              <w:right w:val="single" w:sz="4" w:space="0" w:color="auto"/>
            </w:tcBorders>
            <w:shd w:val="clear" w:color="auto" w:fill="auto"/>
            <w:hideMark/>
          </w:tcPr>
          <w:p w14:paraId="13501A8E"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303 100,00</w:t>
            </w:r>
          </w:p>
        </w:tc>
      </w:tr>
      <w:tr w:rsidR="00F70513" w:rsidRPr="00F70513" w14:paraId="7A48C56A" w14:textId="77777777" w:rsidTr="00BA683B">
        <w:trPr>
          <w:trHeight w:val="525"/>
        </w:trPr>
        <w:tc>
          <w:tcPr>
            <w:tcW w:w="4820" w:type="dxa"/>
            <w:tcBorders>
              <w:top w:val="nil"/>
              <w:left w:val="single" w:sz="4" w:space="0" w:color="auto"/>
              <w:bottom w:val="single" w:sz="4" w:space="0" w:color="auto"/>
              <w:right w:val="single" w:sz="4" w:space="0" w:color="auto"/>
            </w:tcBorders>
            <w:shd w:val="clear" w:color="auto" w:fill="auto"/>
            <w:hideMark/>
          </w:tcPr>
          <w:p w14:paraId="34BFE77D"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Иные закупки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412076BC"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1577F05A"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0503</w:t>
            </w:r>
          </w:p>
        </w:tc>
        <w:tc>
          <w:tcPr>
            <w:tcW w:w="1240" w:type="dxa"/>
            <w:tcBorders>
              <w:top w:val="nil"/>
              <w:left w:val="nil"/>
              <w:bottom w:val="single" w:sz="4" w:space="0" w:color="auto"/>
              <w:right w:val="single" w:sz="4" w:space="0" w:color="auto"/>
            </w:tcBorders>
            <w:shd w:val="clear" w:color="auto" w:fill="auto"/>
            <w:hideMark/>
          </w:tcPr>
          <w:p w14:paraId="354C6F4F"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95300S2370</w:t>
            </w:r>
          </w:p>
        </w:tc>
        <w:tc>
          <w:tcPr>
            <w:tcW w:w="700" w:type="dxa"/>
            <w:tcBorders>
              <w:top w:val="nil"/>
              <w:left w:val="nil"/>
              <w:bottom w:val="single" w:sz="4" w:space="0" w:color="auto"/>
              <w:right w:val="single" w:sz="4" w:space="0" w:color="auto"/>
            </w:tcBorders>
            <w:shd w:val="clear" w:color="auto" w:fill="auto"/>
            <w:hideMark/>
          </w:tcPr>
          <w:p w14:paraId="5056EF88"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240</w:t>
            </w:r>
          </w:p>
        </w:tc>
        <w:tc>
          <w:tcPr>
            <w:tcW w:w="1440" w:type="dxa"/>
            <w:tcBorders>
              <w:top w:val="nil"/>
              <w:left w:val="nil"/>
              <w:bottom w:val="single" w:sz="4" w:space="0" w:color="auto"/>
              <w:right w:val="single" w:sz="4" w:space="0" w:color="auto"/>
            </w:tcBorders>
            <w:shd w:val="clear" w:color="auto" w:fill="auto"/>
            <w:hideMark/>
          </w:tcPr>
          <w:p w14:paraId="32301956"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303 100,00</w:t>
            </w:r>
          </w:p>
        </w:tc>
      </w:tr>
      <w:tr w:rsidR="00F70513" w:rsidRPr="00F70513" w14:paraId="7D4AFF07" w14:textId="77777777" w:rsidTr="00BA683B">
        <w:trPr>
          <w:trHeight w:val="420"/>
        </w:trPr>
        <w:tc>
          <w:tcPr>
            <w:tcW w:w="4820" w:type="dxa"/>
            <w:tcBorders>
              <w:top w:val="nil"/>
              <w:left w:val="single" w:sz="4" w:space="0" w:color="auto"/>
              <w:bottom w:val="single" w:sz="4" w:space="0" w:color="auto"/>
              <w:right w:val="single" w:sz="4" w:space="0" w:color="auto"/>
            </w:tcBorders>
            <w:shd w:val="clear" w:color="auto" w:fill="auto"/>
            <w:hideMark/>
          </w:tcPr>
          <w:p w14:paraId="54CA7728"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Культура, кинематография</w:t>
            </w:r>
          </w:p>
        </w:tc>
        <w:tc>
          <w:tcPr>
            <w:tcW w:w="740" w:type="dxa"/>
            <w:tcBorders>
              <w:top w:val="nil"/>
              <w:left w:val="nil"/>
              <w:bottom w:val="single" w:sz="4" w:space="0" w:color="auto"/>
              <w:right w:val="single" w:sz="4" w:space="0" w:color="auto"/>
            </w:tcBorders>
            <w:shd w:val="clear" w:color="auto" w:fill="auto"/>
            <w:hideMark/>
          </w:tcPr>
          <w:p w14:paraId="764A18E9"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13AAAB9E"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0800</w:t>
            </w:r>
          </w:p>
        </w:tc>
        <w:tc>
          <w:tcPr>
            <w:tcW w:w="1240" w:type="dxa"/>
            <w:tcBorders>
              <w:top w:val="nil"/>
              <w:left w:val="nil"/>
              <w:bottom w:val="single" w:sz="4" w:space="0" w:color="auto"/>
              <w:right w:val="single" w:sz="4" w:space="0" w:color="auto"/>
            </w:tcBorders>
            <w:shd w:val="clear" w:color="auto" w:fill="auto"/>
            <w:hideMark/>
          </w:tcPr>
          <w:p w14:paraId="15868160"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641E0375"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6E77998F"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4 069 280,94</w:t>
            </w:r>
          </w:p>
        </w:tc>
      </w:tr>
      <w:tr w:rsidR="00F70513" w:rsidRPr="00F70513" w14:paraId="00099154" w14:textId="77777777" w:rsidTr="00BA683B">
        <w:trPr>
          <w:trHeight w:val="375"/>
        </w:trPr>
        <w:tc>
          <w:tcPr>
            <w:tcW w:w="4820" w:type="dxa"/>
            <w:tcBorders>
              <w:top w:val="nil"/>
              <w:left w:val="single" w:sz="4" w:space="0" w:color="auto"/>
              <w:bottom w:val="single" w:sz="4" w:space="0" w:color="auto"/>
              <w:right w:val="single" w:sz="4" w:space="0" w:color="auto"/>
            </w:tcBorders>
            <w:shd w:val="clear" w:color="auto" w:fill="auto"/>
            <w:hideMark/>
          </w:tcPr>
          <w:p w14:paraId="4126A7F4"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Культура</w:t>
            </w:r>
          </w:p>
        </w:tc>
        <w:tc>
          <w:tcPr>
            <w:tcW w:w="740" w:type="dxa"/>
            <w:tcBorders>
              <w:top w:val="nil"/>
              <w:left w:val="nil"/>
              <w:bottom w:val="single" w:sz="4" w:space="0" w:color="auto"/>
              <w:right w:val="single" w:sz="4" w:space="0" w:color="auto"/>
            </w:tcBorders>
            <w:shd w:val="clear" w:color="auto" w:fill="auto"/>
            <w:hideMark/>
          </w:tcPr>
          <w:p w14:paraId="03061196"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1ADD6815"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0801</w:t>
            </w:r>
          </w:p>
        </w:tc>
        <w:tc>
          <w:tcPr>
            <w:tcW w:w="1240" w:type="dxa"/>
            <w:tcBorders>
              <w:top w:val="nil"/>
              <w:left w:val="nil"/>
              <w:bottom w:val="single" w:sz="4" w:space="0" w:color="auto"/>
              <w:right w:val="single" w:sz="4" w:space="0" w:color="auto"/>
            </w:tcBorders>
            <w:shd w:val="clear" w:color="auto" w:fill="auto"/>
            <w:hideMark/>
          </w:tcPr>
          <w:p w14:paraId="3AEEB723"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9310000000</w:t>
            </w:r>
          </w:p>
        </w:tc>
        <w:tc>
          <w:tcPr>
            <w:tcW w:w="700" w:type="dxa"/>
            <w:tcBorders>
              <w:top w:val="nil"/>
              <w:left w:val="nil"/>
              <w:bottom w:val="single" w:sz="4" w:space="0" w:color="auto"/>
              <w:right w:val="single" w:sz="4" w:space="0" w:color="auto"/>
            </w:tcBorders>
            <w:shd w:val="clear" w:color="auto" w:fill="auto"/>
            <w:hideMark/>
          </w:tcPr>
          <w:p w14:paraId="72F48B75"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2A970E3A"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3 341 384,51</w:t>
            </w:r>
          </w:p>
        </w:tc>
      </w:tr>
      <w:tr w:rsidR="00F70513" w:rsidRPr="00F70513" w14:paraId="76A056AA" w14:textId="77777777" w:rsidTr="00BA683B">
        <w:trPr>
          <w:trHeight w:val="1410"/>
        </w:trPr>
        <w:tc>
          <w:tcPr>
            <w:tcW w:w="4820" w:type="dxa"/>
            <w:tcBorders>
              <w:top w:val="nil"/>
              <w:left w:val="single" w:sz="4" w:space="0" w:color="auto"/>
              <w:bottom w:val="single" w:sz="4" w:space="0" w:color="auto"/>
              <w:right w:val="single" w:sz="4" w:space="0" w:color="auto"/>
            </w:tcBorders>
            <w:shd w:val="clear" w:color="auto" w:fill="auto"/>
            <w:hideMark/>
          </w:tcPr>
          <w:p w14:paraId="0A18F738"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14:paraId="7AD0DF8E"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3A1D4BA2"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0801</w:t>
            </w:r>
          </w:p>
        </w:tc>
        <w:tc>
          <w:tcPr>
            <w:tcW w:w="1240" w:type="dxa"/>
            <w:tcBorders>
              <w:top w:val="nil"/>
              <w:left w:val="nil"/>
              <w:bottom w:val="single" w:sz="4" w:space="0" w:color="auto"/>
              <w:right w:val="single" w:sz="4" w:space="0" w:color="auto"/>
            </w:tcBorders>
            <w:shd w:val="clear" w:color="auto" w:fill="auto"/>
            <w:hideMark/>
          </w:tcPr>
          <w:p w14:paraId="10EB4FA9"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9310089999</w:t>
            </w:r>
          </w:p>
        </w:tc>
        <w:tc>
          <w:tcPr>
            <w:tcW w:w="700" w:type="dxa"/>
            <w:tcBorders>
              <w:top w:val="nil"/>
              <w:left w:val="nil"/>
              <w:bottom w:val="single" w:sz="4" w:space="0" w:color="auto"/>
              <w:right w:val="single" w:sz="4" w:space="0" w:color="auto"/>
            </w:tcBorders>
            <w:shd w:val="clear" w:color="auto" w:fill="auto"/>
            <w:hideMark/>
          </w:tcPr>
          <w:p w14:paraId="2E5BB6A6"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100</w:t>
            </w:r>
          </w:p>
        </w:tc>
        <w:tc>
          <w:tcPr>
            <w:tcW w:w="1440" w:type="dxa"/>
            <w:tcBorders>
              <w:top w:val="nil"/>
              <w:left w:val="nil"/>
              <w:bottom w:val="single" w:sz="4" w:space="0" w:color="auto"/>
              <w:right w:val="single" w:sz="4" w:space="0" w:color="auto"/>
            </w:tcBorders>
            <w:shd w:val="clear" w:color="auto" w:fill="auto"/>
            <w:hideMark/>
          </w:tcPr>
          <w:p w14:paraId="0F7AD73F"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2 200 992,34</w:t>
            </w:r>
          </w:p>
        </w:tc>
      </w:tr>
      <w:tr w:rsidR="00F70513" w:rsidRPr="00F70513" w14:paraId="7C16F9D8" w14:textId="77777777" w:rsidTr="00BA683B">
        <w:trPr>
          <w:trHeight w:val="450"/>
        </w:trPr>
        <w:tc>
          <w:tcPr>
            <w:tcW w:w="4820" w:type="dxa"/>
            <w:tcBorders>
              <w:top w:val="nil"/>
              <w:left w:val="single" w:sz="4" w:space="0" w:color="auto"/>
              <w:bottom w:val="single" w:sz="4" w:space="0" w:color="auto"/>
              <w:right w:val="single" w:sz="4" w:space="0" w:color="auto"/>
            </w:tcBorders>
            <w:shd w:val="clear" w:color="auto" w:fill="auto"/>
            <w:hideMark/>
          </w:tcPr>
          <w:p w14:paraId="00299C3E"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hideMark/>
          </w:tcPr>
          <w:p w14:paraId="575B99F7"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02E6F59"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0801</w:t>
            </w:r>
          </w:p>
        </w:tc>
        <w:tc>
          <w:tcPr>
            <w:tcW w:w="1240" w:type="dxa"/>
            <w:tcBorders>
              <w:top w:val="nil"/>
              <w:left w:val="nil"/>
              <w:bottom w:val="single" w:sz="4" w:space="0" w:color="auto"/>
              <w:right w:val="single" w:sz="4" w:space="0" w:color="auto"/>
            </w:tcBorders>
            <w:shd w:val="clear" w:color="auto" w:fill="auto"/>
            <w:hideMark/>
          </w:tcPr>
          <w:p w14:paraId="407290A9"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9310089999</w:t>
            </w:r>
          </w:p>
        </w:tc>
        <w:tc>
          <w:tcPr>
            <w:tcW w:w="700" w:type="dxa"/>
            <w:tcBorders>
              <w:top w:val="nil"/>
              <w:left w:val="nil"/>
              <w:bottom w:val="single" w:sz="4" w:space="0" w:color="auto"/>
              <w:right w:val="single" w:sz="4" w:space="0" w:color="auto"/>
            </w:tcBorders>
            <w:shd w:val="clear" w:color="auto" w:fill="auto"/>
            <w:hideMark/>
          </w:tcPr>
          <w:p w14:paraId="06246975"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110</w:t>
            </w:r>
          </w:p>
        </w:tc>
        <w:tc>
          <w:tcPr>
            <w:tcW w:w="1440" w:type="dxa"/>
            <w:tcBorders>
              <w:top w:val="nil"/>
              <w:left w:val="nil"/>
              <w:bottom w:val="single" w:sz="4" w:space="0" w:color="auto"/>
              <w:right w:val="single" w:sz="4" w:space="0" w:color="auto"/>
            </w:tcBorders>
            <w:shd w:val="clear" w:color="auto" w:fill="auto"/>
            <w:hideMark/>
          </w:tcPr>
          <w:p w14:paraId="3DEE5A9C"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2 200 992,34</w:t>
            </w:r>
          </w:p>
        </w:tc>
      </w:tr>
      <w:tr w:rsidR="00F70513" w:rsidRPr="00F70513" w14:paraId="08343D8B"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187BD83F"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Закупка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62239744"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0A6EF641"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0801</w:t>
            </w:r>
          </w:p>
        </w:tc>
        <w:tc>
          <w:tcPr>
            <w:tcW w:w="1240" w:type="dxa"/>
            <w:tcBorders>
              <w:top w:val="nil"/>
              <w:left w:val="nil"/>
              <w:bottom w:val="single" w:sz="4" w:space="0" w:color="auto"/>
              <w:right w:val="single" w:sz="4" w:space="0" w:color="auto"/>
            </w:tcBorders>
            <w:shd w:val="clear" w:color="auto" w:fill="auto"/>
            <w:hideMark/>
          </w:tcPr>
          <w:p w14:paraId="5DE9DA54"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9310089999</w:t>
            </w:r>
          </w:p>
        </w:tc>
        <w:tc>
          <w:tcPr>
            <w:tcW w:w="700" w:type="dxa"/>
            <w:tcBorders>
              <w:top w:val="nil"/>
              <w:left w:val="nil"/>
              <w:bottom w:val="single" w:sz="4" w:space="0" w:color="auto"/>
              <w:right w:val="single" w:sz="4" w:space="0" w:color="auto"/>
            </w:tcBorders>
            <w:shd w:val="clear" w:color="auto" w:fill="auto"/>
            <w:hideMark/>
          </w:tcPr>
          <w:p w14:paraId="6F69A3A0"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200</w:t>
            </w:r>
          </w:p>
        </w:tc>
        <w:tc>
          <w:tcPr>
            <w:tcW w:w="1440" w:type="dxa"/>
            <w:tcBorders>
              <w:top w:val="nil"/>
              <w:left w:val="nil"/>
              <w:bottom w:val="single" w:sz="4" w:space="0" w:color="auto"/>
              <w:right w:val="single" w:sz="4" w:space="0" w:color="auto"/>
            </w:tcBorders>
            <w:shd w:val="clear" w:color="auto" w:fill="auto"/>
            <w:hideMark/>
          </w:tcPr>
          <w:p w14:paraId="42B72C88"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1 140 142,01</w:t>
            </w:r>
          </w:p>
        </w:tc>
      </w:tr>
      <w:tr w:rsidR="00F70513" w:rsidRPr="00F70513" w14:paraId="7AEFA3DA"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5729B2B2"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Иные закупки товаров, работ и услуг для обеспечения государственных </w:t>
            </w:r>
            <w:proofErr w:type="gramStart"/>
            <w:r w:rsidRPr="00F70513">
              <w:rPr>
                <w:rFonts w:ascii="Courier New" w:hAnsi="Courier New" w:cs="Courier New"/>
                <w:color w:val="000000"/>
                <w:sz w:val="22"/>
                <w:szCs w:val="22"/>
              </w:rPr>
              <w:t>( муниципальных</w:t>
            </w:r>
            <w:proofErr w:type="gramEnd"/>
            <w:r w:rsidRPr="00F70513">
              <w:rPr>
                <w:rFonts w:ascii="Courier New" w:hAnsi="Courier New" w:cs="Courier New"/>
                <w:color w:val="000000"/>
                <w:sz w:val="22"/>
                <w:szCs w:val="22"/>
              </w:rPr>
              <w:t>) нужд</w:t>
            </w:r>
          </w:p>
        </w:tc>
        <w:tc>
          <w:tcPr>
            <w:tcW w:w="740" w:type="dxa"/>
            <w:tcBorders>
              <w:top w:val="nil"/>
              <w:left w:val="nil"/>
              <w:bottom w:val="single" w:sz="4" w:space="0" w:color="auto"/>
              <w:right w:val="single" w:sz="4" w:space="0" w:color="auto"/>
            </w:tcBorders>
            <w:shd w:val="clear" w:color="auto" w:fill="auto"/>
            <w:hideMark/>
          </w:tcPr>
          <w:p w14:paraId="75B92F27"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5C52D8DD"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0801</w:t>
            </w:r>
          </w:p>
        </w:tc>
        <w:tc>
          <w:tcPr>
            <w:tcW w:w="1240" w:type="dxa"/>
            <w:tcBorders>
              <w:top w:val="nil"/>
              <w:left w:val="nil"/>
              <w:bottom w:val="single" w:sz="4" w:space="0" w:color="auto"/>
              <w:right w:val="single" w:sz="4" w:space="0" w:color="auto"/>
            </w:tcBorders>
            <w:shd w:val="clear" w:color="auto" w:fill="auto"/>
            <w:hideMark/>
          </w:tcPr>
          <w:p w14:paraId="71566D20"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9310089999</w:t>
            </w:r>
          </w:p>
        </w:tc>
        <w:tc>
          <w:tcPr>
            <w:tcW w:w="700" w:type="dxa"/>
            <w:tcBorders>
              <w:top w:val="nil"/>
              <w:left w:val="nil"/>
              <w:bottom w:val="single" w:sz="4" w:space="0" w:color="auto"/>
              <w:right w:val="single" w:sz="4" w:space="0" w:color="auto"/>
            </w:tcBorders>
            <w:shd w:val="clear" w:color="auto" w:fill="auto"/>
            <w:hideMark/>
          </w:tcPr>
          <w:p w14:paraId="1BA55279"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240</w:t>
            </w:r>
          </w:p>
        </w:tc>
        <w:tc>
          <w:tcPr>
            <w:tcW w:w="1440" w:type="dxa"/>
            <w:tcBorders>
              <w:top w:val="nil"/>
              <w:left w:val="nil"/>
              <w:bottom w:val="single" w:sz="4" w:space="0" w:color="auto"/>
              <w:right w:val="single" w:sz="4" w:space="0" w:color="auto"/>
            </w:tcBorders>
            <w:shd w:val="clear" w:color="auto" w:fill="auto"/>
            <w:hideMark/>
          </w:tcPr>
          <w:p w14:paraId="3059AA86"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1 140 142,01</w:t>
            </w:r>
          </w:p>
        </w:tc>
      </w:tr>
      <w:tr w:rsidR="00F70513" w:rsidRPr="00F70513" w14:paraId="319FCE38" w14:textId="77777777" w:rsidTr="00BA683B">
        <w:trPr>
          <w:trHeight w:val="360"/>
        </w:trPr>
        <w:tc>
          <w:tcPr>
            <w:tcW w:w="4820" w:type="dxa"/>
            <w:tcBorders>
              <w:top w:val="nil"/>
              <w:left w:val="single" w:sz="4" w:space="0" w:color="auto"/>
              <w:bottom w:val="single" w:sz="4" w:space="0" w:color="auto"/>
              <w:right w:val="single" w:sz="4" w:space="0" w:color="auto"/>
            </w:tcBorders>
            <w:shd w:val="clear" w:color="auto" w:fill="auto"/>
            <w:hideMark/>
          </w:tcPr>
          <w:p w14:paraId="566DE5D8"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Уплата налогов, сборов и иных платежей</w:t>
            </w:r>
          </w:p>
        </w:tc>
        <w:tc>
          <w:tcPr>
            <w:tcW w:w="740" w:type="dxa"/>
            <w:tcBorders>
              <w:top w:val="nil"/>
              <w:left w:val="nil"/>
              <w:bottom w:val="single" w:sz="4" w:space="0" w:color="auto"/>
              <w:right w:val="single" w:sz="4" w:space="0" w:color="auto"/>
            </w:tcBorders>
            <w:shd w:val="clear" w:color="auto" w:fill="auto"/>
            <w:hideMark/>
          </w:tcPr>
          <w:p w14:paraId="51176EDA"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0B0483CE"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0801</w:t>
            </w:r>
          </w:p>
        </w:tc>
        <w:tc>
          <w:tcPr>
            <w:tcW w:w="1240" w:type="dxa"/>
            <w:tcBorders>
              <w:top w:val="nil"/>
              <w:left w:val="nil"/>
              <w:bottom w:val="single" w:sz="4" w:space="0" w:color="auto"/>
              <w:right w:val="single" w:sz="4" w:space="0" w:color="auto"/>
            </w:tcBorders>
            <w:shd w:val="clear" w:color="auto" w:fill="auto"/>
            <w:hideMark/>
          </w:tcPr>
          <w:p w14:paraId="47412ACF"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9310089999</w:t>
            </w:r>
          </w:p>
        </w:tc>
        <w:tc>
          <w:tcPr>
            <w:tcW w:w="700" w:type="dxa"/>
            <w:tcBorders>
              <w:top w:val="nil"/>
              <w:left w:val="nil"/>
              <w:bottom w:val="single" w:sz="4" w:space="0" w:color="auto"/>
              <w:right w:val="single" w:sz="4" w:space="0" w:color="auto"/>
            </w:tcBorders>
            <w:shd w:val="clear" w:color="auto" w:fill="auto"/>
            <w:hideMark/>
          </w:tcPr>
          <w:p w14:paraId="2A143126"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850</w:t>
            </w:r>
          </w:p>
        </w:tc>
        <w:tc>
          <w:tcPr>
            <w:tcW w:w="1440" w:type="dxa"/>
            <w:tcBorders>
              <w:top w:val="nil"/>
              <w:left w:val="nil"/>
              <w:bottom w:val="single" w:sz="4" w:space="0" w:color="auto"/>
              <w:right w:val="single" w:sz="4" w:space="0" w:color="auto"/>
            </w:tcBorders>
            <w:shd w:val="clear" w:color="auto" w:fill="auto"/>
            <w:hideMark/>
          </w:tcPr>
          <w:p w14:paraId="63AE527F"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250,16</w:t>
            </w:r>
          </w:p>
        </w:tc>
      </w:tr>
      <w:tr w:rsidR="00F70513" w:rsidRPr="00F70513" w14:paraId="381720C6" w14:textId="77777777" w:rsidTr="00BA683B">
        <w:trPr>
          <w:trHeight w:val="390"/>
        </w:trPr>
        <w:tc>
          <w:tcPr>
            <w:tcW w:w="4820" w:type="dxa"/>
            <w:tcBorders>
              <w:top w:val="nil"/>
              <w:left w:val="single" w:sz="4" w:space="0" w:color="auto"/>
              <w:bottom w:val="single" w:sz="4" w:space="0" w:color="auto"/>
              <w:right w:val="single" w:sz="4" w:space="0" w:color="auto"/>
            </w:tcBorders>
            <w:shd w:val="clear" w:color="auto" w:fill="auto"/>
            <w:hideMark/>
          </w:tcPr>
          <w:p w14:paraId="5AB70C64"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Обеспечение деятельности библиотек</w:t>
            </w:r>
          </w:p>
        </w:tc>
        <w:tc>
          <w:tcPr>
            <w:tcW w:w="740" w:type="dxa"/>
            <w:tcBorders>
              <w:top w:val="nil"/>
              <w:left w:val="nil"/>
              <w:bottom w:val="single" w:sz="4" w:space="0" w:color="auto"/>
              <w:right w:val="single" w:sz="4" w:space="0" w:color="auto"/>
            </w:tcBorders>
            <w:shd w:val="clear" w:color="auto" w:fill="auto"/>
            <w:hideMark/>
          </w:tcPr>
          <w:p w14:paraId="3B632E32"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000000" w:fill="FFFFFF"/>
            <w:hideMark/>
          </w:tcPr>
          <w:p w14:paraId="66F01425"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0801</w:t>
            </w:r>
          </w:p>
        </w:tc>
        <w:tc>
          <w:tcPr>
            <w:tcW w:w="1240" w:type="dxa"/>
            <w:tcBorders>
              <w:top w:val="nil"/>
              <w:left w:val="nil"/>
              <w:bottom w:val="single" w:sz="4" w:space="0" w:color="auto"/>
              <w:right w:val="single" w:sz="4" w:space="0" w:color="auto"/>
            </w:tcBorders>
            <w:shd w:val="clear" w:color="000000" w:fill="FFFFFF"/>
            <w:hideMark/>
          </w:tcPr>
          <w:p w14:paraId="2341C36F"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9320000000</w:t>
            </w:r>
          </w:p>
        </w:tc>
        <w:tc>
          <w:tcPr>
            <w:tcW w:w="700" w:type="dxa"/>
            <w:tcBorders>
              <w:top w:val="nil"/>
              <w:left w:val="nil"/>
              <w:bottom w:val="single" w:sz="4" w:space="0" w:color="auto"/>
              <w:right w:val="single" w:sz="4" w:space="0" w:color="auto"/>
            </w:tcBorders>
            <w:shd w:val="clear" w:color="000000" w:fill="FFFFFF"/>
            <w:hideMark/>
          </w:tcPr>
          <w:p w14:paraId="2CF333B2"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0912FA40"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727 896,43</w:t>
            </w:r>
          </w:p>
        </w:tc>
      </w:tr>
      <w:tr w:rsidR="00F70513" w:rsidRPr="00F70513" w14:paraId="12017F84" w14:textId="77777777" w:rsidTr="00BA683B">
        <w:trPr>
          <w:trHeight w:val="1170"/>
        </w:trPr>
        <w:tc>
          <w:tcPr>
            <w:tcW w:w="4820" w:type="dxa"/>
            <w:tcBorders>
              <w:top w:val="nil"/>
              <w:left w:val="single" w:sz="4" w:space="0" w:color="auto"/>
              <w:bottom w:val="single" w:sz="4" w:space="0" w:color="auto"/>
              <w:right w:val="single" w:sz="4" w:space="0" w:color="auto"/>
            </w:tcBorders>
            <w:shd w:val="clear" w:color="auto" w:fill="auto"/>
            <w:hideMark/>
          </w:tcPr>
          <w:p w14:paraId="6A511642"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Реализация направлений расходов основного мероприятия подпрограммы муниципальной программы и непрограммным направлениям расходов</w:t>
            </w:r>
          </w:p>
        </w:tc>
        <w:tc>
          <w:tcPr>
            <w:tcW w:w="740" w:type="dxa"/>
            <w:tcBorders>
              <w:top w:val="nil"/>
              <w:left w:val="nil"/>
              <w:bottom w:val="single" w:sz="4" w:space="0" w:color="auto"/>
              <w:right w:val="single" w:sz="4" w:space="0" w:color="auto"/>
            </w:tcBorders>
            <w:shd w:val="clear" w:color="auto" w:fill="auto"/>
            <w:hideMark/>
          </w:tcPr>
          <w:p w14:paraId="43CFC302"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000000" w:fill="FFFFFF"/>
            <w:hideMark/>
          </w:tcPr>
          <w:p w14:paraId="1479062F"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0801</w:t>
            </w:r>
          </w:p>
        </w:tc>
        <w:tc>
          <w:tcPr>
            <w:tcW w:w="1240" w:type="dxa"/>
            <w:tcBorders>
              <w:top w:val="nil"/>
              <w:left w:val="nil"/>
              <w:bottom w:val="single" w:sz="4" w:space="0" w:color="auto"/>
              <w:right w:val="single" w:sz="4" w:space="0" w:color="auto"/>
            </w:tcBorders>
            <w:shd w:val="clear" w:color="000000" w:fill="FFFFFF"/>
            <w:hideMark/>
          </w:tcPr>
          <w:p w14:paraId="01EF067B"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9320089999</w:t>
            </w:r>
          </w:p>
        </w:tc>
        <w:tc>
          <w:tcPr>
            <w:tcW w:w="700" w:type="dxa"/>
            <w:tcBorders>
              <w:top w:val="nil"/>
              <w:left w:val="nil"/>
              <w:bottom w:val="single" w:sz="4" w:space="0" w:color="auto"/>
              <w:right w:val="single" w:sz="4" w:space="0" w:color="auto"/>
            </w:tcBorders>
            <w:shd w:val="clear" w:color="000000" w:fill="FFFFFF"/>
            <w:hideMark/>
          </w:tcPr>
          <w:p w14:paraId="49D84226"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086E7EC2"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727 896,43</w:t>
            </w:r>
          </w:p>
        </w:tc>
      </w:tr>
      <w:tr w:rsidR="00F70513" w:rsidRPr="00F70513" w14:paraId="3016D330" w14:textId="77777777" w:rsidTr="00BA683B">
        <w:trPr>
          <w:trHeight w:val="1425"/>
        </w:trPr>
        <w:tc>
          <w:tcPr>
            <w:tcW w:w="4820" w:type="dxa"/>
            <w:tcBorders>
              <w:top w:val="nil"/>
              <w:left w:val="single" w:sz="4" w:space="0" w:color="auto"/>
              <w:bottom w:val="single" w:sz="4" w:space="0" w:color="auto"/>
              <w:right w:val="single" w:sz="4" w:space="0" w:color="auto"/>
            </w:tcBorders>
            <w:shd w:val="clear" w:color="auto" w:fill="auto"/>
            <w:hideMark/>
          </w:tcPr>
          <w:p w14:paraId="5E85B6C7"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auto"/>
              <w:right w:val="single" w:sz="4" w:space="0" w:color="auto"/>
            </w:tcBorders>
            <w:shd w:val="clear" w:color="auto" w:fill="auto"/>
            <w:hideMark/>
          </w:tcPr>
          <w:p w14:paraId="4AC1E99A"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000000" w:fill="FFFFFF"/>
            <w:hideMark/>
          </w:tcPr>
          <w:p w14:paraId="0C2B95B6"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0801</w:t>
            </w:r>
          </w:p>
        </w:tc>
        <w:tc>
          <w:tcPr>
            <w:tcW w:w="1240" w:type="dxa"/>
            <w:tcBorders>
              <w:top w:val="nil"/>
              <w:left w:val="nil"/>
              <w:bottom w:val="single" w:sz="4" w:space="0" w:color="auto"/>
              <w:right w:val="single" w:sz="4" w:space="0" w:color="auto"/>
            </w:tcBorders>
            <w:shd w:val="clear" w:color="000000" w:fill="FFFFFF"/>
            <w:hideMark/>
          </w:tcPr>
          <w:p w14:paraId="7F1B15A5"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9320089999</w:t>
            </w:r>
          </w:p>
        </w:tc>
        <w:tc>
          <w:tcPr>
            <w:tcW w:w="700" w:type="dxa"/>
            <w:tcBorders>
              <w:top w:val="nil"/>
              <w:left w:val="nil"/>
              <w:bottom w:val="single" w:sz="4" w:space="0" w:color="auto"/>
              <w:right w:val="single" w:sz="4" w:space="0" w:color="auto"/>
            </w:tcBorders>
            <w:shd w:val="clear" w:color="000000" w:fill="FFFFFF"/>
            <w:hideMark/>
          </w:tcPr>
          <w:p w14:paraId="4D1A536D"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100</w:t>
            </w:r>
          </w:p>
        </w:tc>
        <w:tc>
          <w:tcPr>
            <w:tcW w:w="1440" w:type="dxa"/>
            <w:tcBorders>
              <w:top w:val="nil"/>
              <w:left w:val="nil"/>
              <w:bottom w:val="single" w:sz="4" w:space="0" w:color="auto"/>
              <w:right w:val="single" w:sz="4" w:space="0" w:color="auto"/>
            </w:tcBorders>
            <w:shd w:val="clear" w:color="auto" w:fill="auto"/>
            <w:hideMark/>
          </w:tcPr>
          <w:p w14:paraId="05FF5970"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727 896,43</w:t>
            </w:r>
          </w:p>
        </w:tc>
      </w:tr>
      <w:tr w:rsidR="00F70513" w:rsidRPr="00F70513" w14:paraId="135498B9" w14:textId="77777777" w:rsidTr="00BA683B">
        <w:trPr>
          <w:trHeight w:val="420"/>
        </w:trPr>
        <w:tc>
          <w:tcPr>
            <w:tcW w:w="4820" w:type="dxa"/>
            <w:tcBorders>
              <w:top w:val="nil"/>
              <w:left w:val="single" w:sz="4" w:space="0" w:color="auto"/>
              <w:bottom w:val="single" w:sz="4" w:space="0" w:color="auto"/>
              <w:right w:val="single" w:sz="4" w:space="0" w:color="auto"/>
            </w:tcBorders>
            <w:shd w:val="clear" w:color="auto" w:fill="auto"/>
            <w:hideMark/>
          </w:tcPr>
          <w:p w14:paraId="76B0A66F"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Расходы на выплаты персоналу казенных учреждений</w:t>
            </w:r>
          </w:p>
        </w:tc>
        <w:tc>
          <w:tcPr>
            <w:tcW w:w="740" w:type="dxa"/>
            <w:tcBorders>
              <w:top w:val="nil"/>
              <w:left w:val="nil"/>
              <w:bottom w:val="single" w:sz="4" w:space="0" w:color="auto"/>
              <w:right w:val="single" w:sz="4" w:space="0" w:color="auto"/>
            </w:tcBorders>
            <w:shd w:val="clear" w:color="auto" w:fill="auto"/>
            <w:hideMark/>
          </w:tcPr>
          <w:p w14:paraId="71EDF3E5"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000000" w:fill="FFFFFF"/>
            <w:hideMark/>
          </w:tcPr>
          <w:p w14:paraId="50B296E5"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0801</w:t>
            </w:r>
          </w:p>
        </w:tc>
        <w:tc>
          <w:tcPr>
            <w:tcW w:w="1240" w:type="dxa"/>
            <w:tcBorders>
              <w:top w:val="nil"/>
              <w:left w:val="nil"/>
              <w:bottom w:val="single" w:sz="4" w:space="0" w:color="auto"/>
              <w:right w:val="single" w:sz="4" w:space="0" w:color="auto"/>
            </w:tcBorders>
            <w:shd w:val="clear" w:color="000000" w:fill="FFFFFF"/>
            <w:hideMark/>
          </w:tcPr>
          <w:p w14:paraId="6E53AF06"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9320089999</w:t>
            </w:r>
          </w:p>
        </w:tc>
        <w:tc>
          <w:tcPr>
            <w:tcW w:w="700" w:type="dxa"/>
            <w:tcBorders>
              <w:top w:val="nil"/>
              <w:left w:val="nil"/>
              <w:bottom w:val="single" w:sz="4" w:space="0" w:color="auto"/>
              <w:right w:val="single" w:sz="4" w:space="0" w:color="auto"/>
            </w:tcBorders>
            <w:shd w:val="clear" w:color="000000" w:fill="FFFFFF"/>
            <w:hideMark/>
          </w:tcPr>
          <w:p w14:paraId="1B6E5F3C"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110</w:t>
            </w:r>
          </w:p>
        </w:tc>
        <w:tc>
          <w:tcPr>
            <w:tcW w:w="1440" w:type="dxa"/>
            <w:tcBorders>
              <w:top w:val="nil"/>
              <w:left w:val="nil"/>
              <w:bottom w:val="single" w:sz="4" w:space="0" w:color="auto"/>
              <w:right w:val="single" w:sz="4" w:space="0" w:color="auto"/>
            </w:tcBorders>
            <w:shd w:val="clear" w:color="auto" w:fill="auto"/>
            <w:hideMark/>
          </w:tcPr>
          <w:p w14:paraId="7448438E"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727 896,43</w:t>
            </w:r>
          </w:p>
        </w:tc>
      </w:tr>
      <w:tr w:rsidR="00F70513" w:rsidRPr="00F70513" w14:paraId="2ECCB9D7" w14:textId="77777777" w:rsidTr="00BA683B">
        <w:trPr>
          <w:trHeight w:val="405"/>
        </w:trPr>
        <w:tc>
          <w:tcPr>
            <w:tcW w:w="4820" w:type="dxa"/>
            <w:tcBorders>
              <w:top w:val="nil"/>
              <w:left w:val="single" w:sz="4" w:space="0" w:color="auto"/>
              <w:bottom w:val="single" w:sz="4" w:space="0" w:color="auto"/>
              <w:right w:val="single" w:sz="4" w:space="0" w:color="auto"/>
            </w:tcBorders>
            <w:shd w:val="clear" w:color="auto" w:fill="auto"/>
            <w:hideMark/>
          </w:tcPr>
          <w:p w14:paraId="2F73A7AE"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Социальная политика</w:t>
            </w:r>
          </w:p>
        </w:tc>
        <w:tc>
          <w:tcPr>
            <w:tcW w:w="740" w:type="dxa"/>
            <w:tcBorders>
              <w:top w:val="nil"/>
              <w:left w:val="nil"/>
              <w:bottom w:val="single" w:sz="4" w:space="0" w:color="auto"/>
              <w:right w:val="single" w:sz="4" w:space="0" w:color="auto"/>
            </w:tcBorders>
            <w:shd w:val="clear" w:color="auto" w:fill="auto"/>
            <w:hideMark/>
          </w:tcPr>
          <w:p w14:paraId="02F49A14"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CC798E6"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1000</w:t>
            </w:r>
          </w:p>
        </w:tc>
        <w:tc>
          <w:tcPr>
            <w:tcW w:w="1240" w:type="dxa"/>
            <w:tcBorders>
              <w:top w:val="nil"/>
              <w:left w:val="nil"/>
              <w:bottom w:val="single" w:sz="4" w:space="0" w:color="auto"/>
              <w:right w:val="single" w:sz="4" w:space="0" w:color="auto"/>
            </w:tcBorders>
            <w:shd w:val="clear" w:color="auto" w:fill="auto"/>
            <w:hideMark/>
          </w:tcPr>
          <w:p w14:paraId="1041B322"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4381E868"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69BDBB70"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365 712,00</w:t>
            </w:r>
          </w:p>
        </w:tc>
      </w:tr>
      <w:tr w:rsidR="00F70513" w:rsidRPr="00F70513" w14:paraId="79B3067A" w14:textId="77777777" w:rsidTr="00BA683B">
        <w:trPr>
          <w:trHeight w:val="465"/>
        </w:trPr>
        <w:tc>
          <w:tcPr>
            <w:tcW w:w="4820" w:type="dxa"/>
            <w:tcBorders>
              <w:top w:val="nil"/>
              <w:left w:val="single" w:sz="4" w:space="0" w:color="auto"/>
              <w:bottom w:val="single" w:sz="4" w:space="0" w:color="auto"/>
              <w:right w:val="single" w:sz="4" w:space="0" w:color="auto"/>
            </w:tcBorders>
            <w:shd w:val="clear" w:color="auto" w:fill="auto"/>
            <w:hideMark/>
          </w:tcPr>
          <w:p w14:paraId="7F023422"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Пенсионное обеспечение</w:t>
            </w:r>
          </w:p>
        </w:tc>
        <w:tc>
          <w:tcPr>
            <w:tcW w:w="740" w:type="dxa"/>
            <w:tcBorders>
              <w:top w:val="nil"/>
              <w:left w:val="nil"/>
              <w:bottom w:val="single" w:sz="4" w:space="0" w:color="auto"/>
              <w:right w:val="single" w:sz="4" w:space="0" w:color="auto"/>
            </w:tcBorders>
            <w:shd w:val="clear" w:color="auto" w:fill="auto"/>
            <w:hideMark/>
          </w:tcPr>
          <w:p w14:paraId="1297040D"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46831866"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1001</w:t>
            </w:r>
          </w:p>
        </w:tc>
        <w:tc>
          <w:tcPr>
            <w:tcW w:w="1240" w:type="dxa"/>
            <w:tcBorders>
              <w:top w:val="nil"/>
              <w:left w:val="nil"/>
              <w:bottom w:val="single" w:sz="4" w:space="0" w:color="auto"/>
              <w:right w:val="single" w:sz="4" w:space="0" w:color="auto"/>
            </w:tcBorders>
            <w:shd w:val="clear" w:color="auto" w:fill="auto"/>
            <w:hideMark/>
          </w:tcPr>
          <w:p w14:paraId="2E4BEB4E"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318ED88B"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501611BB"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365 712,00</w:t>
            </w:r>
          </w:p>
        </w:tc>
      </w:tr>
      <w:tr w:rsidR="00F70513" w:rsidRPr="00F70513" w14:paraId="1F391BEC" w14:textId="77777777" w:rsidTr="00BA683B">
        <w:trPr>
          <w:trHeight w:val="465"/>
        </w:trPr>
        <w:tc>
          <w:tcPr>
            <w:tcW w:w="4820" w:type="dxa"/>
            <w:tcBorders>
              <w:top w:val="nil"/>
              <w:left w:val="single" w:sz="4" w:space="0" w:color="auto"/>
              <w:bottom w:val="single" w:sz="4" w:space="0" w:color="auto"/>
              <w:right w:val="single" w:sz="4" w:space="0" w:color="auto"/>
            </w:tcBorders>
            <w:shd w:val="clear" w:color="auto" w:fill="auto"/>
            <w:hideMark/>
          </w:tcPr>
          <w:p w14:paraId="640C6477"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Функционирование органов местного самоуправления</w:t>
            </w:r>
          </w:p>
        </w:tc>
        <w:tc>
          <w:tcPr>
            <w:tcW w:w="740" w:type="dxa"/>
            <w:tcBorders>
              <w:top w:val="nil"/>
              <w:left w:val="nil"/>
              <w:bottom w:val="single" w:sz="4" w:space="0" w:color="auto"/>
              <w:right w:val="single" w:sz="4" w:space="0" w:color="auto"/>
            </w:tcBorders>
            <w:shd w:val="clear" w:color="auto" w:fill="auto"/>
            <w:hideMark/>
          </w:tcPr>
          <w:p w14:paraId="4A7703AB"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52D49A2D"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1001</w:t>
            </w:r>
          </w:p>
        </w:tc>
        <w:tc>
          <w:tcPr>
            <w:tcW w:w="1240" w:type="dxa"/>
            <w:tcBorders>
              <w:top w:val="nil"/>
              <w:left w:val="nil"/>
              <w:bottom w:val="single" w:sz="4" w:space="0" w:color="auto"/>
              <w:right w:val="single" w:sz="4" w:space="0" w:color="auto"/>
            </w:tcBorders>
            <w:shd w:val="clear" w:color="auto" w:fill="auto"/>
            <w:hideMark/>
          </w:tcPr>
          <w:p w14:paraId="412B8F22"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9100000000</w:t>
            </w:r>
          </w:p>
        </w:tc>
        <w:tc>
          <w:tcPr>
            <w:tcW w:w="700" w:type="dxa"/>
            <w:tcBorders>
              <w:top w:val="nil"/>
              <w:left w:val="nil"/>
              <w:bottom w:val="single" w:sz="4" w:space="0" w:color="auto"/>
              <w:right w:val="single" w:sz="4" w:space="0" w:color="auto"/>
            </w:tcBorders>
            <w:shd w:val="clear" w:color="auto" w:fill="auto"/>
            <w:hideMark/>
          </w:tcPr>
          <w:p w14:paraId="3F1EDC93"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1E00C959"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365 712,00</w:t>
            </w:r>
          </w:p>
        </w:tc>
      </w:tr>
      <w:tr w:rsidR="00F70513" w:rsidRPr="00F70513" w14:paraId="66B3CB21" w14:textId="77777777" w:rsidTr="00BA683B">
        <w:trPr>
          <w:trHeight w:val="405"/>
        </w:trPr>
        <w:tc>
          <w:tcPr>
            <w:tcW w:w="4820" w:type="dxa"/>
            <w:tcBorders>
              <w:top w:val="nil"/>
              <w:left w:val="single" w:sz="4" w:space="0" w:color="auto"/>
              <w:bottom w:val="single" w:sz="4" w:space="0" w:color="auto"/>
              <w:right w:val="single" w:sz="4" w:space="0" w:color="auto"/>
            </w:tcBorders>
            <w:shd w:val="clear" w:color="auto" w:fill="auto"/>
            <w:hideMark/>
          </w:tcPr>
          <w:p w14:paraId="6CF0F63D"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Прочие непрограммные расходы</w:t>
            </w:r>
          </w:p>
        </w:tc>
        <w:tc>
          <w:tcPr>
            <w:tcW w:w="740" w:type="dxa"/>
            <w:tcBorders>
              <w:top w:val="nil"/>
              <w:left w:val="nil"/>
              <w:bottom w:val="single" w:sz="4" w:space="0" w:color="auto"/>
              <w:right w:val="single" w:sz="4" w:space="0" w:color="auto"/>
            </w:tcBorders>
            <w:shd w:val="clear" w:color="auto" w:fill="auto"/>
            <w:hideMark/>
          </w:tcPr>
          <w:p w14:paraId="73236344"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2FA41121"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1001</w:t>
            </w:r>
          </w:p>
        </w:tc>
        <w:tc>
          <w:tcPr>
            <w:tcW w:w="1240" w:type="dxa"/>
            <w:tcBorders>
              <w:top w:val="nil"/>
              <w:left w:val="nil"/>
              <w:bottom w:val="single" w:sz="4" w:space="0" w:color="auto"/>
              <w:right w:val="single" w:sz="4" w:space="0" w:color="auto"/>
            </w:tcBorders>
            <w:shd w:val="clear" w:color="auto" w:fill="auto"/>
            <w:hideMark/>
          </w:tcPr>
          <w:p w14:paraId="4431E858"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9130000000</w:t>
            </w:r>
          </w:p>
        </w:tc>
        <w:tc>
          <w:tcPr>
            <w:tcW w:w="700" w:type="dxa"/>
            <w:tcBorders>
              <w:top w:val="nil"/>
              <w:left w:val="nil"/>
              <w:bottom w:val="single" w:sz="4" w:space="0" w:color="auto"/>
              <w:right w:val="single" w:sz="4" w:space="0" w:color="auto"/>
            </w:tcBorders>
            <w:shd w:val="clear" w:color="auto" w:fill="auto"/>
            <w:hideMark/>
          </w:tcPr>
          <w:p w14:paraId="49AB4B24"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4B6E6F61"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365 712,00</w:t>
            </w:r>
          </w:p>
        </w:tc>
      </w:tr>
      <w:tr w:rsidR="00F70513" w:rsidRPr="00F70513" w14:paraId="615F68A4"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1A84AA99"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Пенсии за выслугу лет гражданам, замещавшим должности муниципальной службы</w:t>
            </w:r>
          </w:p>
        </w:tc>
        <w:tc>
          <w:tcPr>
            <w:tcW w:w="740" w:type="dxa"/>
            <w:tcBorders>
              <w:top w:val="nil"/>
              <w:left w:val="nil"/>
              <w:bottom w:val="single" w:sz="4" w:space="0" w:color="auto"/>
              <w:right w:val="single" w:sz="4" w:space="0" w:color="auto"/>
            </w:tcBorders>
            <w:shd w:val="clear" w:color="auto" w:fill="auto"/>
            <w:hideMark/>
          </w:tcPr>
          <w:p w14:paraId="6E9181DA"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5F2F72F7"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1001</w:t>
            </w:r>
          </w:p>
        </w:tc>
        <w:tc>
          <w:tcPr>
            <w:tcW w:w="1240" w:type="dxa"/>
            <w:tcBorders>
              <w:top w:val="nil"/>
              <w:left w:val="nil"/>
              <w:bottom w:val="single" w:sz="4" w:space="0" w:color="auto"/>
              <w:right w:val="single" w:sz="4" w:space="0" w:color="auto"/>
            </w:tcBorders>
            <w:shd w:val="clear" w:color="auto" w:fill="auto"/>
            <w:hideMark/>
          </w:tcPr>
          <w:p w14:paraId="3A5A67CA"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9130080210</w:t>
            </w:r>
          </w:p>
        </w:tc>
        <w:tc>
          <w:tcPr>
            <w:tcW w:w="700" w:type="dxa"/>
            <w:tcBorders>
              <w:top w:val="nil"/>
              <w:left w:val="nil"/>
              <w:bottom w:val="single" w:sz="4" w:space="0" w:color="auto"/>
              <w:right w:val="single" w:sz="4" w:space="0" w:color="auto"/>
            </w:tcBorders>
            <w:shd w:val="clear" w:color="auto" w:fill="auto"/>
            <w:hideMark/>
          </w:tcPr>
          <w:p w14:paraId="394C861A"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47C1657E"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365 712,00</w:t>
            </w:r>
          </w:p>
        </w:tc>
      </w:tr>
      <w:tr w:rsidR="00F70513" w:rsidRPr="00F70513" w14:paraId="5F4122AF" w14:textId="77777777" w:rsidTr="00BA683B">
        <w:trPr>
          <w:trHeight w:val="420"/>
        </w:trPr>
        <w:tc>
          <w:tcPr>
            <w:tcW w:w="4820" w:type="dxa"/>
            <w:tcBorders>
              <w:top w:val="nil"/>
              <w:left w:val="single" w:sz="4" w:space="0" w:color="auto"/>
              <w:bottom w:val="single" w:sz="4" w:space="0" w:color="auto"/>
              <w:right w:val="single" w:sz="4" w:space="0" w:color="auto"/>
            </w:tcBorders>
            <w:shd w:val="clear" w:color="auto" w:fill="auto"/>
            <w:hideMark/>
          </w:tcPr>
          <w:p w14:paraId="243E3B90"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Социальное обеспечение и иные выплаты населению</w:t>
            </w:r>
          </w:p>
        </w:tc>
        <w:tc>
          <w:tcPr>
            <w:tcW w:w="740" w:type="dxa"/>
            <w:tcBorders>
              <w:top w:val="nil"/>
              <w:left w:val="nil"/>
              <w:bottom w:val="single" w:sz="4" w:space="0" w:color="auto"/>
              <w:right w:val="single" w:sz="4" w:space="0" w:color="auto"/>
            </w:tcBorders>
            <w:shd w:val="clear" w:color="auto" w:fill="auto"/>
            <w:hideMark/>
          </w:tcPr>
          <w:p w14:paraId="027FD0F1"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7C7F67EB"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1001</w:t>
            </w:r>
          </w:p>
        </w:tc>
        <w:tc>
          <w:tcPr>
            <w:tcW w:w="1240" w:type="dxa"/>
            <w:tcBorders>
              <w:top w:val="nil"/>
              <w:left w:val="nil"/>
              <w:bottom w:val="single" w:sz="4" w:space="0" w:color="auto"/>
              <w:right w:val="single" w:sz="4" w:space="0" w:color="auto"/>
            </w:tcBorders>
            <w:shd w:val="clear" w:color="auto" w:fill="auto"/>
            <w:hideMark/>
          </w:tcPr>
          <w:p w14:paraId="3EC28F52"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9130080210</w:t>
            </w:r>
          </w:p>
        </w:tc>
        <w:tc>
          <w:tcPr>
            <w:tcW w:w="700" w:type="dxa"/>
            <w:tcBorders>
              <w:top w:val="nil"/>
              <w:left w:val="nil"/>
              <w:bottom w:val="single" w:sz="4" w:space="0" w:color="auto"/>
              <w:right w:val="single" w:sz="4" w:space="0" w:color="auto"/>
            </w:tcBorders>
            <w:shd w:val="clear" w:color="auto" w:fill="auto"/>
            <w:hideMark/>
          </w:tcPr>
          <w:p w14:paraId="49010B63"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300</w:t>
            </w:r>
          </w:p>
        </w:tc>
        <w:tc>
          <w:tcPr>
            <w:tcW w:w="1440" w:type="dxa"/>
            <w:tcBorders>
              <w:top w:val="nil"/>
              <w:left w:val="nil"/>
              <w:bottom w:val="single" w:sz="4" w:space="0" w:color="auto"/>
              <w:right w:val="single" w:sz="4" w:space="0" w:color="auto"/>
            </w:tcBorders>
            <w:shd w:val="clear" w:color="auto" w:fill="auto"/>
            <w:hideMark/>
          </w:tcPr>
          <w:p w14:paraId="481EC38F"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365 712,00</w:t>
            </w:r>
          </w:p>
        </w:tc>
      </w:tr>
      <w:tr w:rsidR="00F70513" w:rsidRPr="00F70513" w14:paraId="40F729FA" w14:textId="77777777" w:rsidTr="00BA683B">
        <w:trPr>
          <w:trHeight w:val="615"/>
        </w:trPr>
        <w:tc>
          <w:tcPr>
            <w:tcW w:w="4820" w:type="dxa"/>
            <w:tcBorders>
              <w:top w:val="nil"/>
              <w:left w:val="single" w:sz="4" w:space="0" w:color="auto"/>
              <w:bottom w:val="single" w:sz="4" w:space="0" w:color="auto"/>
              <w:right w:val="single" w:sz="4" w:space="0" w:color="auto"/>
            </w:tcBorders>
            <w:shd w:val="clear" w:color="auto" w:fill="auto"/>
            <w:hideMark/>
          </w:tcPr>
          <w:p w14:paraId="60DC7654"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Публичные нормативные социальные выплаты гражданам</w:t>
            </w:r>
          </w:p>
        </w:tc>
        <w:tc>
          <w:tcPr>
            <w:tcW w:w="740" w:type="dxa"/>
            <w:tcBorders>
              <w:top w:val="nil"/>
              <w:left w:val="nil"/>
              <w:bottom w:val="single" w:sz="4" w:space="0" w:color="auto"/>
              <w:right w:val="single" w:sz="4" w:space="0" w:color="auto"/>
            </w:tcBorders>
            <w:shd w:val="clear" w:color="auto" w:fill="auto"/>
            <w:hideMark/>
          </w:tcPr>
          <w:p w14:paraId="04B45DCB"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960</w:t>
            </w:r>
          </w:p>
        </w:tc>
        <w:tc>
          <w:tcPr>
            <w:tcW w:w="900" w:type="dxa"/>
            <w:tcBorders>
              <w:top w:val="nil"/>
              <w:left w:val="nil"/>
              <w:bottom w:val="single" w:sz="4" w:space="0" w:color="auto"/>
              <w:right w:val="single" w:sz="4" w:space="0" w:color="auto"/>
            </w:tcBorders>
            <w:shd w:val="clear" w:color="auto" w:fill="auto"/>
            <w:hideMark/>
          </w:tcPr>
          <w:p w14:paraId="167EF018"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1001</w:t>
            </w:r>
          </w:p>
        </w:tc>
        <w:tc>
          <w:tcPr>
            <w:tcW w:w="1240" w:type="dxa"/>
            <w:tcBorders>
              <w:top w:val="nil"/>
              <w:left w:val="nil"/>
              <w:bottom w:val="single" w:sz="4" w:space="0" w:color="auto"/>
              <w:right w:val="single" w:sz="4" w:space="0" w:color="auto"/>
            </w:tcBorders>
            <w:shd w:val="clear" w:color="auto" w:fill="auto"/>
            <w:hideMark/>
          </w:tcPr>
          <w:p w14:paraId="1ECD76CD"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9130080210</w:t>
            </w:r>
          </w:p>
        </w:tc>
        <w:tc>
          <w:tcPr>
            <w:tcW w:w="700" w:type="dxa"/>
            <w:tcBorders>
              <w:top w:val="nil"/>
              <w:left w:val="nil"/>
              <w:bottom w:val="single" w:sz="4" w:space="0" w:color="auto"/>
              <w:right w:val="single" w:sz="4" w:space="0" w:color="auto"/>
            </w:tcBorders>
            <w:shd w:val="clear" w:color="auto" w:fill="auto"/>
            <w:hideMark/>
          </w:tcPr>
          <w:p w14:paraId="4B536526"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310</w:t>
            </w:r>
          </w:p>
        </w:tc>
        <w:tc>
          <w:tcPr>
            <w:tcW w:w="1440" w:type="dxa"/>
            <w:tcBorders>
              <w:top w:val="nil"/>
              <w:left w:val="nil"/>
              <w:bottom w:val="single" w:sz="4" w:space="0" w:color="auto"/>
              <w:right w:val="single" w:sz="4" w:space="0" w:color="auto"/>
            </w:tcBorders>
            <w:shd w:val="clear" w:color="auto" w:fill="auto"/>
            <w:hideMark/>
          </w:tcPr>
          <w:p w14:paraId="595C3201"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365 712,00</w:t>
            </w:r>
          </w:p>
        </w:tc>
      </w:tr>
      <w:tr w:rsidR="00F70513" w:rsidRPr="00F70513" w14:paraId="010DA8E8" w14:textId="77777777" w:rsidTr="00BA683B">
        <w:trPr>
          <w:trHeight w:val="420"/>
        </w:trPr>
        <w:tc>
          <w:tcPr>
            <w:tcW w:w="4820" w:type="dxa"/>
            <w:tcBorders>
              <w:top w:val="nil"/>
              <w:left w:val="single" w:sz="4" w:space="0" w:color="auto"/>
              <w:bottom w:val="single" w:sz="4" w:space="0" w:color="auto"/>
              <w:right w:val="single" w:sz="4" w:space="0" w:color="auto"/>
            </w:tcBorders>
            <w:shd w:val="clear" w:color="auto" w:fill="auto"/>
            <w:hideMark/>
          </w:tcPr>
          <w:p w14:paraId="65123EF3"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lastRenderedPageBreak/>
              <w:t>Итого расходов</w:t>
            </w:r>
          </w:p>
        </w:tc>
        <w:tc>
          <w:tcPr>
            <w:tcW w:w="740" w:type="dxa"/>
            <w:tcBorders>
              <w:top w:val="nil"/>
              <w:left w:val="nil"/>
              <w:bottom w:val="single" w:sz="4" w:space="0" w:color="auto"/>
              <w:right w:val="single" w:sz="4" w:space="0" w:color="auto"/>
            </w:tcBorders>
            <w:shd w:val="clear" w:color="auto" w:fill="auto"/>
            <w:hideMark/>
          </w:tcPr>
          <w:p w14:paraId="0805D609"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 </w:t>
            </w:r>
          </w:p>
        </w:tc>
        <w:tc>
          <w:tcPr>
            <w:tcW w:w="900" w:type="dxa"/>
            <w:tcBorders>
              <w:top w:val="nil"/>
              <w:left w:val="nil"/>
              <w:bottom w:val="single" w:sz="4" w:space="0" w:color="auto"/>
              <w:right w:val="single" w:sz="4" w:space="0" w:color="auto"/>
            </w:tcBorders>
            <w:shd w:val="clear" w:color="auto" w:fill="auto"/>
            <w:hideMark/>
          </w:tcPr>
          <w:p w14:paraId="62F0BE01"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240" w:type="dxa"/>
            <w:tcBorders>
              <w:top w:val="nil"/>
              <w:left w:val="nil"/>
              <w:bottom w:val="single" w:sz="4" w:space="0" w:color="auto"/>
              <w:right w:val="single" w:sz="4" w:space="0" w:color="auto"/>
            </w:tcBorders>
            <w:shd w:val="clear" w:color="auto" w:fill="auto"/>
            <w:hideMark/>
          </w:tcPr>
          <w:p w14:paraId="48B6290B"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700" w:type="dxa"/>
            <w:tcBorders>
              <w:top w:val="nil"/>
              <w:left w:val="nil"/>
              <w:bottom w:val="single" w:sz="4" w:space="0" w:color="auto"/>
              <w:right w:val="single" w:sz="4" w:space="0" w:color="auto"/>
            </w:tcBorders>
            <w:shd w:val="clear" w:color="auto" w:fill="auto"/>
            <w:hideMark/>
          </w:tcPr>
          <w:p w14:paraId="0F516E6E"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440" w:type="dxa"/>
            <w:tcBorders>
              <w:top w:val="nil"/>
              <w:left w:val="nil"/>
              <w:bottom w:val="single" w:sz="4" w:space="0" w:color="auto"/>
              <w:right w:val="single" w:sz="4" w:space="0" w:color="auto"/>
            </w:tcBorders>
            <w:shd w:val="clear" w:color="auto" w:fill="auto"/>
            <w:hideMark/>
          </w:tcPr>
          <w:p w14:paraId="420626DC"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9 853 996,46</w:t>
            </w:r>
          </w:p>
        </w:tc>
      </w:tr>
    </w:tbl>
    <w:p w14:paraId="54A9FD14" w14:textId="77777777" w:rsidR="003458FA" w:rsidRPr="00203875" w:rsidRDefault="003458FA" w:rsidP="00155FBE">
      <w:pPr>
        <w:jc w:val="right"/>
        <w:rPr>
          <w:rFonts w:ascii="Courier New" w:hAnsi="Courier New" w:cs="Courier New"/>
          <w:sz w:val="22"/>
          <w:szCs w:val="22"/>
        </w:rPr>
      </w:pPr>
    </w:p>
    <w:p w14:paraId="185ED297" w14:textId="77777777" w:rsidR="0086581A" w:rsidRPr="0086581A" w:rsidRDefault="0086581A" w:rsidP="0086581A">
      <w:pPr>
        <w:rPr>
          <w:rFonts w:ascii="Arial" w:hAnsi="Arial" w:cs="Arial"/>
        </w:rPr>
      </w:pPr>
    </w:p>
    <w:p w14:paraId="08C1BB08" w14:textId="77777777" w:rsidR="00155FBE" w:rsidRDefault="00155FBE" w:rsidP="00155FBE">
      <w:pPr>
        <w:jc w:val="right"/>
        <w:rPr>
          <w:rFonts w:ascii="Courier New" w:hAnsi="Courier New" w:cs="Courier New"/>
          <w:sz w:val="22"/>
          <w:szCs w:val="22"/>
        </w:rPr>
      </w:pPr>
      <w:r>
        <w:rPr>
          <w:rFonts w:ascii="Courier New" w:hAnsi="Courier New" w:cs="Courier New"/>
          <w:sz w:val="22"/>
          <w:szCs w:val="22"/>
        </w:rPr>
        <w:t>Приложение №3</w:t>
      </w:r>
    </w:p>
    <w:p w14:paraId="0B30E306" w14:textId="77777777" w:rsidR="00155FBE" w:rsidRDefault="00155FBE" w:rsidP="00155FBE">
      <w:pPr>
        <w:jc w:val="right"/>
        <w:rPr>
          <w:rFonts w:ascii="Courier New" w:hAnsi="Courier New" w:cs="Courier New"/>
          <w:sz w:val="22"/>
          <w:szCs w:val="22"/>
        </w:rPr>
      </w:pPr>
      <w:r>
        <w:rPr>
          <w:rFonts w:ascii="Courier New" w:hAnsi="Courier New" w:cs="Courier New"/>
          <w:sz w:val="22"/>
          <w:szCs w:val="22"/>
        </w:rPr>
        <w:t xml:space="preserve">к решению </w:t>
      </w:r>
      <w:r w:rsidRPr="00203875">
        <w:rPr>
          <w:rFonts w:ascii="Courier New" w:hAnsi="Courier New" w:cs="Courier New"/>
          <w:sz w:val="22"/>
          <w:szCs w:val="22"/>
        </w:rPr>
        <w:t>Думы Нижнезаимского</w:t>
      </w:r>
    </w:p>
    <w:p w14:paraId="6D820ABC" w14:textId="77777777" w:rsidR="00155FBE" w:rsidRPr="00203875" w:rsidRDefault="00155FBE" w:rsidP="00155FBE">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14:paraId="30E2B8EC" w14:textId="16956032" w:rsidR="00155FBE" w:rsidRDefault="00F70513" w:rsidP="00155FBE">
      <w:pPr>
        <w:jc w:val="right"/>
        <w:rPr>
          <w:rFonts w:ascii="Courier New" w:hAnsi="Courier New" w:cs="Courier New"/>
          <w:sz w:val="22"/>
          <w:szCs w:val="22"/>
        </w:rPr>
      </w:pPr>
      <w:r>
        <w:rPr>
          <w:rFonts w:ascii="Courier New" w:hAnsi="Courier New" w:cs="Courier New"/>
          <w:sz w:val="22"/>
          <w:szCs w:val="22"/>
        </w:rPr>
        <w:t xml:space="preserve">№44 </w:t>
      </w:r>
      <w:r w:rsidR="00155FBE" w:rsidRPr="00203875">
        <w:rPr>
          <w:rFonts w:ascii="Courier New" w:hAnsi="Courier New" w:cs="Courier New"/>
          <w:sz w:val="22"/>
          <w:szCs w:val="22"/>
        </w:rPr>
        <w:t>от</w:t>
      </w:r>
      <w:r w:rsidR="003458FA">
        <w:rPr>
          <w:rFonts w:ascii="Courier New" w:hAnsi="Courier New" w:cs="Courier New"/>
          <w:sz w:val="22"/>
          <w:szCs w:val="22"/>
        </w:rPr>
        <w:t xml:space="preserve"> </w:t>
      </w:r>
      <w:r>
        <w:rPr>
          <w:rFonts w:ascii="Courier New" w:hAnsi="Courier New" w:cs="Courier New"/>
          <w:sz w:val="22"/>
          <w:szCs w:val="22"/>
        </w:rPr>
        <w:t>13</w:t>
      </w:r>
      <w:r w:rsidR="003458FA">
        <w:rPr>
          <w:rFonts w:ascii="Courier New" w:hAnsi="Courier New" w:cs="Courier New"/>
          <w:sz w:val="22"/>
          <w:szCs w:val="22"/>
        </w:rPr>
        <w:t>.0</w:t>
      </w:r>
      <w:r>
        <w:rPr>
          <w:rFonts w:ascii="Courier New" w:hAnsi="Courier New" w:cs="Courier New"/>
          <w:sz w:val="22"/>
          <w:szCs w:val="22"/>
        </w:rPr>
        <w:t>5</w:t>
      </w:r>
      <w:r w:rsidR="003458FA">
        <w:rPr>
          <w:rFonts w:ascii="Courier New" w:hAnsi="Courier New" w:cs="Courier New"/>
          <w:sz w:val="22"/>
          <w:szCs w:val="22"/>
        </w:rPr>
        <w:t>.2024</w:t>
      </w:r>
      <w:r w:rsidR="00CF0232">
        <w:rPr>
          <w:rFonts w:ascii="Courier New" w:hAnsi="Courier New" w:cs="Courier New"/>
          <w:sz w:val="22"/>
          <w:szCs w:val="22"/>
        </w:rPr>
        <w:t>г.</w:t>
      </w:r>
    </w:p>
    <w:p w14:paraId="04DCFB7F" w14:textId="77777777" w:rsidR="00CF0232" w:rsidRDefault="00CF0232" w:rsidP="00CF0232">
      <w:pPr>
        <w:jc w:val="right"/>
        <w:rPr>
          <w:rFonts w:ascii="Courier New" w:hAnsi="Courier New" w:cs="Courier New"/>
          <w:sz w:val="22"/>
          <w:szCs w:val="22"/>
        </w:rPr>
      </w:pPr>
    </w:p>
    <w:p w14:paraId="534F492B" w14:textId="77777777" w:rsidR="00155FBE" w:rsidRDefault="00155FBE" w:rsidP="00155FBE">
      <w:pPr>
        <w:jc w:val="right"/>
        <w:rPr>
          <w:rFonts w:ascii="Courier New" w:hAnsi="Courier New" w:cs="Courier New"/>
          <w:sz w:val="22"/>
          <w:szCs w:val="22"/>
        </w:rPr>
      </w:pPr>
    </w:p>
    <w:p w14:paraId="11856043" w14:textId="77777777" w:rsidR="00F70513" w:rsidRPr="00151019" w:rsidRDefault="00F70513" w:rsidP="00BA683B">
      <w:pPr>
        <w:jc w:val="center"/>
        <w:rPr>
          <w:rFonts w:ascii="Arial" w:hAnsi="Arial" w:cs="Arial"/>
          <w:b/>
        </w:rPr>
      </w:pPr>
      <w:r w:rsidRPr="00151019">
        <w:rPr>
          <w:rFonts w:ascii="Arial" w:hAnsi="Arial" w:cs="Arial"/>
          <w:b/>
        </w:rPr>
        <w:t xml:space="preserve">РАСПРЕДЕЛЕНИЕ БЮДЖЕТНЫХ АССИГНОВАНИЙ </w:t>
      </w:r>
    </w:p>
    <w:p w14:paraId="44CAA53C" w14:textId="77777777" w:rsidR="00F70513" w:rsidRPr="00151019" w:rsidRDefault="00F70513" w:rsidP="00BA683B">
      <w:pPr>
        <w:jc w:val="center"/>
        <w:rPr>
          <w:rFonts w:ascii="Arial" w:hAnsi="Arial" w:cs="Arial"/>
          <w:b/>
        </w:rPr>
      </w:pPr>
      <w:r w:rsidRPr="00151019">
        <w:rPr>
          <w:rFonts w:ascii="Arial" w:hAnsi="Arial" w:cs="Arial"/>
          <w:b/>
        </w:rPr>
        <w:t xml:space="preserve">ПО РАЗДЕЛАМ И ПОДРАЗДЕЛАМ КЛАССИФИКАЦИИ РАСХОДОВ БЮДЖЕТОВ </w:t>
      </w:r>
    </w:p>
    <w:p w14:paraId="2D31BFCC" w14:textId="77777777" w:rsidR="00F70513" w:rsidRDefault="00F70513" w:rsidP="00F70513">
      <w:pPr>
        <w:jc w:val="center"/>
        <w:rPr>
          <w:b/>
          <w:sz w:val="22"/>
          <w:szCs w:val="22"/>
        </w:rPr>
      </w:pPr>
      <w:r w:rsidRPr="00151019">
        <w:rPr>
          <w:rFonts w:ascii="Arial" w:hAnsi="Arial" w:cs="Arial"/>
          <w:b/>
        </w:rPr>
        <w:t>РОССИЙСКОЙ ФЕДЕРАЦИИ</w:t>
      </w:r>
    </w:p>
    <w:tbl>
      <w:tblPr>
        <w:tblW w:w="9654" w:type="dxa"/>
        <w:tblInd w:w="93" w:type="dxa"/>
        <w:tblLook w:val="04A0" w:firstRow="1" w:lastRow="0" w:firstColumn="1" w:lastColumn="0" w:noHBand="0" w:noVBand="1"/>
      </w:tblPr>
      <w:tblGrid>
        <w:gridCol w:w="6540"/>
        <w:gridCol w:w="1220"/>
        <w:gridCol w:w="1894"/>
      </w:tblGrid>
      <w:tr w:rsidR="00F70513" w:rsidRPr="00F70513" w14:paraId="058698DC" w14:textId="77777777" w:rsidTr="009B417F">
        <w:trPr>
          <w:trHeight w:val="315"/>
        </w:trPr>
        <w:tc>
          <w:tcPr>
            <w:tcW w:w="6540" w:type="dxa"/>
            <w:tcBorders>
              <w:top w:val="nil"/>
              <w:left w:val="nil"/>
              <w:bottom w:val="nil"/>
              <w:right w:val="nil"/>
            </w:tcBorders>
            <w:shd w:val="clear" w:color="auto" w:fill="auto"/>
            <w:hideMark/>
          </w:tcPr>
          <w:p w14:paraId="225A6717" w14:textId="77777777" w:rsidR="00F70513" w:rsidRPr="00F70513" w:rsidRDefault="00F70513" w:rsidP="00BA683B">
            <w:pPr>
              <w:jc w:val="right"/>
              <w:rPr>
                <w:rFonts w:ascii="Courier New" w:hAnsi="Courier New" w:cs="Courier New"/>
                <w:color w:val="000000"/>
              </w:rPr>
            </w:pPr>
          </w:p>
        </w:tc>
        <w:tc>
          <w:tcPr>
            <w:tcW w:w="1220" w:type="dxa"/>
            <w:tcBorders>
              <w:top w:val="nil"/>
              <w:left w:val="nil"/>
              <w:bottom w:val="nil"/>
              <w:right w:val="nil"/>
            </w:tcBorders>
            <w:shd w:val="clear" w:color="auto" w:fill="auto"/>
            <w:hideMark/>
          </w:tcPr>
          <w:p w14:paraId="01319D59" w14:textId="77777777" w:rsidR="00F70513" w:rsidRPr="00F70513" w:rsidRDefault="00F70513" w:rsidP="00BA683B">
            <w:pPr>
              <w:jc w:val="right"/>
              <w:rPr>
                <w:rFonts w:ascii="Courier New" w:hAnsi="Courier New" w:cs="Courier New"/>
                <w:color w:val="000000"/>
              </w:rPr>
            </w:pPr>
          </w:p>
        </w:tc>
        <w:tc>
          <w:tcPr>
            <w:tcW w:w="1894" w:type="dxa"/>
            <w:tcBorders>
              <w:top w:val="nil"/>
              <w:left w:val="nil"/>
              <w:bottom w:val="nil"/>
              <w:right w:val="nil"/>
            </w:tcBorders>
            <w:shd w:val="clear" w:color="auto" w:fill="auto"/>
            <w:hideMark/>
          </w:tcPr>
          <w:p w14:paraId="676E1774"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 рублей)</w:t>
            </w:r>
          </w:p>
        </w:tc>
      </w:tr>
      <w:tr w:rsidR="00F70513" w:rsidRPr="00F70513" w14:paraId="4D2585DD" w14:textId="77777777" w:rsidTr="009B417F">
        <w:trPr>
          <w:trHeight w:val="315"/>
        </w:trPr>
        <w:tc>
          <w:tcPr>
            <w:tcW w:w="6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2D517"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Наименование</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CD58A6D" w14:textId="77777777" w:rsidR="00F70513" w:rsidRPr="00F70513" w:rsidRDefault="00F70513" w:rsidP="00BA683B">
            <w:pPr>
              <w:jc w:val="center"/>
              <w:rPr>
                <w:rFonts w:ascii="Courier New" w:hAnsi="Courier New" w:cs="Courier New"/>
                <w:b/>
                <w:bCs/>
                <w:color w:val="000000"/>
              </w:rPr>
            </w:pPr>
            <w:proofErr w:type="spellStart"/>
            <w:r w:rsidRPr="00F70513">
              <w:rPr>
                <w:rFonts w:ascii="Courier New" w:hAnsi="Courier New" w:cs="Courier New"/>
                <w:b/>
                <w:bCs/>
                <w:color w:val="000000"/>
                <w:sz w:val="22"/>
                <w:szCs w:val="22"/>
              </w:rPr>
              <w:t>РзПР</w:t>
            </w:r>
            <w:proofErr w:type="spellEnd"/>
          </w:p>
        </w:tc>
        <w:tc>
          <w:tcPr>
            <w:tcW w:w="1894" w:type="dxa"/>
            <w:tcBorders>
              <w:top w:val="single" w:sz="4" w:space="0" w:color="auto"/>
              <w:left w:val="nil"/>
              <w:bottom w:val="single" w:sz="4" w:space="0" w:color="auto"/>
              <w:right w:val="single" w:sz="4" w:space="0" w:color="auto"/>
            </w:tcBorders>
            <w:shd w:val="clear" w:color="auto" w:fill="auto"/>
            <w:noWrap/>
            <w:vAlign w:val="center"/>
            <w:hideMark/>
          </w:tcPr>
          <w:p w14:paraId="072C64D9"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Сумма</w:t>
            </w:r>
          </w:p>
        </w:tc>
      </w:tr>
      <w:tr w:rsidR="00F70513" w:rsidRPr="00F70513" w14:paraId="16C74A77"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338D4F7F"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14:paraId="4F2F774E"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0100</w:t>
            </w:r>
          </w:p>
        </w:tc>
        <w:tc>
          <w:tcPr>
            <w:tcW w:w="1894" w:type="dxa"/>
            <w:tcBorders>
              <w:top w:val="nil"/>
              <w:left w:val="nil"/>
              <w:bottom w:val="single" w:sz="4" w:space="0" w:color="000000"/>
              <w:right w:val="single" w:sz="4" w:space="0" w:color="000000"/>
            </w:tcBorders>
            <w:shd w:val="clear" w:color="auto" w:fill="auto"/>
            <w:noWrap/>
            <w:vAlign w:val="bottom"/>
            <w:hideMark/>
          </w:tcPr>
          <w:p w14:paraId="6B00BFB4"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4 627 214,26</w:t>
            </w:r>
          </w:p>
        </w:tc>
      </w:tr>
      <w:tr w:rsidR="00F70513" w:rsidRPr="00F70513" w14:paraId="4D98C7B2" w14:textId="77777777" w:rsidTr="009B417F">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76806442"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000000"/>
              <w:right w:val="single" w:sz="4" w:space="0" w:color="000000"/>
            </w:tcBorders>
            <w:shd w:val="clear" w:color="auto" w:fill="auto"/>
            <w:vAlign w:val="center"/>
            <w:hideMark/>
          </w:tcPr>
          <w:p w14:paraId="36933E8C"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0102</w:t>
            </w:r>
          </w:p>
        </w:tc>
        <w:tc>
          <w:tcPr>
            <w:tcW w:w="1894" w:type="dxa"/>
            <w:tcBorders>
              <w:top w:val="nil"/>
              <w:left w:val="nil"/>
              <w:bottom w:val="single" w:sz="4" w:space="0" w:color="000000"/>
              <w:right w:val="single" w:sz="4" w:space="0" w:color="000000"/>
            </w:tcBorders>
            <w:shd w:val="clear" w:color="auto" w:fill="auto"/>
            <w:noWrap/>
            <w:vAlign w:val="bottom"/>
            <w:hideMark/>
          </w:tcPr>
          <w:p w14:paraId="49D36364"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1 014 242,22</w:t>
            </w:r>
          </w:p>
        </w:tc>
      </w:tr>
      <w:tr w:rsidR="00F70513" w:rsidRPr="00F70513" w14:paraId="53A2B1DE" w14:textId="77777777" w:rsidTr="009B417F">
        <w:trPr>
          <w:trHeight w:val="94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7931E5BB"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000000"/>
              <w:right w:val="single" w:sz="4" w:space="0" w:color="000000"/>
            </w:tcBorders>
            <w:shd w:val="clear" w:color="auto" w:fill="auto"/>
            <w:vAlign w:val="center"/>
            <w:hideMark/>
          </w:tcPr>
          <w:p w14:paraId="0A47309F"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0104</w:t>
            </w:r>
          </w:p>
        </w:tc>
        <w:tc>
          <w:tcPr>
            <w:tcW w:w="1894" w:type="dxa"/>
            <w:tcBorders>
              <w:top w:val="nil"/>
              <w:left w:val="nil"/>
              <w:bottom w:val="single" w:sz="4" w:space="0" w:color="000000"/>
              <w:right w:val="single" w:sz="4" w:space="0" w:color="000000"/>
            </w:tcBorders>
            <w:shd w:val="clear" w:color="auto" w:fill="auto"/>
            <w:noWrap/>
            <w:vAlign w:val="bottom"/>
            <w:hideMark/>
          </w:tcPr>
          <w:p w14:paraId="6820F6A3"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3 612 272,04</w:t>
            </w:r>
          </w:p>
        </w:tc>
      </w:tr>
      <w:tr w:rsidR="00F70513" w:rsidRPr="00F70513" w14:paraId="3EB58D3A"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238E65A5"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Другие 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14:paraId="28DE362C"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0113</w:t>
            </w:r>
          </w:p>
        </w:tc>
        <w:tc>
          <w:tcPr>
            <w:tcW w:w="1894" w:type="dxa"/>
            <w:tcBorders>
              <w:top w:val="nil"/>
              <w:left w:val="nil"/>
              <w:bottom w:val="single" w:sz="4" w:space="0" w:color="000000"/>
              <w:right w:val="single" w:sz="4" w:space="0" w:color="000000"/>
            </w:tcBorders>
            <w:shd w:val="clear" w:color="auto" w:fill="auto"/>
            <w:noWrap/>
            <w:vAlign w:val="bottom"/>
            <w:hideMark/>
          </w:tcPr>
          <w:p w14:paraId="6FD0F78B"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700,00</w:t>
            </w:r>
          </w:p>
        </w:tc>
      </w:tr>
      <w:tr w:rsidR="00F70513" w:rsidRPr="00F70513" w14:paraId="231C8211"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55F7BC1E"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НАЦИОНАЛЬНАЯ ОБОРОНА</w:t>
            </w:r>
          </w:p>
        </w:tc>
        <w:tc>
          <w:tcPr>
            <w:tcW w:w="1220" w:type="dxa"/>
            <w:tcBorders>
              <w:top w:val="nil"/>
              <w:left w:val="nil"/>
              <w:bottom w:val="single" w:sz="4" w:space="0" w:color="000000"/>
              <w:right w:val="single" w:sz="4" w:space="0" w:color="000000"/>
            </w:tcBorders>
            <w:shd w:val="clear" w:color="auto" w:fill="auto"/>
            <w:vAlign w:val="center"/>
            <w:hideMark/>
          </w:tcPr>
          <w:p w14:paraId="1BF8A0C5"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0200</w:t>
            </w:r>
          </w:p>
        </w:tc>
        <w:tc>
          <w:tcPr>
            <w:tcW w:w="1894" w:type="dxa"/>
            <w:tcBorders>
              <w:top w:val="nil"/>
              <w:left w:val="nil"/>
              <w:bottom w:val="single" w:sz="4" w:space="0" w:color="000000"/>
              <w:right w:val="single" w:sz="4" w:space="0" w:color="000000"/>
            </w:tcBorders>
            <w:shd w:val="clear" w:color="auto" w:fill="auto"/>
            <w:noWrap/>
            <w:vAlign w:val="bottom"/>
            <w:hideMark/>
          </w:tcPr>
          <w:p w14:paraId="2C3C5F30"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173 700,00</w:t>
            </w:r>
          </w:p>
        </w:tc>
      </w:tr>
      <w:tr w:rsidR="00F70513" w:rsidRPr="00F70513" w14:paraId="23D9E685"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17B6808C"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Мобилизационная и вневойсковая подготовка</w:t>
            </w:r>
          </w:p>
        </w:tc>
        <w:tc>
          <w:tcPr>
            <w:tcW w:w="1220" w:type="dxa"/>
            <w:tcBorders>
              <w:top w:val="nil"/>
              <w:left w:val="nil"/>
              <w:bottom w:val="single" w:sz="4" w:space="0" w:color="000000"/>
              <w:right w:val="single" w:sz="4" w:space="0" w:color="000000"/>
            </w:tcBorders>
            <w:shd w:val="clear" w:color="auto" w:fill="auto"/>
            <w:vAlign w:val="center"/>
            <w:hideMark/>
          </w:tcPr>
          <w:p w14:paraId="4F6E4171"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0203</w:t>
            </w:r>
          </w:p>
        </w:tc>
        <w:tc>
          <w:tcPr>
            <w:tcW w:w="1894" w:type="dxa"/>
            <w:tcBorders>
              <w:top w:val="nil"/>
              <w:left w:val="nil"/>
              <w:bottom w:val="single" w:sz="4" w:space="0" w:color="000000"/>
              <w:right w:val="single" w:sz="4" w:space="0" w:color="000000"/>
            </w:tcBorders>
            <w:shd w:val="clear" w:color="auto" w:fill="auto"/>
            <w:noWrap/>
            <w:vAlign w:val="bottom"/>
            <w:hideMark/>
          </w:tcPr>
          <w:p w14:paraId="53D169EF"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173 700,00</w:t>
            </w:r>
          </w:p>
        </w:tc>
      </w:tr>
      <w:tr w:rsidR="00F70513" w:rsidRPr="00F70513" w14:paraId="279A95D9" w14:textId="77777777" w:rsidTr="009B417F">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796D36FB"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НАЦИОНАЛЬНАЯ БЕЗОПАСНОСТЬ И ПРАВООХРАНИТЕЛЬНАЯ ДЕЯТЕЛЬНОСТЬ</w:t>
            </w:r>
          </w:p>
        </w:tc>
        <w:tc>
          <w:tcPr>
            <w:tcW w:w="1220" w:type="dxa"/>
            <w:tcBorders>
              <w:top w:val="nil"/>
              <w:left w:val="nil"/>
              <w:bottom w:val="single" w:sz="4" w:space="0" w:color="000000"/>
              <w:right w:val="single" w:sz="4" w:space="0" w:color="000000"/>
            </w:tcBorders>
            <w:shd w:val="clear" w:color="auto" w:fill="auto"/>
            <w:vAlign w:val="center"/>
            <w:hideMark/>
          </w:tcPr>
          <w:p w14:paraId="6DE34400"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0300</w:t>
            </w:r>
          </w:p>
        </w:tc>
        <w:tc>
          <w:tcPr>
            <w:tcW w:w="1894" w:type="dxa"/>
            <w:tcBorders>
              <w:top w:val="nil"/>
              <w:left w:val="nil"/>
              <w:bottom w:val="single" w:sz="4" w:space="0" w:color="000000"/>
              <w:right w:val="single" w:sz="4" w:space="0" w:color="000000"/>
            </w:tcBorders>
            <w:shd w:val="clear" w:color="auto" w:fill="auto"/>
            <w:noWrap/>
            <w:vAlign w:val="bottom"/>
            <w:hideMark/>
          </w:tcPr>
          <w:p w14:paraId="42B4A7EA"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20 000,00</w:t>
            </w:r>
          </w:p>
        </w:tc>
      </w:tr>
      <w:tr w:rsidR="00F70513" w:rsidRPr="00F70513" w14:paraId="2775D3BB" w14:textId="77777777" w:rsidTr="009B417F">
        <w:trPr>
          <w:trHeight w:val="79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70737780"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 xml:space="preserve">Защита населения и территории от чрезвычайных ситуаций природного и техногенного </w:t>
            </w:r>
            <w:proofErr w:type="spellStart"/>
            <w:proofErr w:type="gramStart"/>
            <w:r w:rsidRPr="00F70513">
              <w:rPr>
                <w:rFonts w:ascii="Courier New" w:hAnsi="Courier New" w:cs="Courier New"/>
                <w:color w:val="000000"/>
                <w:sz w:val="22"/>
                <w:szCs w:val="22"/>
              </w:rPr>
              <w:t>характера,пожарная</w:t>
            </w:r>
            <w:proofErr w:type="spellEnd"/>
            <w:proofErr w:type="gramEnd"/>
            <w:r w:rsidRPr="00F70513">
              <w:rPr>
                <w:rFonts w:ascii="Courier New" w:hAnsi="Courier New" w:cs="Courier New"/>
                <w:color w:val="000000"/>
                <w:sz w:val="22"/>
                <w:szCs w:val="22"/>
              </w:rPr>
              <w:t xml:space="preserve"> безопасность</w:t>
            </w:r>
          </w:p>
        </w:tc>
        <w:tc>
          <w:tcPr>
            <w:tcW w:w="1220" w:type="dxa"/>
            <w:tcBorders>
              <w:top w:val="nil"/>
              <w:left w:val="nil"/>
              <w:bottom w:val="single" w:sz="4" w:space="0" w:color="000000"/>
              <w:right w:val="single" w:sz="4" w:space="0" w:color="000000"/>
            </w:tcBorders>
            <w:shd w:val="clear" w:color="auto" w:fill="auto"/>
            <w:vAlign w:val="center"/>
            <w:hideMark/>
          </w:tcPr>
          <w:p w14:paraId="18BC6941"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0310</w:t>
            </w:r>
          </w:p>
        </w:tc>
        <w:tc>
          <w:tcPr>
            <w:tcW w:w="1894" w:type="dxa"/>
            <w:tcBorders>
              <w:top w:val="nil"/>
              <w:left w:val="nil"/>
              <w:bottom w:val="single" w:sz="4" w:space="0" w:color="000000"/>
              <w:right w:val="single" w:sz="4" w:space="0" w:color="000000"/>
            </w:tcBorders>
            <w:shd w:val="clear" w:color="auto" w:fill="auto"/>
            <w:noWrap/>
            <w:vAlign w:val="bottom"/>
            <w:hideMark/>
          </w:tcPr>
          <w:p w14:paraId="0F1EB0EB"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20 000,00</w:t>
            </w:r>
          </w:p>
        </w:tc>
      </w:tr>
      <w:tr w:rsidR="00F70513" w:rsidRPr="00F70513" w14:paraId="6C8F1C9E"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6E4874CA"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НАЦИОНАЛЬНАЯ ЭКОНОМИКА</w:t>
            </w:r>
          </w:p>
        </w:tc>
        <w:tc>
          <w:tcPr>
            <w:tcW w:w="1220" w:type="dxa"/>
            <w:tcBorders>
              <w:top w:val="nil"/>
              <w:left w:val="nil"/>
              <w:bottom w:val="single" w:sz="4" w:space="0" w:color="000000"/>
              <w:right w:val="single" w:sz="4" w:space="0" w:color="000000"/>
            </w:tcBorders>
            <w:shd w:val="clear" w:color="auto" w:fill="auto"/>
            <w:vAlign w:val="center"/>
            <w:hideMark/>
          </w:tcPr>
          <w:p w14:paraId="6CB54AA3"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0400</w:t>
            </w:r>
          </w:p>
        </w:tc>
        <w:tc>
          <w:tcPr>
            <w:tcW w:w="1894" w:type="dxa"/>
            <w:tcBorders>
              <w:top w:val="nil"/>
              <w:left w:val="nil"/>
              <w:bottom w:val="single" w:sz="4" w:space="0" w:color="000000"/>
              <w:right w:val="single" w:sz="4" w:space="0" w:color="000000"/>
            </w:tcBorders>
            <w:shd w:val="clear" w:color="auto" w:fill="auto"/>
            <w:noWrap/>
            <w:vAlign w:val="bottom"/>
            <w:hideMark/>
          </w:tcPr>
          <w:p w14:paraId="01FD46BB"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287 480,10</w:t>
            </w:r>
          </w:p>
        </w:tc>
      </w:tr>
      <w:tr w:rsidR="00F70513" w:rsidRPr="00F70513" w14:paraId="45ECFB9C" w14:textId="77777777" w:rsidTr="009B417F">
        <w:trPr>
          <w:trHeight w:val="3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4949CB71"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Дорожное хозяйство (дорожные фонды)</w:t>
            </w:r>
          </w:p>
        </w:tc>
        <w:tc>
          <w:tcPr>
            <w:tcW w:w="1220" w:type="dxa"/>
            <w:tcBorders>
              <w:top w:val="nil"/>
              <w:left w:val="nil"/>
              <w:bottom w:val="single" w:sz="4" w:space="0" w:color="000000"/>
              <w:right w:val="single" w:sz="4" w:space="0" w:color="000000"/>
            </w:tcBorders>
            <w:shd w:val="clear" w:color="auto" w:fill="auto"/>
            <w:vAlign w:val="center"/>
            <w:hideMark/>
          </w:tcPr>
          <w:p w14:paraId="2F0E8A24"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0409</w:t>
            </w:r>
          </w:p>
        </w:tc>
        <w:tc>
          <w:tcPr>
            <w:tcW w:w="1894" w:type="dxa"/>
            <w:tcBorders>
              <w:top w:val="nil"/>
              <w:left w:val="nil"/>
              <w:bottom w:val="single" w:sz="4" w:space="0" w:color="000000"/>
              <w:right w:val="single" w:sz="4" w:space="0" w:color="000000"/>
            </w:tcBorders>
            <w:shd w:val="clear" w:color="auto" w:fill="auto"/>
            <w:noWrap/>
            <w:vAlign w:val="bottom"/>
            <w:hideMark/>
          </w:tcPr>
          <w:p w14:paraId="5BD6439E"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287 480,10</w:t>
            </w:r>
          </w:p>
        </w:tc>
      </w:tr>
      <w:tr w:rsidR="00F70513" w:rsidRPr="00F70513" w14:paraId="488A1225"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2F7D6923"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ЖИЛИЩНО-КОММУНАЛЬНОЕ ХОЗЯЙСТВО</w:t>
            </w:r>
          </w:p>
        </w:tc>
        <w:tc>
          <w:tcPr>
            <w:tcW w:w="1220" w:type="dxa"/>
            <w:tcBorders>
              <w:top w:val="nil"/>
              <w:left w:val="nil"/>
              <w:bottom w:val="single" w:sz="4" w:space="0" w:color="000000"/>
              <w:right w:val="single" w:sz="4" w:space="0" w:color="000000"/>
            </w:tcBorders>
            <w:shd w:val="clear" w:color="auto" w:fill="auto"/>
            <w:vAlign w:val="center"/>
            <w:hideMark/>
          </w:tcPr>
          <w:p w14:paraId="793738E8"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0500</w:t>
            </w:r>
          </w:p>
        </w:tc>
        <w:tc>
          <w:tcPr>
            <w:tcW w:w="1894" w:type="dxa"/>
            <w:tcBorders>
              <w:top w:val="nil"/>
              <w:left w:val="nil"/>
              <w:bottom w:val="single" w:sz="4" w:space="0" w:color="000000"/>
              <w:right w:val="single" w:sz="4" w:space="0" w:color="000000"/>
            </w:tcBorders>
            <w:shd w:val="clear" w:color="auto" w:fill="auto"/>
            <w:noWrap/>
            <w:vAlign w:val="bottom"/>
            <w:hideMark/>
          </w:tcPr>
          <w:p w14:paraId="568F0A46"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310 609,16</w:t>
            </w:r>
          </w:p>
        </w:tc>
      </w:tr>
      <w:tr w:rsidR="00F70513" w:rsidRPr="00F70513" w14:paraId="37FDC17C"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73E6F2CD"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Благоустройство</w:t>
            </w:r>
          </w:p>
        </w:tc>
        <w:tc>
          <w:tcPr>
            <w:tcW w:w="1220" w:type="dxa"/>
            <w:tcBorders>
              <w:top w:val="nil"/>
              <w:left w:val="nil"/>
              <w:bottom w:val="single" w:sz="4" w:space="0" w:color="000000"/>
              <w:right w:val="single" w:sz="4" w:space="0" w:color="000000"/>
            </w:tcBorders>
            <w:shd w:val="clear" w:color="auto" w:fill="auto"/>
            <w:vAlign w:val="center"/>
            <w:hideMark/>
          </w:tcPr>
          <w:p w14:paraId="7DFD88BF"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0503</w:t>
            </w:r>
          </w:p>
        </w:tc>
        <w:tc>
          <w:tcPr>
            <w:tcW w:w="1894" w:type="dxa"/>
            <w:tcBorders>
              <w:top w:val="nil"/>
              <w:left w:val="nil"/>
              <w:bottom w:val="single" w:sz="4" w:space="0" w:color="000000"/>
              <w:right w:val="single" w:sz="4" w:space="0" w:color="000000"/>
            </w:tcBorders>
            <w:shd w:val="clear" w:color="auto" w:fill="auto"/>
            <w:noWrap/>
            <w:vAlign w:val="bottom"/>
            <w:hideMark/>
          </w:tcPr>
          <w:p w14:paraId="02740558"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310 609,16</w:t>
            </w:r>
          </w:p>
        </w:tc>
      </w:tr>
      <w:tr w:rsidR="00F70513" w:rsidRPr="00F70513" w14:paraId="2111DC69"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1CF47497"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КУЛЬТУРА, КИНЕМАТОГРАФИЯ</w:t>
            </w:r>
          </w:p>
        </w:tc>
        <w:tc>
          <w:tcPr>
            <w:tcW w:w="1220" w:type="dxa"/>
            <w:tcBorders>
              <w:top w:val="nil"/>
              <w:left w:val="nil"/>
              <w:bottom w:val="single" w:sz="4" w:space="0" w:color="000000"/>
              <w:right w:val="single" w:sz="4" w:space="0" w:color="000000"/>
            </w:tcBorders>
            <w:shd w:val="clear" w:color="auto" w:fill="auto"/>
            <w:vAlign w:val="center"/>
            <w:hideMark/>
          </w:tcPr>
          <w:p w14:paraId="6929745C"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0800</w:t>
            </w:r>
          </w:p>
        </w:tc>
        <w:tc>
          <w:tcPr>
            <w:tcW w:w="1894" w:type="dxa"/>
            <w:tcBorders>
              <w:top w:val="nil"/>
              <w:left w:val="nil"/>
              <w:bottom w:val="single" w:sz="4" w:space="0" w:color="000000"/>
              <w:right w:val="single" w:sz="4" w:space="0" w:color="000000"/>
            </w:tcBorders>
            <w:shd w:val="clear" w:color="auto" w:fill="auto"/>
            <w:noWrap/>
            <w:vAlign w:val="bottom"/>
            <w:hideMark/>
          </w:tcPr>
          <w:p w14:paraId="7661CD67"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4 069 280,94</w:t>
            </w:r>
          </w:p>
        </w:tc>
      </w:tr>
      <w:tr w:rsidR="00F70513" w:rsidRPr="00F70513" w14:paraId="6782106F"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45416284"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Культура</w:t>
            </w:r>
          </w:p>
        </w:tc>
        <w:tc>
          <w:tcPr>
            <w:tcW w:w="1220" w:type="dxa"/>
            <w:tcBorders>
              <w:top w:val="nil"/>
              <w:left w:val="nil"/>
              <w:bottom w:val="single" w:sz="4" w:space="0" w:color="000000"/>
              <w:right w:val="single" w:sz="4" w:space="0" w:color="000000"/>
            </w:tcBorders>
            <w:shd w:val="clear" w:color="auto" w:fill="auto"/>
            <w:vAlign w:val="center"/>
            <w:hideMark/>
          </w:tcPr>
          <w:p w14:paraId="786D2888"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0801</w:t>
            </w:r>
          </w:p>
        </w:tc>
        <w:tc>
          <w:tcPr>
            <w:tcW w:w="1894" w:type="dxa"/>
            <w:tcBorders>
              <w:top w:val="nil"/>
              <w:left w:val="nil"/>
              <w:bottom w:val="single" w:sz="4" w:space="0" w:color="000000"/>
              <w:right w:val="single" w:sz="4" w:space="0" w:color="000000"/>
            </w:tcBorders>
            <w:shd w:val="clear" w:color="auto" w:fill="auto"/>
            <w:noWrap/>
            <w:vAlign w:val="bottom"/>
            <w:hideMark/>
          </w:tcPr>
          <w:p w14:paraId="0EB8EDA8"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4 069 280,94</w:t>
            </w:r>
          </w:p>
        </w:tc>
      </w:tr>
      <w:tr w:rsidR="00F70513" w:rsidRPr="00F70513" w14:paraId="7A55BEBD"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03BD5A54"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СОЦИАЛЬНАЯ ПОЛИТИКА</w:t>
            </w:r>
          </w:p>
        </w:tc>
        <w:tc>
          <w:tcPr>
            <w:tcW w:w="1220" w:type="dxa"/>
            <w:tcBorders>
              <w:top w:val="nil"/>
              <w:left w:val="nil"/>
              <w:bottom w:val="single" w:sz="4" w:space="0" w:color="000000"/>
              <w:right w:val="single" w:sz="4" w:space="0" w:color="000000"/>
            </w:tcBorders>
            <w:shd w:val="clear" w:color="auto" w:fill="auto"/>
            <w:vAlign w:val="center"/>
            <w:hideMark/>
          </w:tcPr>
          <w:p w14:paraId="123F007D"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1000</w:t>
            </w:r>
          </w:p>
        </w:tc>
        <w:tc>
          <w:tcPr>
            <w:tcW w:w="1894" w:type="dxa"/>
            <w:tcBorders>
              <w:top w:val="nil"/>
              <w:left w:val="nil"/>
              <w:bottom w:val="single" w:sz="4" w:space="0" w:color="000000"/>
              <w:right w:val="single" w:sz="4" w:space="0" w:color="000000"/>
            </w:tcBorders>
            <w:shd w:val="clear" w:color="auto" w:fill="auto"/>
            <w:noWrap/>
            <w:vAlign w:val="bottom"/>
            <w:hideMark/>
          </w:tcPr>
          <w:p w14:paraId="16028930"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365 712,00</w:t>
            </w:r>
          </w:p>
        </w:tc>
      </w:tr>
      <w:tr w:rsidR="00F70513" w:rsidRPr="00F70513" w14:paraId="4C8B0D51"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468363BA" w14:textId="77777777" w:rsidR="00F70513" w:rsidRPr="00F70513" w:rsidRDefault="00F70513" w:rsidP="00BA683B">
            <w:pPr>
              <w:rPr>
                <w:rFonts w:ascii="Courier New" w:hAnsi="Courier New" w:cs="Courier New"/>
                <w:color w:val="000000"/>
              </w:rPr>
            </w:pPr>
            <w:r w:rsidRPr="00F70513">
              <w:rPr>
                <w:rFonts w:ascii="Courier New" w:hAnsi="Courier New" w:cs="Courier New"/>
                <w:color w:val="000000"/>
                <w:sz w:val="22"/>
                <w:szCs w:val="22"/>
              </w:rPr>
              <w:t>Пенсионное обеспечение</w:t>
            </w:r>
          </w:p>
        </w:tc>
        <w:tc>
          <w:tcPr>
            <w:tcW w:w="1220" w:type="dxa"/>
            <w:tcBorders>
              <w:top w:val="nil"/>
              <w:left w:val="nil"/>
              <w:bottom w:val="single" w:sz="4" w:space="0" w:color="000000"/>
              <w:right w:val="single" w:sz="4" w:space="0" w:color="000000"/>
            </w:tcBorders>
            <w:shd w:val="clear" w:color="auto" w:fill="auto"/>
            <w:vAlign w:val="center"/>
            <w:hideMark/>
          </w:tcPr>
          <w:p w14:paraId="3995B535" w14:textId="77777777" w:rsidR="00F70513" w:rsidRPr="00F70513" w:rsidRDefault="00F70513" w:rsidP="00BA683B">
            <w:pPr>
              <w:jc w:val="center"/>
              <w:rPr>
                <w:rFonts w:ascii="Courier New" w:hAnsi="Courier New" w:cs="Courier New"/>
                <w:color w:val="000000"/>
              </w:rPr>
            </w:pPr>
            <w:r w:rsidRPr="00F70513">
              <w:rPr>
                <w:rFonts w:ascii="Courier New" w:hAnsi="Courier New" w:cs="Courier New"/>
                <w:color w:val="000000"/>
                <w:sz w:val="22"/>
                <w:szCs w:val="22"/>
              </w:rPr>
              <w:t>1001</w:t>
            </w:r>
          </w:p>
        </w:tc>
        <w:tc>
          <w:tcPr>
            <w:tcW w:w="1894" w:type="dxa"/>
            <w:tcBorders>
              <w:top w:val="nil"/>
              <w:left w:val="nil"/>
              <w:bottom w:val="single" w:sz="4" w:space="0" w:color="000000"/>
              <w:right w:val="single" w:sz="4" w:space="0" w:color="000000"/>
            </w:tcBorders>
            <w:shd w:val="clear" w:color="auto" w:fill="auto"/>
            <w:noWrap/>
            <w:vAlign w:val="bottom"/>
            <w:hideMark/>
          </w:tcPr>
          <w:p w14:paraId="3F55758A" w14:textId="77777777" w:rsidR="00F70513" w:rsidRPr="00F70513" w:rsidRDefault="00F70513" w:rsidP="00BA683B">
            <w:pPr>
              <w:jc w:val="right"/>
              <w:rPr>
                <w:rFonts w:ascii="Courier New" w:hAnsi="Courier New" w:cs="Courier New"/>
                <w:color w:val="000000"/>
              </w:rPr>
            </w:pPr>
            <w:r w:rsidRPr="00F70513">
              <w:rPr>
                <w:rFonts w:ascii="Courier New" w:hAnsi="Courier New" w:cs="Courier New"/>
                <w:color w:val="000000"/>
                <w:sz w:val="22"/>
                <w:szCs w:val="22"/>
              </w:rPr>
              <w:t>365 712,00</w:t>
            </w:r>
          </w:p>
        </w:tc>
      </w:tr>
      <w:tr w:rsidR="00F70513" w:rsidRPr="00F70513" w14:paraId="02839C64" w14:textId="77777777" w:rsidTr="009B417F">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0D8AC2A2" w14:textId="77777777" w:rsidR="00F70513" w:rsidRPr="00F70513" w:rsidRDefault="00F70513" w:rsidP="00BA683B">
            <w:pPr>
              <w:rPr>
                <w:rFonts w:ascii="Courier New" w:hAnsi="Courier New" w:cs="Courier New"/>
                <w:b/>
                <w:bCs/>
                <w:color w:val="000000"/>
              </w:rPr>
            </w:pPr>
            <w:r w:rsidRPr="00F70513">
              <w:rPr>
                <w:rFonts w:ascii="Courier New" w:hAnsi="Courier New" w:cs="Courier New"/>
                <w:b/>
                <w:bCs/>
                <w:color w:val="000000"/>
                <w:sz w:val="22"/>
                <w:szCs w:val="22"/>
              </w:rPr>
              <w:t>ИТОГО:</w:t>
            </w:r>
          </w:p>
        </w:tc>
        <w:tc>
          <w:tcPr>
            <w:tcW w:w="1220" w:type="dxa"/>
            <w:tcBorders>
              <w:top w:val="nil"/>
              <w:left w:val="nil"/>
              <w:bottom w:val="single" w:sz="4" w:space="0" w:color="000000"/>
              <w:right w:val="single" w:sz="4" w:space="0" w:color="000000"/>
            </w:tcBorders>
            <w:shd w:val="clear" w:color="auto" w:fill="auto"/>
            <w:vAlign w:val="center"/>
            <w:hideMark/>
          </w:tcPr>
          <w:p w14:paraId="1F596B0A" w14:textId="77777777" w:rsidR="00F70513" w:rsidRPr="00F70513" w:rsidRDefault="00F70513" w:rsidP="00BA683B">
            <w:pPr>
              <w:jc w:val="center"/>
              <w:rPr>
                <w:rFonts w:ascii="Courier New" w:hAnsi="Courier New" w:cs="Courier New"/>
                <w:b/>
                <w:bCs/>
                <w:color w:val="000000"/>
              </w:rPr>
            </w:pPr>
            <w:r w:rsidRPr="00F70513">
              <w:rPr>
                <w:rFonts w:ascii="Courier New" w:hAnsi="Courier New" w:cs="Courier New"/>
                <w:b/>
                <w:bCs/>
                <w:color w:val="000000"/>
                <w:sz w:val="22"/>
                <w:szCs w:val="22"/>
              </w:rPr>
              <w:t> </w:t>
            </w:r>
          </w:p>
        </w:tc>
        <w:tc>
          <w:tcPr>
            <w:tcW w:w="1894" w:type="dxa"/>
            <w:tcBorders>
              <w:top w:val="nil"/>
              <w:left w:val="nil"/>
              <w:bottom w:val="single" w:sz="4" w:space="0" w:color="000000"/>
              <w:right w:val="single" w:sz="4" w:space="0" w:color="000000"/>
            </w:tcBorders>
            <w:shd w:val="clear" w:color="auto" w:fill="auto"/>
            <w:noWrap/>
            <w:vAlign w:val="bottom"/>
            <w:hideMark/>
          </w:tcPr>
          <w:p w14:paraId="446C1C39" w14:textId="77777777" w:rsidR="00F70513" w:rsidRPr="00F70513" w:rsidRDefault="00F70513" w:rsidP="00BA683B">
            <w:pPr>
              <w:jc w:val="right"/>
              <w:rPr>
                <w:rFonts w:ascii="Courier New" w:hAnsi="Courier New" w:cs="Courier New"/>
                <w:b/>
                <w:bCs/>
                <w:color w:val="000000"/>
              </w:rPr>
            </w:pPr>
            <w:r w:rsidRPr="00F70513">
              <w:rPr>
                <w:rFonts w:ascii="Courier New" w:hAnsi="Courier New" w:cs="Courier New"/>
                <w:b/>
                <w:bCs/>
                <w:color w:val="000000"/>
                <w:sz w:val="22"/>
                <w:szCs w:val="22"/>
              </w:rPr>
              <w:t>9 853 996,46</w:t>
            </w:r>
          </w:p>
        </w:tc>
      </w:tr>
    </w:tbl>
    <w:p w14:paraId="62768170" w14:textId="77777777" w:rsidR="00CF0232" w:rsidRDefault="00CF0232" w:rsidP="00155FBE">
      <w:pPr>
        <w:jc w:val="right"/>
        <w:rPr>
          <w:rFonts w:ascii="Courier New" w:hAnsi="Courier New" w:cs="Courier New"/>
          <w:sz w:val="22"/>
          <w:szCs w:val="22"/>
        </w:rPr>
      </w:pPr>
    </w:p>
    <w:p w14:paraId="77509F98" w14:textId="77777777" w:rsidR="00155FBE" w:rsidRDefault="00155FBE" w:rsidP="00155FBE">
      <w:pPr>
        <w:jc w:val="right"/>
        <w:rPr>
          <w:rFonts w:ascii="Courier New" w:hAnsi="Courier New" w:cs="Courier New"/>
          <w:sz w:val="22"/>
          <w:szCs w:val="22"/>
        </w:rPr>
      </w:pPr>
      <w:r>
        <w:rPr>
          <w:rFonts w:ascii="Courier New" w:hAnsi="Courier New" w:cs="Courier New"/>
          <w:sz w:val="22"/>
          <w:szCs w:val="22"/>
        </w:rPr>
        <w:t>Приложение №4</w:t>
      </w:r>
    </w:p>
    <w:p w14:paraId="6B07785C" w14:textId="77777777" w:rsidR="00155FBE" w:rsidRDefault="00155FBE" w:rsidP="00155FBE">
      <w:pPr>
        <w:jc w:val="right"/>
        <w:rPr>
          <w:rFonts w:ascii="Courier New" w:hAnsi="Courier New" w:cs="Courier New"/>
          <w:sz w:val="22"/>
          <w:szCs w:val="22"/>
        </w:rPr>
      </w:pPr>
      <w:r>
        <w:rPr>
          <w:rFonts w:ascii="Courier New" w:hAnsi="Courier New" w:cs="Courier New"/>
          <w:sz w:val="22"/>
          <w:szCs w:val="22"/>
        </w:rPr>
        <w:t xml:space="preserve">к решению </w:t>
      </w:r>
      <w:r w:rsidRPr="00203875">
        <w:rPr>
          <w:rFonts w:ascii="Courier New" w:hAnsi="Courier New" w:cs="Courier New"/>
          <w:sz w:val="22"/>
          <w:szCs w:val="22"/>
        </w:rPr>
        <w:t>Думы Нижнезаимского</w:t>
      </w:r>
    </w:p>
    <w:p w14:paraId="18A1623A" w14:textId="77777777" w:rsidR="00155FBE" w:rsidRPr="00203875" w:rsidRDefault="00155FBE" w:rsidP="00155FBE">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14:paraId="024207D7" w14:textId="3E23524D" w:rsidR="00155FBE" w:rsidRDefault="00F70513" w:rsidP="00155FBE">
      <w:pPr>
        <w:jc w:val="right"/>
        <w:rPr>
          <w:rFonts w:ascii="Courier New" w:hAnsi="Courier New" w:cs="Courier New"/>
          <w:sz w:val="22"/>
          <w:szCs w:val="22"/>
        </w:rPr>
      </w:pPr>
      <w:r>
        <w:rPr>
          <w:rFonts w:ascii="Courier New" w:hAnsi="Courier New" w:cs="Courier New"/>
          <w:sz w:val="22"/>
          <w:szCs w:val="22"/>
        </w:rPr>
        <w:t xml:space="preserve">№ 44 </w:t>
      </w:r>
      <w:r w:rsidR="00155FBE" w:rsidRPr="00203875">
        <w:rPr>
          <w:rFonts w:ascii="Courier New" w:hAnsi="Courier New" w:cs="Courier New"/>
          <w:sz w:val="22"/>
          <w:szCs w:val="22"/>
        </w:rPr>
        <w:t>от</w:t>
      </w:r>
      <w:r w:rsidR="009716E3">
        <w:rPr>
          <w:rFonts w:ascii="Courier New" w:hAnsi="Courier New" w:cs="Courier New"/>
          <w:sz w:val="22"/>
          <w:szCs w:val="22"/>
        </w:rPr>
        <w:t xml:space="preserve"> </w:t>
      </w:r>
      <w:r w:rsidR="00151019">
        <w:rPr>
          <w:rFonts w:ascii="Courier New" w:hAnsi="Courier New" w:cs="Courier New"/>
          <w:sz w:val="22"/>
          <w:szCs w:val="22"/>
        </w:rPr>
        <w:t>13</w:t>
      </w:r>
      <w:r w:rsidR="009716E3">
        <w:rPr>
          <w:rFonts w:ascii="Courier New" w:hAnsi="Courier New" w:cs="Courier New"/>
          <w:sz w:val="22"/>
          <w:szCs w:val="22"/>
        </w:rPr>
        <w:t>.0</w:t>
      </w:r>
      <w:r w:rsidR="00151019">
        <w:rPr>
          <w:rFonts w:ascii="Courier New" w:hAnsi="Courier New" w:cs="Courier New"/>
          <w:sz w:val="22"/>
          <w:szCs w:val="22"/>
        </w:rPr>
        <w:t>5</w:t>
      </w:r>
      <w:r w:rsidR="009716E3">
        <w:rPr>
          <w:rFonts w:ascii="Courier New" w:hAnsi="Courier New" w:cs="Courier New"/>
          <w:sz w:val="22"/>
          <w:szCs w:val="22"/>
        </w:rPr>
        <w:t>.2024</w:t>
      </w:r>
      <w:r w:rsidR="00405778">
        <w:rPr>
          <w:rFonts w:ascii="Courier New" w:hAnsi="Courier New" w:cs="Courier New"/>
          <w:sz w:val="22"/>
          <w:szCs w:val="22"/>
        </w:rPr>
        <w:t>г.</w:t>
      </w:r>
    </w:p>
    <w:p w14:paraId="632EA236" w14:textId="77777777" w:rsidR="00151019" w:rsidRDefault="00151019" w:rsidP="00151019">
      <w:pPr>
        <w:jc w:val="center"/>
        <w:rPr>
          <w:rFonts w:ascii="Arial" w:hAnsi="Arial" w:cs="Arial"/>
          <w:b/>
          <w:bCs/>
        </w:rPr>
      </w:pPr>
    </w:p>
    <w:p w14:paraId="3A33827F" w14:textId="08453C80" w:rsidR="00405778" w:rsidRPr="00151019" w:rsidRDefault="00151019" w:rsidP="00151019">
      <w:pPr>
        <w:jc w:val="center"/>
        <w:rPr>
          <w:rFonts w:ascii="Arial" w:hAnsi="Arial" w:cs="Arial"/>
          <w:sz w:val="22"/>
          <w:szCs w:val="22"/>
        </w:rPr>
      </w:pPr>
      <w:r w:rsidRPr="00151019">
        <w:rPr>
          <w:rFonts w:ascii="Arial" w:hAnsi="Arial" w:cs="Arial"/>
          <w:b/>
          <w:bCs/>
        </w:rPr>
        <w:t>Источники финансирования дефицита бюджета по кодам классификации источников финансирования дефицитов бюджетов</w:t>
      </w:r>
    </w:p>
    <w:p w14:paraId="6463E564" w14:textId="77777777" w:rsidR="00921C22" w:rsidRDefault="00921C22" w:rsidP="00155FBE">
      <w:pPr>
        <w:jc w:val="right"/>
        <w:rPr>
          <w:rFonts w:ascii="Courier New" w:hAnsi="Courier New" w:cs="Courier New"/>
          <w:sz w:val="22"/>
          <w:szCs w:val="22"/>
        </w:rPr>
      </w:pPr>
    </w:p>
    <w:tbl>
      <w:tblPr>
        <w:tblW w:w="9781" w:type="dxa"/>
        <w:tblInd w:w="-34"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985"/>
        <w:gridCol w:w="708"/>
        <w:gridCol w:w="851"/>
        <w:gridCol w:w="992"/>
        <w:gridCol w:w="2126"/>
      </w:tblGrid>
      <w:tr w:rsidR="00151019" w:rsidRPr="009B417F" w14:paraId="5CAA75CB" w14:textId="77777777" w:rsidTr="009B417F">
        <w:trPr>
          <w:trHeight w:val="630"/>
        </w:trPr>
        <w:tc>
          <w:tcPr>
            <w:tcW w:w="1985" w:type="dxa"/>
            <w:shd w:val="clear" w:color="auto" w:fill="auto"/>
            <w:vAlign w:val="center"/>
            <w:hideMark/>
          </w:tcPr>
          <w:p w14:paraId="2E3EF0DE" w14:textId="77777777" w:rsidR="00151019" w:rsidRPr="009B417F" w:rsidRDefault="00151019" w:rsidP="00BA683B">
            <w:pPr>
              <w:jc w:val="center"/>
              <w:rPr>
                <w:rFonts w:ascii="Courier New" w:hAnsi="Courier New" w:cs="Courier New"/>
                <w:b/>
                <w:bCs/>
              </w:rPr>
            </w:pPr>
            <w:r w:rsidRPr="009B417F">
              <w:rPr>
                <w:rFonts w:ascii="Courier New" w:hAnsi="Courier New" w:cs="Courier New"/>
                <w:b/>
                <w:bCs/>
                <w:sz w:val="22"/>
                <w:szCs w:val="22"/>
              </w:rPr>
              <w:t>Наименование Гл. администратор</w:t>
            </w:r>
          </w:p>
        </w:tc>
        <w:tc>
          <w:tcPr>
            <w:tcW w:w="1134" w:type="dxa"/>
            <w:shd w:val="clear" w:color="auto" w:fill="auto"/>
            <w:vAlign w:val="center"/>
            <w:hideMark/>
          </w:tcPr>
          <w:p w14:paraId="3FAB4E57" w14:textId="77777777" w:rsidR="00151019" w:rsidRPr="009B417F" w:rsidRDefault="00151019" w:rsidP="00BA683B">
            <w:pPr>
              <w:jc w:val="center"/>
              <w:rPr>
                <w:rFonts w:ascii="Courier New" w:hAnsi="Courier New" w:cs="Courier New"/>
                <w:b/>
                <w:bCs/>
              </w:rPr>
            </w:pPr>
            <w:r w:rsidRPr="009B417F">
              <w:rPr>
                <w:rFonts w:ascii="Courier New" w:hAnsi="Courier New" w:cs="Courier New"/>
                <w:b/>
                <w:bCs/>
                <w:sz w:val="22"/>
                <w:szCs w:val="22"/>
              </w:rPr>
              <w:t>Гл. администратор</w:t>
            </w:r>
          </w:p>
        </w:tc>
        <w:tc>
          <w:tcPr>
            <w:tcW w:w="1985" w:type="dxa"/>
            <w:shd w:val="clear" w:color="auto" w:fill="auto"/>
            <w:vAlign w:val="center"/>
            <w:hideMark/>
          </w:tcPr>
          <w:p w14:paraId="29E92358" w14:textId="77777777" w:rsidR="00151019" w:rsidRPr="009B417F" w:rsidRDefault="00151019" w:rsidP="005D2090">
            <w:pPr>
              <w:ind w:right="459"/>
              <w:jc w:val="center"/>
              <w:rPr>
                <w:rFonts w:ascii="Courier New" w:hAnsi="Courier New" w:cs="Courier New"/>
                <w:b/>
                <w:bCs/>
              </w:rPr>
            </w:pPr>
            <w:r w:rsidRPr="009B417F">
              <w:rPr>
                <w:rFonts w:ascii="Courier New" w:hAnsi="Courier New" w:cs="Courier New"/>
                <w:b/>
                <w:bCs/>
                <w:sz w:val="22"/>
                <w:szCs w:val="22"/>
              </w:rPr>
              <w:t>КВИ</w:t>
            </w:r>
          </w:p>
        </w:tc>
        <w:tc>
          <w:tcPr>
            <w:tcW w:w="708" w:type="dxa"/>
            <w:shd w:val="clear" w:color="auto" w:fill="auto"/>
            <w:vAlign w:val="center"/>
            <w:hideMark/>
          </w:tcPr>
          <w:p w14:paraId="6FFDA23C" w14:textId="77777777" w:rsidR="00151019" w:rsidRPr="009B417F" w:rsidRDefault="00151019" w:rsidP="00BA683B">
            <w:pPr>
              <w:jc w:val="center"/>
              <w:rPr>
                <w:rFonts w:ascii="Courier New" w:hAnsi="Courier New" w:cs="Courier New"/>
                <w:b/>
                <w:bCs/>
              </w:rPr>
            </w:pPr>
            <w:r w:rsidRPr="009B417F">
              <w:rPr>
                <w:rFonts w:ascii="Courier New" w:hAnsi="Courier New" w:cs="Courier New"/>
                <w:b/>
                <w:bCs/>
                <w:sz w:val="22"/>
                <w:szCs w:val="22"/>
              </w:rPr>
              <w:t>КОСГУ</w:t>
            </w:r>
          </w:p>
        </w:tc>
        <w:tc>
          <w:tcPr>
            <w:tcW w:w="851" w:type="dxa"/>
            <w:shd w:val="clear" w:color="auto" w:fill="auto"/>
            <w:vAlign w:val="center"/>
            <w:hideMark/>
          </w:tcPr>
          <w:p w14:paraId="7045CBA2" w14:textId="77777777" w:rsidR="00151019" w:rsidRPr="009B417F" w:rsidRDefault="00151019" w:rsidP="00BA683B">
            <w:pPr>
              <w:jc w:val="center"/>
              <w:rPr>
                <w:rFonts w:ascii="Courier New" w:hAnsi="Courier New" w:cs="Courier New"/>
                <w:b/>
                <w:bCs/>
              </w:rPr>
            </w:pPr>
            <w:r w:rsidRPr="009B417F">
              <w:rPr>
                <w:rFonts w:ascii="Courier New" w:hAnsi="Courier New" w:cs="Courier New"/>
                <w:b/>
                <w:bCs/>
                <w:sz w:val="22"/>
                <w:szCs w:val="22"/>
              </w:rPr>
              <w:t>Зачислено</w:t>
            </w:r>
          </w:p>
        </w:tc>
        <w:tc>
          <w:tcPr>
            <w:tcW w:w="992" w:type="dxa"/>
            <w:shd w:val="clear" w:color="auto" w:fill="auto"/>
            <w:vAlign w:val="center"/>
            <w:hideMark/>
          </w:tcPr>
          <w:p w14:paraId="40A1FF29" w14:textId="77777777" w:rsidR="00151019" w:rsidRPr="009B417F" w:rsidRDefault="00151019" w:rsidP="005D2090">
            <w:pPr>
              <w:ind w:left="-533" w:firstLine="533"/>
              <w:jc w:val="center"/>
              <w:rPr>
                <w:rFonts w:ascii="Courier New" w:hAnsi="Courier New" w:cs="Courier New"/>
                <w:b/>
                <w:bCs/>
              </w:rPr>
            </w:pPr>
            <w:r w:rsidRPr="009B417F">
              <w:rPr>
                <w:rFonts w:ascii="Courier New" w:hAnsi="Courier New" w:cs="Courier New"/>
                <w:b/>
                <w:bCs/>
                <w:sz w:val="22"/>
                <w:szCs w:val="22"/>
              </w:rPr>
              <w:t>Передано</w:t>
            </w:r>
          </w:p>
        </w:tc>
        <w:tc>
          <w:tcPr>
            <w:tcW w:w="2126" w:type="dxa"/>
            <w:tcBorders>
              <w:right w:val="single" w:sz="4" w:space="0" w:color="auto"/>
            </w:tcBorders>
            <w:shd w:val="clear" w:color="auto" w:fill="auto"/>
            <w:vAlign w:val="center"/>
            <w:hideMark/>
          </w:tcPr>
          <w:p w14:paraId="21C6A4BC" w14:textId="77777777" w:rsidR="00151019" w:rsidRPr="009B417F" w:rsidRDefault="00151019" w:rsidP="00BA683B">
            <w:pPr>
              <w:jc w:val="center"/>
              <w:rPr>
                <w:rFonts w:ascii="Courier New" w:hAnsi="Courier New" w:cs="Courier New"/>
                <w:b/>
                <w:bCs/>
              </w:rPr>
            </w:pPr>
            <w:r w:rsidRPr="009B417F">
              <w:rPr>
                <w:rFonts w:ascii="Courier New" w:hAnsi="Courier New" w:cs="Courier New"/>
                <w:b/>
                <w:bCs/>
                <w:sz w:val="22"/>
                <w:szCs w:val="22"/>
              </w:rPr>
              <w:t>Остаток зачисления</w:t>
            </w:r>
          </w:p>
        </w:tc>
      </w:tr>
      <w:tr w:rsidR="00151019" w:rsidRPr="009B417F" w14:paraId="40D82A40" w14:textId="77777777" w:rsidTr="009B417F">
        <w:trPr>
          <w:trHeight w:val="510"/>
        </w:trPr>
        <w:tc>
          <w:tcPr>
            <w:tcW w:w="1985" w:type="dxa"/>
            <w:shd w:val="clear" w:color="auto" w:fill="auto"/>
            <w:vAlign w:val="center"/>
          </w:tcPr>
          <w:p w14:paraId="1275E11D" w14:textId="77777777" w:rsidR="00151019" w:rsidRPr="009B417F" w:rsidRDefault="00151019" w:rsidP="00BA683B">
            <w:pPr>
              <w:rPr>
                <w:rFonts w:ascii="Courier New" w:hAnsi="Courier New" w:cs="Courier New"/>
                <w:b/>
              </w:rPr>
            </w:pPr>
            <w:r w:rsidRPr="009B417F">
              <w:rPr>
                <w:rFonts w:ascii="Courier New" w:hAnsi="Courier New" w:cs="Courier New"/>
                <w:b/>
                <w:sz w:val="22"/>
                <w:szCs w:val="22"/>
              </w:rPr>
              <w:lastRenderedPageBreak/>
              <w:t>Администрация сельского муниципального образования</w:t>
            </w:r>
          </w:p>
        </w:tc>
        <w:tc>
          <w:tcPr>
            <w:tcW w:w="1134" w:type="dxa"/>
            <w:shd w:val="clear" w:color="auto" w:fill="auto"/>
            <w:vAlign w:val="center"/>
          </w:tcPr>
          <w:p w14:paraId="4F49CC62" w14:textId="77777777" w:rsidR="00151019" w:rsidRPr="009B417F" w:rsidRDefault="00151019" w:rsidP="00BA683B">
            <w:pPr>
              <w:jc w:val="center"/>
              <w:rPr>
                <w:rFonts w:ascii="Courier New" w:hAnsi="Courier New" w:cs="Courier New"/>
                <w:b/>
              </w:rPr>
            </w:pPr>
            <w:r w:rsidRPr="009B417F">
              <w:rPr>
                <w:rFonts w:ascii="Courier New" w:hAnsi="Courier New" w:cs="Courier New"/>
                <w:b/>
                <w:sz w:val="22"/>
                <w:szCs w:val="22"/>
              </w:rPr>
              <w:t>960</w:t>
            </w:r>
          </w:p>
        </w:tc>
        <w:tc>
          <w:tcPr>
            <w:tcW w:w="1985" w:type="dxa"/>
            <w:shd w:val="clear" w:color="auto" w:fill="auto"/>
            <w:vAlign w:val="center"/>
          </w:tcPr>
          <w:p w14:paraId="5D32A3F1" w14:textId="77777777" w:rsidR="00151019" w:rsidRPr="009B417F" w:rsidRDefault="00151019" w:rsidP="005D2090">
            <w:pPr>
              <w:ind w:right="1526"/>
              <w:jc w:val="center"/>
              <w:rPr>
                <w:rFonts w:ascii="Courier New" w:hAnsi="Courier New" w:cs="Courier New"/>
              </w:rPr>
            </w:pPr>
          </w:p>
        </w:tc>
        <w:tc>
          <w:tcPr>
            <w:tcW w:w="708" w:type="dxa"/>
            <w:shd w:val="clear" w:color="auto" w:fill="auto"/>
            <w:vAlign w:val="center"/>
          </w:tcPr>
          <w:p w14:paraId="7AC8344E" w14:textId="77777777" w:rsidR="00151019" w:rsidRPr="009B417F" w:rsidRDefault="00151019" w:rsidP="00BA683B">
            <w:pPr>
              <w:jc w:val="center"/>
              <w:rPr>
                <w:rFonts w:ascii="Courier New" w:hAnsi="Courier New" w:cs="Courier New"/>
              </w:rPr>
            </w:pPr>
          </w:p>
        </w:tc>
        <w:tc>
          <w:tcPr>
            <w:tcW w:w="851" w:type="dxa"/>
            <w:shd w:val="clear" w:color="auto" w:fill="auto"/>
            <w:vAlign w:val="center"/>
          </w:tcPr>
          <w:p w14:paraId="6D8B99C8" w14:textId="77777777" w:rsidR="00151019" w:rsidRPr="009B417F" w:rsidRDefault="00151019" w:rsidP="00BA683B">
            <w:pPr>
              <w:jc w:val="right"/>
              <w:rPr>
                <w:rFonts w:ascii="Courier New" w:hAnsi="Courier New" w:cs="Courier New"/>
              </w:rPr>
            </w:pPr>
          </w:p>
        </w:tc>
        <w:tc>
          <w:tcPr>
            <w:tcW w:w="992" w:type="dxa"/>
            <w:shd w:val="clear" w:color="auto" w:fill="auto"/>
            <w:vAlign w:val="center"/>
          </w:tcPr>
          <w:p w14:paraId="1F977AD4" w14:textId="77777777" w:rsidR="00151019" w:rsidRPr="009B417F" w:rsidRDefault="00151019" w:rsidP="00BA683B">
            <w:pPr>
              <w:jc w:val="right"/>
              <w:rPr>
                <w:rFonts w:ascii="Courier New" w:hAnsi="Courier New" w:cs="Courier New"/>
              </w:rPr>
            </w:pPr>
          </w:p>
        </w:tc>
        <w:tc>
          <w:tcPr>
            <w:tcW w:w="2126" w:type="dxa"/>
            <w:tcBorders>
              <w:right w:val="single" w:sz="4" w:space="0" w:color="auto"/>
            </w:tcBorders>
            <w:shd w:val="clear" w:color="auto" w:fill="auto"/>
            <w:vAlign w:val="center"/>
          </w:tcPr>
          <w:p w14:paraId="114FE385" w14:textId="77777777" w:rsidR="00151019" w:rsidRPr="009B417F" w:rsidRDefault="00151019" w:rsidP="00BA683B">
            <w:pPr>
              <w:jc w:val="right"/>
              <w:rPr>
                <w:rFonts w:ascii="Courier New" w:hAnsi="Courier New" w:cs="Courier New"/>
              </w:rPr>
            </w:pPr>
          </w:p>
        </w:tc>
      </w:tr>
      <w:tr w:rsidR="00151019" w:rsidRPr="009B417F" w14:paraId="6AFDCAFC" w14:textId="77777777" w:rsidTr="009B417F">
        <w:trPr>
          <w:trHeight w:val="510"/>
        </w:trPr>
        <w:tc>
          <w:tcPr>
            <w:tcW w:w="1985" w:type="dxa"/>
            <w:shd w:val="clear" w:color="auto" w:fill="auto"/>
            <w:vAlign w:val="center"/>
            <w:hideMark/>
          </w:tcPr>
          <w:p w14:paraId="3FD9B749" w14:textId="77777777" w:rsidR="00151019" w:rsidRPr="009B417F" w:rsidRDefault="00151019" w:rsidP="00BA683B">
            <w:pPr>
              <w:rPr>
                <w:rFonts w:ascii="Courier New" w:hAnsi="Courier New" w:cs="Courier New"/>
              </w:rPr>
            </w:pPr>
            <w:r w:rsidRPr="009B417F">
              <w:rPr>
                <w:rFonts w:ascii="Courier New" w:hAnsi="Courier New" w:cs="Courier New"/>
                <w:sz w:val="22"/>
                <w:szCs w:val="22"/>
              </w:rPr>
              <w:t>Администрация сельского муниципального образования</w:t>
            </w:r>
          </w:p>
        </w:tc>
        <w:tc>
          <w:tcPr>
            <w:tcW w:w="1134" w:type="dxa"/>
            <w:shd w:val="clear" w:color="auto" w:fill="auto"/>
            <w:vAlign w:val="center"/>
            <w:hideMark/>
          </w:tcPr>
          <w:p w14:paraId="1E5943CA" w14:textId="77777777" w:rsidR="00151019" w:rsidRPr="009B417F" w:rsidRDefault="00151019" w:rsidP="00BA683B">
            <w:pPr>
              <w:jc w:val="center"/>
              <w:rPr>
                <w:rFonts w:ascii="Courier New" w:hAnsi="Courier New" w:cs="Courier New"/>
              </w:rPr>
            </w:pPr>
            <w:r w:rsidRPr="009B417F">
              <w:rPr>
                <w:rFonts w:ascii="Courier New" w:hAnsi="Courier New" w:cs="Courier New"/>
                <w:sz w:val="22"/>
                <w:szCs w:val="22"/>
              </w:rPr>
              <w:t>960</w:t>
            </w:r>
          </w:p>
        </w:tc>
        <w:tc>
          <w:tcPr>
            <w:tcW w:w="1985" w:type="dxa"/>
            <w:shd w:val="clear" w:color="auto" w:fill="auto"/>
            <w:vAlign w:val="center"/>
            <w:hideMark/>
          </w:tcPr>
          <w:p w14:paraId="618A4ECF" w14:textId="77777777" w:rsidR="00151019" w:rsidRPr="009B417F" w:rsidRDefault="00151019" w:rsidP="00BA683B">
            <w:pPr>
              <w:jc w:val="center"/>
              <w:rPr>
                <w:rFonts w:ascii="Courier New" w:hAnsi="Courier New" w:cs="Courier New"/>
              </w:rPr>
            </w:pPr>
            <w:r w:rsidRPr="009B417F">
              <w:rPr>
                <w:rFonts w:ascii="Courier New" w:hAnsi="Courier New" w:cs="Courier New"/>
                <w:sz w:val="22"/>
                <w:szCs w:val="22"/>
              </w:rPr>
              <w:t>01050201100000510</w:t>
            </w:r>
          </w:p>
        </w:tc>
        <w:tc>
          <w:tcPr>
            <w:tcW w:w="708" w:type="dxa"/>
            <w:shd w:val="clear" w:color="auto" w:fill="auto"/>
            <w:vAlign w:val="center"/>
            <w:hideMark/>
          </w:tcPr>
          <w:p w14:paraId="11FE3E68" w14:textId="77777777" w:rsidR="00151019" w:rsidRPr="009B417F" w:rsidRDefault="00151019" w:rsidP="00BA683B">
            <w:pPr>
              <w:jc w:val="center"/>
              <w:rPr>
                <w:rFonts w:ascii="Courier New" w:hAnsi="Courier New" w:cs="Courier New"/>
              </w:rPr>
            </w:pPr>
            <w:r w:rsidRPr="009B417F">
              <w:rPr>
                <w:rFonts w:ascii="Courier New" w:hAnsi="Courier New" w:cs="Courier New"/>
                <w:sz w:val="22"/>
                <w:szCs w:val="22"/>
              </w:rPr>
              <w:t>510</w:t>
            </w:r>
          </w:p>
        </w:tc>
        <w:tc>
          <w:tcPr>
            <w:tcW w:w="851" w:type="dxa"/>
            <w:shd w:val="clear" w:color="auto" w:fill="auto"/>
            <w:vAlign w:val="center"/>
            <w:hideMark/>
          </w:tcPr>
          <w:p w14:paraId="61ACE223" w14:textId="77777777" w:rsidR="00151019" w:rsidRPr="009B417F" w:rsidRDefault="00151019" w:rsidP="00BA683B">
            <w:pPr>
              <w:jc w:val="right"/>
              <w:rPr>
                <w:rFonts w:ascii="Courier New" w:hAnsi="Courier New" w:cs="Courier New"/>
              </w:rPr>
            </w:pPr>
            <w:r w:rsidRPr="009B417F">
              <w:rPr>
                <w:rFonts w:ascii="Courier New" w:hAnsi="Courier New" w:cs="Courier New"/>
                <w:sz w:val="22"/>
                <w:szCs w:val="22"/>
              </w:rPr>
              <w:t>-10 841 511,18</w:t>
            </w:r>
          </w:p>
        </w:tc>
        <w:tc>
          <w:tcPr>
            <w:tcW w:w="992" w:type="dxa"/>
            <w:shd w:val="clear" w:color="auto" w:fill="auto"/>
            <w:vAlign w:val="center"/>
            <w:hideMark/>
          </w:tcPr>
          <w:p w14:paraId="406C480F" w14:textId="77777777" w:rsidR="00151019" w:rsidRPr="009B417F" w:rsidRDefault="00151019" w:rsidP="00BA683B">
            <w:pPr>
              <w:jc w:val="right"/>
              <w:rPr>
                <w:rFonts w:ascii="Courier New" w:hAnsi="Courier New" w:cs="Courier New"/>
              </w:rPr>
            </w:pPr>
            <w:r w:rsidRPr="009B417F">
              <w:rPr>
                <w:rFonts w:ascii="Courier New" w:hAnsi="Courier New" w:cs="Courier New"/>
                <w:sz w:val="22"/>
                <w:szCs w:val="22"/>
              </w:rPr>
              <w:t> </w:t>
            </w:r>
          </w:p>
        </w:tc>
        <w:tc>
          <w:tcPr>
            <w:tcW w:w="2126" w:type="dxa"/>
            <w:tcBorders>
              <w:right w:val="single" w:sz="4" w:space="0" w:color="auto"/>
            </w:tcBorders>
            <w:shd w:val="clear" w:color="auto" w:fill="auto"/>
            <w:vAlign w:val="center"/>
            <w:hideMark/>
          </w:tcPr>
          <w:p w14:paraId="15153E25" w14:textId="77777777" w:rsidR="00151019" w:rsidRPr="009B417F" w:rsidRDefault="00151019" w:rsidP="00BA683B">
            <w:pPr>
              <w:jc w:val="right"/>
              <w:rPr>
                <w:rFonts w:ascii="Courier New" w:hAnsi="Courier New" w:cs="Courier New"/>
              </w:rPr>
            </w:pPr>
            <w:r w:rsidRPr="009B417F">
              <w:rPr>
                <w:rFonts w:ascii="Courier New" w:hAnsi="Courier New" w:cs="Courier New"/>
                <w:sz w:val="22"/>
                <w:szCs w:val="22"/>
              </w:rPr>
              <w:t>-10 841 511,18</w:t>
            </w:r>
          </w:p>
        </w:tc>
      </w:tr>
      <w:tr w:rsidR="00151019" w:rsidRPr="009B417F" w14:paraId="70F659FE" w14:textId="77777777" w:rsidTr="009B417F">
        <w:trPr>
          <w:trHeight w:val="510"/>
        </w:trPr>
        <w:tc>
          <w:tcPr>
            <w:tcW w:w="1985" w:type="dxa"/>
            <w:shd w:val="clear" w:color="auto" w:fill="auto"/>
            <w:vAlign w:val="center"/>
            <w:hideMark/>
          </w:tcPr>
          <w:p w14:paraId="25611292" w14:textId="77777777" w:rsidR="00151019" w:rsidRPr="009B417F" w:rsidRDefault="00151019" w:rsidP="00BA683B">
            <w:pPr>
              <w:rPr>
                <w:rFonts w:ascii="Courier New" w:hAnsi="Courier New" w:cs="Courier New"/>
              </w:rPr>
            </w:pPr>
            <w:r w:rsidRPr="009B417F">
              <w:rPr>
                <w:rFonts w:ascii="Courier New" w:hAnsi="Courier New" w:cs="Courier New"/>
                <w:sz w:val="22"/>
                <w:szCs w:val="22"/>
              </w:rPr>
              <w:t>Администрация сельского муниципального образования</w:t>
            </w:r>
          </w:p>
        </w:tc>
        <w:tc>
          <w:tcPr>
            <w:tcW w:w="1134" w:type="dxa"/>
            <w:shd w:val="clear" w:color="auto" w:fill="auto"/>
            <w:vAlign w:val="center"/>
            <w:hideMark/>
          </w:tcPr>
          <w:p w14:paraId="1812299B" w14:textId="77777777" w:rsidR="00151019" w:rsidRPr="009B417F" w:rsidRDefault="00151019" w:rsidP="00BA683B">
            <w:pPr>
              <w:jc w:val="center"/>
              <w:rPr>
                <w:rFonts w:ascii="Courier New" w:hAnsi="Courier New" w:cs="Courier New"/>
              </w:rPr>
            </w:pPr>
            <w:r w:rsidRPr="009B417F">
              <w:rPr>
                <w:rFonts w:ascii="Courier New" w:hAnsi="Courier New" w:cs="Courier New"/>
                <w:sz w:val="22"/>
                <w:szCs w:val="22"/>
              </w:rPr>
              <w:t>960</w:t>
            </w:r>
          </w:p>
        </w:tc>
        <w:tc>
          <w:tcPr>
            <w:tcW w:w="1985" w:type="dxa"/>
            <w:shd w:val="clear" w:color="auto" w:fill="auto"/>
            <w:vAlign w:val="center"/>
            <w:hideMark/>
          </w:tcPr>
          <w:p w14:paraId="0BD2EC7D" w14:textId="77777777" w:rsidR="00151019" w:rsidRPr="009B417F" w:rsidRDefault="00151019" w:rsidP="00BA683B">
            <w:pPr>
              <w:jc w:val="center"/>
              <w:rPr>
                <w:rFonts w:ascii="Courier New" w:hAnsi="Courier New" w:cs="Courier New"/>
              </w:rPr>
            </w:pPr>
            <w:r w:rsidRPr="009B417F">
              <w:rPr>
                <w:rFonts w:ascii="Courier New" w:hAnsi="Courier New" w:cs="Courier New"/>
                <w:sz w:val="22"/>
                <w:szCs w:val="22"/>
              </w:rPr>
              <w:t>01050201100000610</w:t>
            </w:r>
          </w:p>
        </w:tc>
        <w:tc>
          <w:tcPr>
            <w:tcW w:w="708" w:type="dxa"/>
            <w:shd w:val="clear" w:color="auto" w:fill="auto"/>
            <w:vAlign w:val="center"/>
            <w:hideMark/>
          </w:tcPr>
          <w:p w14:paraId="35C72E55" w14:textId="77777777" w:rsidR="00151019" w:rsidRPr="009B417F" w:rsidRDefault="00151019" w:rsidP="00BA683B">
            <w:pPr>
              <w:jc w:val="center"/>
              <w:rPr>
                <w:rFonts w:ascii="Courier New" w:hAnsi="Courier New" w:cs="Courier New"/>
              </w:rPr>
            </w:pPr>
            <w:r w:rsidRPr="009B417F">
              <w:rPr>
                <w:rFonts w:ascii="Courier New" w:hAnsi="Courier New" w:cs="Courier New"/>
                <w:sz w:val="22"/>
                <w:szCs w:val="22"/>
              </w:rPr>
              <w:t>610</w:t>
            </w:r>
          </w:p>
        </w:tc>
        <w:tc>
          <w:tcPr>
            <w:tcW w:w="851" w:type="dxa"/>
            <w:shd w:val="clear" w:color="auto" w:fill="auto"/>
            <w:vAlign w:val="center"/>
            <w:hideMark/>
          </w:tcPr>
          <w:p w14:paraId="35495230" w14:textId="77777777" w:rsidR="00151019" w:rsidRPr="009B417F" w:rsidRDefault="00151019" w:rsidP="00BA683B">
            <w:pPr>
              <w:jc w:val="right"/>
              <w:rPr>
                <w:rFonts w:ascii="Courier New" w:hAnsi="Courier New" w:cs="Courier New"/>
              </w:rPr>
            </w:pPr>
            <w:r w:rsidRPr="009B417F">
              <w:rPr>
                <w:rFonts w:ascii="Courier New" w:hAnsi="Courier New" w:cs="Courier New"/>
                <w:sz w:val="22"/>
                <w:szCs w:val="22"/>
              </w:rPr>
              <w:t> </w:t>
            </w:r>
          </w:p>
        </w:tc>
        <w:tc>
          <w:tcPr>
            <w:tcW w:w="992" w:type="dxa"/>
            <w:shd w:val="clear" w:color="auto" w:fill="auto"/>
            <w:vAlign w:val="center"/>
            <w:hideMark/>
          </w:tcPr>
          <w:p w14:paraId="58E2D713" w14:textId="77777777" w:rsidR="00151019" w:rsidRPr="009B417F" w:rsidRDefault="00151019" w:rsidP="00BA683B">
            <w:pPr>
              <w:jc w:val="right"/>
              <w:rPr>
                <w:rFonts w:ascii="Courier New" w:hAnsi="Courier New" w:cs="Courier New"/>
              </w:rPr>
            </w:pPr>
            <w:r w:rsidRPr="009B417F">
              <w:rPr>
                <w:rFonts w:ascii="Courier New" w:hAnsi="Courier New" w:cs="Courier New"/>
                <w:sz w:val="22"/>
                <w:szCs w:val="22"/>
              </w:rPr>
              <w:t>9 902 131,61</w:t>
            </w:r>
          </w:p>
        </w:tc>
        <w:tc>
          <w:tcPr>
            <w:tcW w:w="2126" w:type="dxa"/>
            <w:tcBorders>
              <w:right w:val="single" w:sz="4" w:space="0" w:color="auto"/>
            </w:tcBorders>
            <w:shd w:val="clear" w:color="auto" w:fill="auto"/>
            <w:vAlign w:val="center"/>
            <w:hideMark/>
          </w:tcPr>
          <w:p w14:paraId="1161D35D" w14:textId="77777777" w:rsidR="00151019" w:rsidRPr="009B417F" w:rsidRDefault="00151019" w:rsidP="00BA683B">
            <w:pPr>
              <w:jc w:val="right"/>
              <w:rPr>
                <w:rFonts w:ascii="Courier New" w:hAnsi="Courier New" w:cs="Courier New"/>
              </w:rPr>
            </w:pPr>
            <w:r w:rsidRPr="009B417F">
              <w:rPr>
                <w:rFonts w:ascii="Courier New" w:hAnsi="Courier New" w:cs="Courier New"/>
                <w:sz w:val="22"/>
                <w:szCs w:val="22"/>
              </w:rPr>
              <w:t>9 902 131,61</w:t>
            </w:r>
          </w:p>
        </w:tc>
      </w:tr>
      <w:tr w:rsidR="00151019" w:rsidRPr="009B417F" w14:paraId="70887E89" w14:textId="77777777" w:rsidTr="009B417F">
        <w:trPr>
          <w:trHeight w:val="270"/>
        </w:trPr>
        <w:tc>
          <w:tcPr>
            <w:tcW w:w="1985" w:type="dxa"/>
            <w:shd w:val="clear" w:color="auto" w:fill="auto"/>
            <w:vAlign w:val="bottom"/>
            <w:hideMark/>
          </w:tcPr>
          <w:p w14:paraId="35E762DB" w14:textId="77777777" w:rsidR="00151019" w:rsidRPr="009B417F" w:rsidRDefault="00151019" w:rsidP="00BA683B">
            <w:pPr>
              <w:rPr>
                <w:rFonts w:ascii="Courier New" w:hAnsi="Courier New" w:cs="Courier New"/>
                <w:b/>
                <w:bCs/>
              </w:rPr>
            </w:pPr>
            <w:r w:rsidRPr="009B417F">
              <w:rPr>
                <w:rFonts w:ascii="Courier New" w:hAnsi="Courier New" w:cs="Courier New"/>
                <w:b/>
                <w:bCs/>
                <w:sz w:val="22"/>
                <w:szCs w:val="22"/>
              </w:rPr>
              <w:t> </w:t>
            </w:r>
          </w:p>
        </w:tc>
        <w:tc>
          <w:tcPr>
            <w:tcW w:w="1134" w:type="dxa"/>
            <w:shd w:val="clear" w:color="auto" w:fill="auto"/>
            <w:vAlign w:val="bottom"/>
            <w:hideMark/>
          </w:tcPr>
          <w:p w14:paraId="08C82F86" w14:textId="77777777" w:rsidR="00151019" w:rsidRPr="009B417F" w:rsidRDefault="00151019" w:rsidP="00BA683B">
            <w:pPr>
              <w:jc w:val="center"/>
              <w:rPr>
                <w:rFonts w:ascii="Courier New" w:hAnsi="Courier New" w:cs="Courier New"/>
                <w:b/>
                <w:bCs/>
              </w:rPr>
            </w:pPr>
            <w:r w:rsidRPr="009B417F">
              <w:rPr>
                <w:rFonts w:ascii="Courier New" w:hAnsi="Courier New" w:cs="Courier New"/>
                <w:b/>
                <w:bCs/>
                <w:sz w:val="22"/>
                <w:szCs w:val="22"/>
              </w:rPr>
              <w:t>Итого</w:t>
            </w:r>
          </w:p>
        </w:tc>
        <w:tc>
          <w:tcPr>
            <w:tcW w:w="1985" w:type="dxa"/>
            <w:shd w:val="clear" w:color="auto" w:fill="auto"/>
            <w:vAlign w:val="bottom"/>
            <w:hideMark/>
          </w:tcPr>
          <w:p w14:paraId="02D3D17E" w14:textId="77777777" w:rsidR="00151019" w:rsidRPr="009B417F" w:rsidRDefault="00151019" w:rsidP="00BA683B">
            <w:pPr>
              <w:jc w:val="center"/>
              <w:rPr>
                <w:rFonts w:ascii="Courier New" w:hAnsi="Courier New" w:cs="Courier New"/>
                <w:b/>
                <w:bCs/>
              </w:rPr>
            </w:pPr>
            <w:r w:rsidRPr="009B417F">
              <w:rPr>
                <w:rFonts w:ascii="Courier New" w:hAnsi="Courier New" w:cs="Courier New"/>
                <w:b/>
                <w:bCs/>
                <w:sz w:val="22"/>
                <w:szCs w:val="22"/>
              </w:rPr>
              <w:t> </w:t>
            </w:r>
          </w:p>
        </w:tc>
        <w:tc>
          <w:tcPr>
            <w:tcW w:w="708" w:type="dxa"/>
            <w:shd w:val="clear" w:color="auto" w:fill="auto"/>
            <w:vAlign w:val="bottom"/>
            <w:hideMark/>
          </w:tcPr>
          <w:p w14:paraId="13188FE4" w14:textId="77777777" w:rsidR="00151019" w:rsidRPr="009B417F" w:rsidRDefault="00151019" w:rsidP="00BA683B">
            <w:pPr>
              <w:jc w:val="center"/>
              <w:rPr>
                <w:rFonts w:ascii="Courier New" w:hAnsi="Courier New" w:cs="Courier New"/>
                <w:b/>
                <w:bCs/>
              </w:rPr>
            </w:pPr>
            <w:r w:rsidRPr="009B417F">
              <w:rPr>
                <w:rFonts w:ascii="Courier New" w:hAnsi="Courier New" w:cs="Courier New"/>
                <w:b/>
                <w:bCs/>
                <w:sz w:val="22"/>
                <w:szCs w:val="22"/>
              </w:rPr>
              <w:t> </w:t>
            </w:r>
          </w:p>
        </w:tc>
        <w:tc>
          <w:tcPr>
            <w:tcW w:w="851" w:type="dxa"/>
            <w:shd w:val="clear" w:color="auto" w:fill="auto"/>
            <w:vAlign w:val="center"/>
            <w:hideMark/>
          </w:tcPr>
          <w:p w14:paraId="3054CB63" w14:textId="77777777" w:rsidR="00151019" w:rsidRPr="009B417F" w:rsidRDefault="00151019" w:rsidP="00BA683B">
            <w:pPr>
              <w:jc w:val="right"/>
              <w:rPr>
                <w:rFonts w:ascii="Courier New" w:hAnsi="Courier New" w:cs="Courier New"/>
                <w:b/>
              </w:rPr>
            </w:pPr>
            <w:r w:rsidRPr="009B417F">
              <w:rPr>
                <w:rFonts w:ascii="Courier New" w:hAnsi="Courier New" w:cs="Courier New"/>
                <w:b/>
                <w:sz w:val="22"/>
                <w:szCs w:val="22"/>
              </w:rPr>
              <w:t>-10 841 511,18</w:t>
            </w:r>
          </w:p>
        </w:tc>
        <w:tc>
          <w:tcPr>
            <w:tcW w:w="992" w:type="dxa"/>
            <w:shd w:val="clear" w:color="auto" w:fill="auto"/>
            <w:vAlign w:val="center"/>
            <w:hideMark/>
          </w:tcPr>
          <w:p w14:paraId="400B703A" w14:textId="77777777" w:rsidR="00151019" w:rsidRPr="009B417F" w:rsidRDefault="00151019" w:rsidP="00BA683B">
            <w:pPr>
              <w:jc w:val="right"/>
              <w:rPr>
                <w:rFonts w:ascii="Courier New" w:hAnsi="Courier New" w:cs="Courier New"/>
                <w:b/>
              </w:rPr>
            </w:pPr>
            <w:r w:rsidRPr="009B417F">
              <w:rPr>
                <w:rFonts w:ascii="Courier New" w:hAnsi="Courier New" w:cs="Courier New"/>
                <w:b/>
                <w:sz w:val="22"/>
                <w:szCs w:val="22"/>
              </w:rPr>
              <w:t>9 902 131,61</w:t>
            </w:r>
          </w:p>
        </w:tc>
        <w:tc>
          <w:tcPr>
            <w:tcW w:w="2126" w:type="dxa"/>
            <w:tcBorders>
              <w:right w:val="single" w:sz="4" w:space="0" w:color="auto"/>
            </w:tcBorders>
            <w:shd w:val="clear" w:color="auto" w:fill="auto"/>
            <w:vAlign w:val="bottom"/>
            <w:hideMark/>
          </w:tcPr>
          <w:p w14:paraId="11DD440E" w14:textId="77777777" w:rsidR="00151019" w:rsidRPr="009B417F" w:rsidRDefault="00151019" w:rsidP="00BA683B">
            <w:pPr>
              <w:jc w:val="right"/>
              <w:rPr>
                <w:rFonts w:ascii="Courier New" w:hAnsi="Courier New" w:cs="Courier New"/>
                <w:b/>
                <w:bCs/>
              </w:rPr>
            </w:pPr>
            <w:r w:rsidRPr="009B417F">
              <w:rPr>
                <w:rFonts w:ascii="Courier New" w:hAnsi="Courier New" w:cs="Courier New"/>
                <w:b/>
                <w:bCs/>
                <w:sz w:val="22"/>
                <w:szCs w:val="22"/>
              </w:rPr>
              <w:t>-939 379,57</w:t>
            </w:r>
          </w:p>
        </w:tc>
      </w:tr>
    </w:tbl>
    <w:p w14:paraId="2EBBE472" w14:textId="77777777" w:rsidR="00155FBE" w:rsidRDefault="00155FBE" w:rsidP="0086581A">
      <w:pPr>
        <w:jc w:val="right"/>
        <w:rPr>
          <w:rFonts w:ascii="Courier New" w:hAnsi="Courier New" w:cs="Courier New"/>
          <w:sz w:val="22"/>
          <w:szCs w:val="22"/>
        </w:rPr>
      </w:pPr>
    </w:p>
    <w:p w14:paraId="7937A67A" w14:textId="77777777" w:rsidR="00921C22" w:rsidRPr="007942DE" w:rsidRDefault="009716E3" w:rsidP="00921C22">
      <w:pPr>
        <w:ind w:left="1416"/>
        <w:jc w:val="right"/>
        <w:rPr>
          <w:rFonts w:ascii="Courier New" w:hAnsi="Courier New" w:cs="Courier New"/>
          <w:sz w:val="22"/>
          <w:szCs w:val="22"/>
        </w:rPr>
      </w:pPr>
      <w:r>
        <w:rPr>
          <w:rFonts w:ascii="Courier New" w:hAnsi="Courier New" w:cs="Courier New"/>
          <w:sz w:val="22"/>
          <w:szCs w:val="22"/>
        </w:rPr>
        <w:t>Приложение №5</w:t>
      </w:r>
    </w:p>
    <w:p w14:paraId="66FA97F2" w14:textId="77777777" w:rsidR="00921C22" w:rsidRPr="007942DE" w:rsidRDefault="00921C22" w:rsidP="00921C22">
      <w:pPr>
        <w:jc w:val="right"/>
        <w:rPr>
          <w:rFonts w:ascii="Courier New" w:hAnsi="Courier New" w:cs="Courier New"/>
          <w:sz w:val="22"/>
          <w:szCs w:val="22"/>
        </w:rPr>
      </w:pPr>
      <w:r>
        <w:rPr>
          <w:rFonts w:ascii="Courier New" w:hAnsi="Courier New" w:cs="Courier New"/>
          <w:sz w:val="22"/>
          <w:szCs w:val="22"/>
        </w:rPr>
        <w:t xml:space="preserve">к решению </w:t>
      </w:r>
      <w:r w:rsidRPr="007942DE">
        <w:rPr>
          <w:rFonts w:ascii="Courier New" w:hAnsi="Courier New" w:cs="Courier New"/>
          <w:sz w:val="22"/>
          <w:szCs w:val="22"/>
        </w:rPr>
        <w:t>Думы Нижнезаимского</w:t>
      </w:r>
    </w:p>
    <w:p w14:paraId="36A4020C" w14:textId="77777777" w:rsidR="00921C22" w:rsidRPr="007942DE" w:rsidRDefault="00921C22" w:rsidP="00921C22">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14:paraId="4CEF45C0" w14:textId="008EE374" w:rsidR="00921C22" w:rsidRDefault="009B417F" w:rsidP="00921C22">
      <w:pPr>
        <w:tabs>
          <w:tab w:val="left" w:pos="6570"/>
        </w:tabs>
        <w:jc w:val="right"/>
        <w:rPr>
          <w:rFonts w:ascii="Courier New" w:hAnsi="Courier New" w:cs="Courier New"/>
          <w:sz w:val="22"/>
          <w:szCs w:val="22"/>
        </w:rPr>
      </w:pPr>
      <w:r>
        <w:rPr>
          <w:rFonts w:ascii="Courier New" w:hAnsi="Courier New" w:cs="Courier New"/>
          <w:sz w:val="22"/>
          <w:szCs w:val="22"/>
        </w:rPr>
        <w:t xml:space="preserve">№ 44 </w:t>
      </w:r>
      <w:r w:rsidR="00921C22" w:rsidRPr="007942DE">
        <w:rPr>
          <w:rFonts w:ascii="Courier New" w:hAnsi="Courier New" w:cs="Courier New"/>
          <w:sz w:val="22"/>
          <w:szCs w:val="22"/>
        </w:rPr>
        <w:t>от</w:t>
      </w:r>
      <w:r w:rsidR="009716E3">
        <w:rPr>
          <w:rFonts w:ascii="Courier New" w:hAnsi="Courier New" w:cs="Courier New"/>
          <w:sz w:val="22"/>
          <w:szCs w:val="22"/>
        </w:rPr>
        <w:t xml:space="preserve"> </w:t>
      </w:r>
      <w:r>
        <w:rPr>
          <w:rFonts w:ascii="Courier New" w:hAnsi="Courier New" w:cs="Courier New"/>
          <w:sz w:val="22"/>
          <w:szCs w:val="22"/>
        </w:rPr>
        <w:t>13</w:t>
      </w:r>
      <w:r w:rsidR="009716E3">
        <w:rPr>
          <w:rFonts w:ascii="Courier New" w:hAnsi="Courier New" w:cs="Courier New"/>
          <w:sz w:val="22"/>
          <w:szCs w:val="22"/>
        </w:rPr>
        <w:t>.0</w:t>
      </w:r>
      <w:r>
        <w:rPr>
          <w:rFonts w:ascii="Courier New" w:hAnsi="Courier New" w:cs="Courier New"/>
          <w:sz w:val="22"/>
          <w:szCs w:val="22"/>
        </w:rPr>
        <w:t>5</w:t>
      </w:r>
      <w:r w:rsidR="009716E3">
        <w:rPr>
          <w:rFonts w:ascii="Courier New" w:hAnsi="Courier New" w:cs="Courier New"/>
          <w:sz w:val="22"/>
          <w:szCs w:val="22"/>
        </w:rPr>
        <w:t>.2024</w:t>
      </w:r>
      <w:r w:rsidR="00921C22">
        <w:rPr>
          <w:rFonts w:ascii="Courier New" w:hAnsi="Courier New" w:cs="Courier New"/>
          <w:sz w:val="22"/>
          <w:szCs w:val="22"/>
        </w:rPr>
        <w:t>г</w:t>
      </w:r>
      <w:r w:rsidR="00405778">
        <w:rPr>
          <w:rFonts w:ascii="Courier New" w:hAnsi="Courier New" w:cs="Courier New"/>
          <w:sz w:val="22"/>
          <w:szCs w:val="22"/>
        </w:rPr>
        <w:t>.</w:t>
      </w:r>
    </w:p>
    <w:p w14:paraId="62453665" w14:textId="77777777" w:rsidR="00405778" w:rsidRDefault="00405778" w:rsidP="00921C22">
      <w:pPr>
        <w:tabs>
          <w:tab w:val="left" w:pos="6570"/>
        </w:tabs>
        <w:jc w:val="right"/>
        <w:rPr>
          <w:rFonts w:ascii="Courier New" w:hAnsi="Courier New" w:cs="Courier New"/>
          <w:sz w:val="22"/>
          <w:szCs w:val="22"/>
        </w:rPr>
      </w:pPr>
    </w:p>
    <w:p w14:paraId="1444A672" w14:textId="77777777" w:rsidR="00921C22" w:rsidRPr="0086581A" w:rsidRDefault="00921C22" w:rsidP="00921C22">
      <w:pPr>
        <w:tabs>
          <w:tab w:val="left" w:pos="6570"/>
        </w:tabs>
        <w:jc w:val="right"/>
        <w:rPr>
          <w:rFonts w:ascii="Arial" w:hAnsi="Arial" w:cs="Arial"/>
        </w:rPr>
      </w:pPr>
    </w:p>
    <w:p w14:paraId="388CA8D6" w14:textId="77777777" w:rsidR="009B417F" w:rsidRPr="009B417F" w:rsidRDefault="009B417F" w:rsidP="009B417F">
      <w:pPr>
        <w:autoSpaceDE w:val="0"/>
        <w:autoSpaceDN w:val="0"/>
        <w:adjustRightInd w:val="0"/>
        <w:jc w:val="center"/>
        <w:rPr>
          <w:rFonts w:ascii="Arial" w:hAnsi="Arial" w:cs="Arial"/>
          <w:b/>
          <w:bCs/>
          <w:color w:val="000000"/>
        </w:rPr>
      </w:pPr>
      <w:r w:rsidRPr="009B417F">
        <w:rPr>
          <w:rFonts w:ascii="Arial" w:hAnsi="Arial" w:cs="Arial"/>
          <w:b/>
          <w:bCs/>
          <w:color w:val="000000"/>
        </w:rPr>
        <w:t>Отчет об использовании бюджетных ассигнований резервного фонда Нижнезаимского муниципального образования за 2023 год.</w:t>
      </w:r>
    </w:p>
    <w:p w14:paraId="0A4E730A" w14:textId="77777777" w:rsidR="009716E3" w:rsidRPr="0095619F" w:rsidRDefault="009716E3" w:rsidP="009716E3">
      <w:pPr>
        <w:jc w:val="center"/>
        <w:rPr>
          <w:b/>
          <w:sz w:val="20"/>
          <w:szCs w:val="20"/>
        </w:rPr>
      </w:pPr>
    </w:p>
    <w:p w14:paraId="7E9FF815" w14:textId="77777777" w:rsidR="009716E3" w:rsidRPr="0095619F" w:rsidRDefault="009716E3" w:rsidP="009716E3">
      <w:pPr>
        <w:jc w:val="center"/>
        <w:rPr>
          <w:b/>
          <w:sz w:val="20"/>
          <w:szCs w:val="20"/>
        </w:rPr>
      </w:pPr>
    </w:p>
    <w:tbl>
      <w:tblPr>
        <w:tblpPr w:leftFromText="180" w:rightFromText="180" w:vertAnchor="text" w:horzAnchor="margin" w:tblpY="102"/>
        <w:tblW w:w="9747" w:type="dxa"/>
        <w:tblLook w:val="0000" w:firstRow="0" w:lastRow="0" w:firstColumn="0" w:lastColumn="0" w:noHBand="0" w:noVBand="0"/>
      </w:tblPr>
      <w:tblGrid>
        <w:gridCol w:w="739"/>
        <w:gridCol w:w="4579"/>
        <w:gridCol w:w="1523"/>
        <w:gridCol w:w="1392"/>
        <w:gridCol w:w="1622"/>
      </w:tblGrid>
      <w:tr w:rsidR="009B417F" w:rsidRPr="009B417F" w14:paraId="35CE8B50" w14:textId="77777777" w:rsidTr="009B417F">
        <w:trPr>
          <w:cantSplit/>
          <w:trHeight w:val="1254"/>
        </w:trPr>
        <w:tc>
          <w:tcPr>
            <w:tcW w:w="675" w:type="dxa"/>
            <w:tcBorders>
              <w:top w:val="single" w:sz="8" w:space="0" w:color="auto"/>
              <w:left w:val="single" w:sz="8" w:space="0" w:color="auto"/>
              <w:bottom w:val="single" w:sz="8" w:space="0" w:color="auto"/>
              <w:right w:val="single" w:sz="8" w:space="0" w:color="auto"/>
            </w:tcBorders>
            <w:textDirection w:val="btLr"/>
          </w:tcPr>
          <w:p w14:paraId="7C34CF5E" w14:textId="77777777" w:rsidR="009B417F" w:rsidRPr="009B417F" w:rsidRDefault="009B417F" w:rsidP="00BA683B">
            <w:pPr>
              <w:ind w:left="113" w:right="113"/>
              <w:jc w:val="center"/>
              <w:rPr>
                <w:rFonts w:ascii="Courier New" w:hAnsi="Courier New" w:cs="Courier New"/>
                <w:b/>
                <w:bCs/>
              </w:rPr>
            </w:pPr>
            <w:r w:rsidRPr="009B417F">
              <w:rPr>
                <w:rFonts w:ascii="Courier New" w:hAnsi="Courier New" w:cs="Courier New"/>
                <w:b/>
                <w:bCs/>
                <w:sz w:val="22"/>
                <w:szCs w:val="22"/>
              </w:rPr>
              <w:t>Раздел, подраздел</w:t>
            </w:r>
          </w:p>
        </w:tc>
        <w:tc>
          <w:tcPr>
            <w:tcW w:w="4627" w:type="dxa"/>
            <w:tcBorders>
              <w:top w:val="single" w:sz="8" w:space="0" w:color="auto"/>
              <w:left w:val="single" w:sz="8" w:space="0" w:color="auto"/>
              <w:bottom w:val="single" w:sz="8" w:space="0" w:color="auto"/>
              <w:right w:val="single" w:sz="8" w:space="0" w:color="auto"/>
            </w:tcBorders>
            <w:shd w:val="clear" w:color="auto" w:fill="auto"/>
            <w:vAlign w:val="center"/>
          </w:tcPr>
          <w:p w14:paraId="110446F5" w14:textId="77777777" w:rsidR="009B417F" w:rsidRPr="009B417F" w:rsidRDefault="009B417F" w:rsidP="00BA683B">
            <w:pPr>
              <w:jc w:val="center"/>
              <w:rPr>
                <w:rFonts w:ascii="Courier New" w:hAnsi="Courier New" w:cs="Courier New"/>
                <w:b/>
                <w:bCs/>
              </w:rPr>
            </w:pPr>
            <w:r w:rsidRPr="009B417F">
              <w:rPr>
                <w:rFonts w:ascii="Courier New" w:hAnsi="Courier New" w:cs="Courier New"/>
                <w:b/>
                <w:bCs/>
                <w:sz w:val="22"/>
                <w:szCs w:val="22"/>
              </w:rPr>
              <w:t>Основные направления расходования средств</w:t>
            </w:r>
          </w:p>
        </w:tc>
        <w:tc>
          <w:tcPr>
            <w:tcW w:w="1467" w:type="dxa"/>
            <w:tcBorders>
              <w:top w:val="single" w:sz="8" w:space="0" w:color="auto"/>
              <w:left w:val="nil"/>
              <w:bottom w:val="single" w:sz="8" w:space="0" w:color="auto"/>
              <w:right w:val="single" w:sz="8" w:space="0" w:color="auto"/>
            </w:tcBorders>
            <w:shd w:val="clear" w:color="auto" w:fill="auto"/>
            <w:vAlign w:val="center"/>
          </w:tcPr>
          <w:p w14:paraId="6C22D794" w14:textId="77777777" w:rsidR="009B417F" w:rsidRPr="009B417F" w:rsidRDefault="009B417F" w:rsidP="00BA683B">
            <w:pPr>
              <w:jc w:val="center"/>
              <w:rPr>
                <w:rFonts w:ascii="Courier New" w:hAnsi="Courier New" w:cs="Courier New"/>
                <w:b/>
                <w:bCs/>
              </w:rPr>
            </w:pPr>
            <w:r w:rsidRPr="009B417F">
              <w:rPr>
                <w:rFonts w:ascii="Courier New" w:hAnsi="Courier New" w:cs="Courier New"/>
                <w:b/>
                <w:bCs/>
                <w:sz w:val="22"/>
                <w:szCs w:val="22"/>
              </w:rPr>
              <w:t>Утверждено на 2023 год</w:t>
            </w:r>
          </w:p>
        </w:tc>
        <w:tc>
          <w:tcPr>
            <w:tcW w:w="1341" w:type="dxa"/>
            <w:tcBorders>
              <w:top w:val="single" w:sz="8" w:space="0" w:color="auto"/>
              <w:left w:val="nil"/>
              <w:bottom w:val="single" w:sz="8" w:space="0" w:color="auto"/>
              <w:right w:val="single" w:sz="8" w:space="0" w:color="auto"/>
            </w:tcBorders>
            <w:shd w:val="clear" w:color="auto" w:fill="auto"/>
            <w:vAlign w:val="center"/>
          </w:tcPr>
          <w:p w14:paraId="0FB539E9" w14:textId="77777777" w:rsidR="009B417F" w:rsidRPr="009B417F" w:rsidRDefault="009B417F" w:rsidP="00BA683B">
            <w:pPr>
              <w:jc w:val="center"/>
              <w:rPr>
                <w:rFonts w:ascii="Courier New" w:hAnsi="Courier New" w:cs="Courier New"/>
                <w:b/>
                <w:bCs/>
              </w:rPr>
            </w:pPr>
            <w:r w:rsidRPr="009B417F">
              <w:rPr>
                <w:rFonts w:ascii="Courier New" w:hAnsi="Courier New" w:cs="Courier New"/>
                <w:b/>
                <w:bCs/>
                <w:sz w:val="22"/>
                <w:szCs w:val="22"/>
              </w:rPr>
              <w:t>Исполнено</w:t>
            </w:r>
          </w:p>
        </w:tc>
        <w:tc>
          <w:tcPr>
            <w:tcW w:w="1637" w:type="dxa"/>
            <w:tcBorders>
              <w:top w:val="single" w:sz="8" w:space="0" w:color="auto"/>
              <w:left w:val="nil"/>
              <w:bottom w:val="single" w:sz="8" w:space="0" w:color="auto"/>
              <w:right w:val="single" w:sz="8" w:space="0" w:color="auto"/>
            </w:tcBorders>
            <w:shd w:val="clear" w:color="auto" w:fill="auto"/>
            <w:vAlign w:val="center"/>
          </w:tcPr>
          <w:p w14:paraId="367B5DE9" w14:textId="77777777" w:rsidR="009B417F" w:rsidRPr="009B417F" w:rsidRDefault="009B417F" w:rsidP="00BA683B">
            <w:pPr>
              <w:jc w:val="center"/>
              <w:rPr>
                <w:rFonts w:ascii="Courier New" w:hAnsi="Courier New" w:cs="Courier New"/>
                <w:b/>
                <w:bCs/>
              </w:rPr>
            </w:pPr>
            <w:r w:rsidRPr="009B417F">
              <w:rPr>
                <w:rFonts w:ascii="Courier New" w:hAnsi="Courier New" w:cs="Courier New"/>
                <w:b/>
                <w:bCs/>
                <w:sz w:val="22"/>
                <w:szCs w:val="22"/>
              </w:rPr>
              <w:t>Процент исполнения</w:t>
            </w:r>
          </w:p>
        </w:tc>
      </w:tr>
      <w:tr w:rsidR="009B417F" w:rsidRPr="009B417F" w14:paraId="1AC755AE" w14:textId="77777777" w:rsidTr="009B417F">
        <w:trPr>
          <w:trHeight w:val="1400"/>
        </w:trPr>
        <w:tc>
          <w:tcPr>
            <w:tcW w:w="675" w:type="dxa"/>
            <w:tcBorders>
              <w:top w:val="nil"/>
              <w:left w:val="single" w:sz="8" w:space="0" w:color="auto"/>
              <w:bottom w:val="single" w:sz="4" w:space="0" w:color="auto"/>
              <w:right w:val="single" w:sz="4" w:space="0" w:color="auto"/>
            </w:tcBorders>
          </w:tcPr>
          <w:p w14:paraId="4FC34378" w14:textId="77777777" w:rsidR="009B417F" w:rsidRPr="009B417F" w:rsidRDefault="009B417F" w:rsidP="00BA683B">
            <w:pPr>
              <w:outlineLvl w:val="1"/>
              <w:rPr>
                <w:rFonts w:ascii="Courier New" w:hAnsi="Courier New" w:cs="Courier New"/>
                <w:bCs/>
              </w:rPr>
            </w:pPr>
          </w:p>
          <w:p w14:paraId="11003068" w14:textId="77777777" w:rsidR="009B417F" w:rsidRPr="009B417F" w:rsidRDefault="009B417F" w:rsidP="00BA683B">
            <w:pPr>
              <w:outlineLvl w:val="1"/>
              <w:rPr>
                <w:rFonts w:ascii="Courier New" w:hAnsi="Courier New" w:cs="Courier New"/>
                <w:bCs/>
              </w:rPr>
            </w:pPr>
            <w:r w:rsidRPr="009B417F">
              <w:rPr>
                <w:rFonts w:ascii="Courier New" w:hAnsi="Courier New" w:cs="Courier New"/>
                <w:bCs/>
                <w:sz w:val="22"/>
                <w:szCs w:val="22"/>
              </w:rPr>
              <w:t>0111</w:t>
            </w:r>
          </w:p>
        </w:tc>
        <w:tc>
          <w:tcPr>
            <w:tcW w:w="4627" w:type="dxa"/>
            <w:tcBorders>
              <w:top w:val="nil"/>
              <w:left w:val="single" w:sz="8" w:space="0" w:color="auto"/>
              <w:bottom w:val="single" w:sz="4" w:space="0" w:color="auto"/>
              <w:right w:val="single" w:sz="4" w:space="0" w:color="auto"/>
            </w:tcBorders>
            <w:shd w:val="clear" w:color="auto" w:fill="auto"/>
            <w:vAlign w:val="center"/>
          </w:tcPr>
          <w:p w14:paraId="4F4DC924" w14:textId="77777777" w:rsidR="009B417F" w:rsidRPr="009B417F" w:rsidRDefault="009B417F" w:rsidP="00BA683B">
            <w:pPr>
              <w:outlineLvl w:val="1"/>
              <w:rPr>
                <w:rFonts w:ascii="Courier New" w:hAnsi="Courier New" w:cs="Courier New"/>
                <w:bCs/>
              </w:rPr>
            </w:pPr>
            <w:r w:rsidRPr="009B417F">
              <w:rPr>
                <w:rFonts w:ascii="Courier New" w:hAnsi="Courier New" w:cs="Courier New"/>
                <w:bCs/>
                <w:sz w:val="22"/>
                <w:szCs w:val="22"/>
              </w:rPr>
              <w:t xml:space="preserve">Резервный фонд местной администрации по предупреждению, ликвидации чрезвычайных ситуаций и последствий стихийных бедствий </w:t>
            </w:r>
          </w:p>
        </w:tc>
        <w:tc>
          <w:tcPr>
            <w:tcW w:w="1467" w:type="dxa"/>
            <w:tcBorders>
              <w:top w:val="nil"/>
              <w:left w:val="nil"/>
              <w:bottom w:val="single" w:sz="4" w:space="0" w:color="auto"/>
              <w:right w:val="single" w:sz="4" w:space="0" w:color="auto"/>
            </w:tcBorders>
            <w:shd w:val="clear" w:color="auto" w:fill="auto"/>
            <w:vAlign w:val="center"/>
          </w:tcPr>
          <w:p w14:paraId="762A4F3A" w14:textId="77777777" w:rsidR="009B417F" w:rsidRPr="009B417F" w:rsidRDefault="009B417F" w:rsidP="00BA683B">
            <w:pPr>
              <w:jc w:val="center"/>
              <w:outlineLvl w:val="1"/>
              <w:rPr>
                <w:rFonts w:ascii="Courier New" w:hAnsi="Courier New" w:cs="Courier New"/>
                <w:bCs/>
              </w:rPr>
            </w:pPr>
            <w:r w:rsidRPr="009B417F">
              <w:rPr>
                <w:rFonts w:ascii="Courier New" w:hAnsi="Courier New" w:cs="Courier New"/>
                <w:bCs/>
                <w:sz w:val="22"/>
                <w:szCs w:val="22"/>
              </w:rPr>
              <w:t>5000,00</w:t>
            </w:r>
          </w:p>
        </w:tc>
        <w:tc>
          <w:tcPr>
            <w:tcW w:w="1341" w:type="dxa"/>
            <w:tcBorders>
              <w:top w:val="nil"/>
              <w:left w:val="nil"/>
              <w:bottom w:val="single" w:sz="4" w:space="0" w:color="auto"/>
              <w:right w:val="single" w:sz="4" w:space="0" w:color="auto"/>
            </w:tcBorders>
            <w:shd w:val="clear" w:color="auto" w:fill="auto"/>
            <w:vAlign w:val="center"/>
          </w:tcPr>
          <w:p w14:paraId="502E6C84" w14:textId="77777777" w:rsidR="009B417F" w:rsidRPr="009B417F" w:rsidRDefault="009B417F" w:rsidP="00BA683B">
            <w:pPr>
              <w:jc w:val="center"/>
              <w:outlineLvl w:val="1"/>
              <w:rPr>
                <w:rFonts w:ascii="Courier New" w:hAnsi="Courier New" w:cs="Courier New"/>
                <w:bCs/>
              </w:rPr>
            </w:pPr>
            <w:r w:rsidRPr="009B417F">
              <w:rPr>
                <w:rFonts w:ascii="Courier New" w:hAnsi="Courier New" w:cs="Courier New"/>
                <w:bCs/>
                <w:sz w:val="22"/>
                <w:szCs w:val="22"/>
              </w:rPr>
              <w:t>0</w:t>
            </w:r>
          </w:p>
        </w:tc>
        <w:tc>
          <w:tcPr>
            <w:tcW w:w="1637" w:type="dxa"/>
            <w:tcBorders>
              <w:top w:val="nil"/>
              <w:left w:val="nil"/>
              <w:bottom w:val="single" w:sz="4" w:space="0" w:color="auto"/>
              <w:right w:val="single" w:sz="4" w:space="0" w:color="auto"/>
            </w:tcBorders>
            <w:shd w:val="clear" w:color="auto" w:fill="auto"/>
            <w:vAlign w:val="center"/>
          </w:tcPr>
          <w:p w14:paraId="2005D4F4" w14:textId="77777777" w:rsidR="009B417F" w:rsidRPr="009B417F" w:rsidRDefault="009B417F" w:rsidP="00BA683B">
            <w:pPr>
              <w:jc w:val="center"/>
              <w:outlineLvl w:val="1"/>
              <w:rPr>
                <w:rFonts w:ascii="Courier New" w:hAnsi="Courier New" w:cs="Courier New"/>
                <w:bCs/>
              </w:rPr>
            </w:pPr>
            <w:r w:rsidRPr="009B417F">
              <w:rPr>
                <w:rFonts w:ascii="Courier New" w:hAnsi="Courier New" w:cs="Courier New"/>
                <w:bCs/>
                <w:sz w:val="22"/>
                <w:szCs w:val="22"/>
              </w:rPr>
              <w:t>0</w:t>
            </w:r>
          </w:p>
        </w:tc>
      </w:tr>
      <w:tr w:rsidR="009B417F" w:rsidRPr="009B417F" w14:paraId="1FBBEF8A" w14:textId="77777777" w:rsidTr="009B417F">
        <w:trPr>
          <w:trHeight w:val="258"/>
        </w:trPr>
        <w:tc>
          <w:tcPr>
            <w:tcW w:w="675" w:type="dxa"/>
            <w:tcBorders>
              <w:top w:val="nil"/>
              <w:left w:val="nil"/>
              <w:bottom w:val="nil"/>
              <w:right w:val="nil"/>
            </w:tcBorders>
          </w:tcPr>
          <w:p w14:paraId="6C2EC129" w14:textId="77777777" w:rsidR="009B417F" w:rsidRPr="009B417F" w:rsidRDefault="009B417F" w:rsidP="00BA683B">
            <w:pPr>
              <w:outlineLvl w:val="3"/>
              <w:rPr>
                <w:rFonts w:ascii="Courier New" w:hAnsi="Courier New" w:cs="Courier New"/>
              </w:rPr>
            </w:pPr>
          </w:p>
        </w:tc>
        <w:tc>
          <w:tcPr>
            <w:tcW w:w="4627" w:type="dxa"/>
            <w:tcBorders>
              <w:top w:val="nil"/>
              <w:left w:val="nil"/>
              <w:bottom w:val="nil"/>
              <w:right w:val="nil"/>
            </w:tcBorders>
            <w:shd w:val="clear" w:color="auto" w:fill="auto"/>
            <w:noWrap/>
            <w:vAlign w:val="bottom"/>
          </w:tcPr>
          <w:p w14:paraId="58B530A3" w14:textId="77777777" w:rsidR="009B417F" w:rsidRPr="009B417F" w:rsidRDefault="009B417F" w:rsidP="00BA683B">
            <w:pPr>
              <w:outlineLvl w:val="3"/>
              <w:rPr>
                <w:rFonts w:ascii="Courier New" w:hAnsi="Courier New" w:cs="Courier New"/>
              </w:rPr>
            </w:pPr>
          </w:p>
        </w:tc>
        <w:tc>
          <w:tcPr>
            <w:tcW w:w="1467" w:type="dxa"/>
            <w:tcBorders>
              <w:top w:val="nil"/>
              <w:left w:val="nil"/>
              <w:bottom w:val="nil"/>
              <w:right w:val="nil"/>
            </w:tcBorders>
            <w:shd w:val="clear" w:color="auto" w:fill="auto"/>
            <w:noWrap/>
            <w:vAlign w:val="bottom"/>
          </w:tcPr>
          <w:p w14:paraId="3A17C90A" w14:textId="77777777" w:rsidR="009B417F" w:rsidRPr="009B417F" w:rsidRDefault="009B417F" w:rsidP="00BA683B">
            <w:pPr>
              <w:outlineLvl w:val="3"/>
              <w:rPr>
                <w:rFonts w:ascii="Courier New" w:hAnsi="Courier New" w:cs="Courier New"/>
              </w:rPr>
            </w:pPr>
          </w:p>
        </w:tc>
        <w:tc>
          <w:tcPr>
            <w:tcW w:w="1341" w:type="dxa"/>
            <w:tcBorders>
              <w:top w:val="nil"/>
              <w:left w:val="nil"/>
              <w:bottom w:val="nil"/>
              <w:right w:val="nil"/>
            </w:tcBorders>
            <w:shd w:val="clear" w:color="auto" w:fill="auto"/>
            <w:noWrap/>
            <w:vAlign w:val="bottom"/>
          </w:tcPr>
          <w:p w14:paraId="3D8846B8" w14:textId="77777777" w:rsidR="009B417F" w:rsidRPr="009B417F" w:rsidRDefault="009B417F" w:rsidP="00BA683B">
            <w:pPr>
              <w:outlineLvl w:val="3"/>
              <w:rPr>
                <w:rFonts w:ascii="Courier New" w:hAnsi="Courier New" w:cs="Courier New"/>
              </w:rPr>
            </w:pPr>
          </w:p>
        </w:tc>
        <w:tc>
          <w:tcPr>
            <w:tcW w:w="1637" w:type="dxa"/>
            <w:tcBorders>
              <w:top w:val="nil"/>
              <w:left w:val="nil"/>
              <w:bottom w:val="nil"/>
              <w:right w:val="nil"/>
            </w:tcBorders>
            <w:shd w:val="clear" w:color="auto" w:fill="auto"/>
            <w:noWrap/>
            <w:vAlign w:val="bottom"/>
          </w:tcPr>
          <w:p w14:paraId="300DE2A0" w14:textId="77777777" w:rsidR="009B417F" w:rsidRPr="009B417F" w:rsidRDefault="009B417F" w:rsidP="00BA683B">
            <w:pPr>
              <w:outlineLvl w:val="3"/>
              <w:rPr>
                <w:rFonts w:ascii="Courier New" w:hAnsi="Courier New" w:cs="Courier New"/>
              </w:rPr>
            </w:pPr>
          </w:p>
        </w:tc>
      </w:tr>
    </w:tbl>
    <w:p w14:paraId="682D925F" w14:textId="77777777" w:rsidR="009716E3" w:rsidRPr="0095619F" w:rsidRDefault="009716E3" w:rsidP="009716E3">
      <w:pPr>
        <w:jc w:val="center"/>
        <w:rPr>
          <w:b/>
          <w:sz w:val="20"/>
          <w:szCs w:val="20"/>
        </w:rPr>
      </w:pPr>
    </w:p>
    <w:p w14:paraId="37553311" w14:textId="77777777" w:rsidR="00921C22" w:rsidRDefault="00921C22" w:rsidP="00921C22">
      <w:pPr>
        <w:ind w:left="1416"/>
        <w:jc w:val="right"/>
        <w:rPr>
          <w:rFonts w:ascii="Courier New" w:hAnsi="Courier New" w:cs="Courier New"/>
          <w:sz w:val="22"/>
          <w:szCs w:val="22"/>
        </w:rPr>
      </w:pPr>
    </w:p>
    <w:p w14:paraId="5A94D616" w14:textId="77777777" w:rsidR="00921C22" w:rsidRPr="007942DE" w:rsidRDefault="009716E3" w:rsidP="00921C22">
      <w:pPr>
        <w:ind w:left="1416"/>
        <w:jc w:val="right"/>
        <w:rPr>
          <w:rFonts w:ascii="Courier New" w:hAnsi="Courier New" w:cs="Courier New"/>
          <w:sz w:val="22"/>
          <w:szCs w:val="22"/>
        </w:rPr>
      </w:pPr>
      <w:r>
        <w:rPr>
          <w:rFonts w:ascii="Courier New" w:hAnsi="Courier New" w:cs="Courier New"/>
          <w:sz w:val="22"/>
          <w:szCs w:val="22"/>
        </w:rPr>
        <w:t>Приложение №6</w:t>
      </w:r>
    </w:p>
    <w:p w14:paraId="1AE5EBB4" w14:textId="77777777" w:rsidR="00921C22" w:rsidRPr="007942DE" w:rsidRDefault="00921C22" w:rsidP="00921C22">
      <w:pPr>
        <w:jc w:val="right"/>
        <w:rPr>
          <w:rFonts w:ascii="Courier New" w:hAnsi="Courier New" w:cs="Courier New"/>
          <w:sz w:val="22"/>
          <w:szCs w:val="22"/>
        </w:rPr>
      </w:pPr>
      <w:r>
        <w:rPr>
          <w:rFonts w:ascii="Courier New" w:hAnsi="Courier New" w:cs="Courier New"/>
          <w:sz w:val="22"/>
          <w:szCs w:val="22"/>
        </w:rPr>
        <w:t xml:space="preserve">к решению </w:t>
      </w:r>
      <w:r w:rsidRPr="007942DE">
        <w:rPr>
          <w:rFonts w:ascii="Courier New" w:hAnsi="Courier New" w:cs="Courier New"/>
          <w:sz w:val="22"/>
          <w:szCs w:val="22"/>
        </w:rPr>
        <w:t>Думы Нижнезаимского</w:t>
      </w:r>
    </w:p>
    <w:p w14:paraId="0190067A" w14:textId="77777777" w:rsidR="00921C22" w:rsidRPr="007942DE" w:rsidRDefault="00921C22" w:rsidP="00921C22">
      <w:pPr>
        <w:jc w:val="right"/>
        <w:rPr>
          <w:rFonts w:ascii="Courier New" w:hAnsi="Courier New" w:cs="Courier New"/>
          <w:sz w:val="22"/>
          <w:szCs w:val="22"/>
        </w:rPr>
      </w:pPr>
      <w:r>
        <w:rPr>
          <w:rFonts w:ascii="Courier New" w:hAnsi="Courier New" w:cs="Courier New"/>
          <w:sz w:val="22"/>
          <w:szCs w:val="22"/>
        </w:rPr>
        <w:t>муниципального образования</w:t>
      </w:r>
    </w:p>
    <w:p w14:paraId="0D551EA3" w14:textId="7AB69871" w:rsidR="00921C22" w:rsidRDefault="009B417F" w:rsidP="00921C22">
      <w:pPr>
        <w:tabs>
          <w:tab w:val="left" w:pos="6570"/>
        </w:tabs>
        <w:jc w:val="right"/>
        <w:rPr>
          <w:rFonts w:ascii="Courier New" w:hAnsi="Courier New" w:cs="Courier New"/>
          <w:sz w:val="22"/>
          <w:szCs w:val="22"/>
        </w:rPr>
      </w:pPr>
      <w:r>
        <w:rPr>
          <w:rFonts w:ascii="Courier New" w:hAnsi="Courier New" w:cs="Courier New"/>
          <w:sz w:val="22"/>
          <w:szCs w:val="22"/>
        </w:rPr>
        <w:t xml:space="preserve">№44 </w:t>
      </w:r>
      <w:r w:rsidR="00921C22" w:rsidRPr="007942DE">
        <w:rPr>
          <w:rFonts w:ascii="Courier New" w:hAnsi="Courier New" w:cs="Courier New"/>
          <w:sz w:val="22"/>
          <w:szCs w:val="22"/>
        </w:rPr>
        <w:t>от</w:t>
      </w:r>
      <w:r w:rsidR="009716E3">
        <w:rPr>
          <w:rFonts w:ascii="Courier New" w:hAnsi="Courier New" w:cs="Courier New"/>
          <w:sz w:val="22"/>
          <w:szCs w:val="22"/>
        </w:rPr>
        <w:t xml:space="preserve"> </w:t>
      </w:r>
      <w:r>
        <w:rPr>
          <w:rFonts w:ascii="Courier New" w:hAnsi="Courier New" w:cs="Courier New"/>
          <w:sz w:val="22"/>
          <w:szCs w:val="22"/>
        </w:rPr>
        <w:t>13</w:t>
      </w:r>
      <w:r w:rsidR="009716E3">
        <w:rPr>
          <w:rFonts w:ascii="Courier New" w:hAnsi="Courier New" w:cs="Courier New"/>
          <w:sz w:val="22"/>
          <w:szCs w:val="22"/>
        </w:rPr>
        <w:t>.0</w:t>
      </w:r>
      <w:r>
        <w:rPr>
          <w:rFonts w:ascii="Courier New" w:hAnsi="Courier New" w:cs="Courier New"/>
          <w:sz w:val="22"/>
          <w:szCs w:val="22"/>
        </w:rPr>
        <w:t>5</w:t>
      </w:r>
      <w:r w:rsidR="009716E3">
        <w:rPr>
          <w:rFonts w:ascii="Courier New" w:hAnsi="Courier New" w:cs="Courier New"/>
          <w:sz w:val="22"/>
          <w:szCs w:val="22"/>
        </w:rPr>
        <w:t>.2024</w:t>
      </w:r>
      <w:r w:rsidR="00921C22">
        <w:rPr>
          <w:rFonts w:ascii="Courier New" w:hAnsi="Courier New" w:cs="Courier New"/>
          <w:sz w:val="22"/>
          <w:szCs w:val="22"/>
        </w:rPr>
        <w:t>г</w:t>
      </w:r>
      <w:r w:rsidR="00976974">
        <w:rPr>
          <w:rFonts w:ascii="Courier New" w:hAnsi="Courier New" w:cs="Courier New"/>
          <w:sz w:val="22"/>
          <w:szCs w:val="22"/>
        </w:rPr>
        <w:t>.</w:t>
      </w:r>
    </w:p>
    <w:p w14:paraId="1584FC0E" w14:textId="77777777" w:rsidR="00976974" w:rsidRDefault="00976974" w:rsidP="00976974">
      <w:pPr>
        <w:ind w:left="1416"/>
        <w:jc w:val="right"/>
        <w:rPr>
          <w:rFonts w:ascii="Courier New" w:hAnsi="Courier New" w:cs="Courier New"/>
          <w:sz w:val="22"/>
          <w:szCs w:val="22"/>
        </w:rPr>
      </w:pPr>
    </w:p>
    <w:p w14:paraId="4871B95C" w14:textId="77777777" w:rsidR="00921C22" w:rsidRDefault="00921C22" w:rsidP="009B417F">
      <w:pPr>
        <w:tabs>
          <w:tab w:val="left" w:pos="6570"/>
        </w:tabs>
        <w:jc w:val="center"/>
        <w:rPr>
          <w:rFonts w:ascii="Courier New" w:hAnsi="Courier New" w:cs="Courier New"/>
          <w:sz w:val="22"/>
          <w:szCs w:val="22"/>
        </w:rPr>
      </w:pPr>
    </w:p>
    <w:p w14:paraId="43F25DEC" w14:textId="77777777" w:rsidR="009B417F" w:rsidRPr="009B417F" w:rsidRDefault="009B417F" w:rsidP="009B417F">
      <w:pPr>
        <w:autoSpaceDE w:val="0"/>
        <w:autoSpaceDN w:val="0"/>
        <w:adjustRightInd w:val="0"/>
        <w:jc w:val="center"/>
        <w:rPr>
          <w:rFonts w:ascii="Arial" w:hAnsi="Arial" w:cs="Arial"/>
          <w:b/>
          <w:bCs/>
          <w:color w:val="000000"/>
        </w:rPr>
      </w:pPr>
      <w:r w:rsidRPr="009B417F">
        <w:rPr>
          <w:rFonts w:ascii="Arial" w:hAnsi="Arial" w:cs="Arial"/>
          <w:b/>
          <w:bCs/>
          <w:color w:val="000000"/>
        </w:rPr>
        <w:t>Отчет об использовании бюджетных ассигнований муниципального дорожного фонда Нижнезаимского муниципального образования за 2023 год.</w:t>
      </w:r>
    </w:p>
    <w:p w14:paraId="440A079E" w14:textId="77777777" w:rsidR="009B417F" w:rsidRPr="009B417F" w:rsidRDefault="009B417F" w:rsidP="009B417F">
      <w:pPr>
        <w:autoSpaceDE w:val="0"/>
        <w:autoSpaceDN w:val="0"/>
        <w:adjustRightInd w:val="0"/>
        <w:rPr>
          <w:rFonts w:ascii="Arial" w:hAnsi="Arial" w:cs="Arial"/>
          <w:b/>
          <w:bCs/>
          <w:color w:val="000000"/>
        </w:rPr>
      </w:pPr>
      <w:r w:rsidRPr="009B417F">
        <w:rPr>
          <w:rFonts w:ascii="Arial" w:hAnsi="Arial" w:cs="Arial"/>
          <w:b/>
          <w:bCs/>
          <w:color w:val="000000"/>
        </w:rPr>
        <w:t xml:space="preserve">   </w:t>
      </w:r>
    </w:p>
    <w:p w14:paraId="4FD30CEB" w14:textId="77777777" w:rsidR="009B417F" w:rsidRPr="009B417F" w:rsidRDefault="009B417F" w:rsidP="009B417F">
      <w:pPr>
        <w:jc w:val="center"/>
        <w:rPr>
          <w:rFonts w:ascii="Arial" w:hAnsi="Arial" w:cs="Arial"/>
          <w:b/>
        </w:rPr>
      </w:pPr>
      <w:r w:rsidRPr="009B417F">
        <w:rPr>
          <w:rFonts w:ascii="Arial" w:hAnsi="Arial" w:cs="Arial"/>
          <w:b/>
          <w:bCs/>
          <w:color w:val="000000"/>
        </w:rPr>
        <w:t xml:space="preserve">     </w:t>
      </w:r>
      <w:r w:rsidRPr="009B417F">
        <w:rPr>
          <w:rFonts w:ascii="Arial" w:hAnsi="Arial" w:cs="Arial"/>
          <w:b/>
        </w:rPr>
        <w:t xml:space="preserve">Раздел 1. Объемы поступлений средств в бюджет Нижнезаимского муниципального образования, </w:t>
      </w:r>
    </w:p>
    <w:p w14:paraId="6EA36903" w14:textId="77777777" w:rsidR="009B417F" w:rsidRPr="003C2637" w:rsidRDefault="009B417F" w:rsidP="009B417F">
      <w:pPr>
        <w:jc w:val="center"/>
      </w:pPr>
      <w:r w:rsidRPr="009B417F">
        <w:rPr>
          <w:rFonts w:ascii="Arial" w:hAnsi="Arial" w:cs="Arial"/>
          <w:b/>
        </w:rPr>
        <w:t>учитываемых при формировании муниципального дорожного фонда по направлениям</w:t>
      </w:r>
    </w:p>
    <w:p w14:paraId="39EA6876" w14:textId="4A3B6F53" w:rsidR="009716E3" w:rsidRDefault="009716E3" w:rsidP="009716E3">
      <w:pPr>
        <w:jc w:val="center"/>
        <w:rPr>
          <w:b/>
          <w:sz w:val="20"/>
          <w:szCs w:val="20"/>
        </w:rPr>
      </w:pPr>
    </w:p>
    <w:tbl>
      <w:tblPr>
        <w:tblW w:w="10080" w:type="dxa"/>
        <w:tblInd w:w="-10" w:type="dxa"/>
        <w:tblLayout w:type="fixed"/>
        <w:tblCellMar>
          <w:left w:w="0" w:type="dxa"/>
          <w:right w:w="0" w:type="dxa"/>
        </w:tblCellMar>
        <w:tblLook w:val="0000" w:firstRow="0" w:lastRow="0" w:firstColumn="0" w:lastColumn="0" w:noHBand="0" w:noVBand="0"/>
      </w:tblPr>
      <w:tblGrid>
        <w:gridCol w:w="6111"/>
        <w:gridCol w:w="1418"/>
        <w:gridCol w:w="2551"/>
      </w:tblGrid>
      <w:tr w:rsidR="009B417F" w:rsidRPr="003A2966" w14:paraId="41281BFF" w14:textId="77777777" w:rsidTr="00BF1E1C">
        <w:trPr>
          <w:cantSplit/>
        </w:trPr>
        <w:tc>
          <w:tcPr>
            <w:tcW w:w="6111" w:type="dxa"/>
            <w:vMerge w:val="restart"/>
            <w:tcBorders>
              <w:top w:val="single" w:sz="4" w:space="0" w:color="auto"/>
              <w:left w:val="single" w:sz="4" w:space="0" w:color="auto"/>
              <w:right w:val="single" w:sz="4" w:space="0" w:color="auto"/>
            </w:tcBorders>
            <w:vAlign w:val="center"/>
          </w:tcPr>
          <w:p w14:paraId="2637B12C" w14:textId="77777777" w:rsidR="009B417F" w:rsidRPr="003A2966" w:rsidRDefault="009B417F" w:rsidP="00BF1E1C">
            <w:pPr>
              <w:spacing w:line="220" w:lineRule="exact"/>
              <w:ind w:right="850"/>
              <w:jc w:val="center"/>
              <w:rPr>
                <w:rFonts w:ascii="Courier New" w:hAnsi="Courier New" w:cs="Courier New"/>
                <w:sz w:val="22"/>
                <w:szCs w:val="22"/>
              </w:rPr>
            </w:pPr>
            <w:r w:rsidRPr="003A2966">
              <w:rPr>
                <w:rFonts w:ascii="Courier New" w:hAnsi="Courier New" w:cs="Courier New"/>
                <w:sz w:val="22"/>
                <w:szCs w:val="22"/>
              </w:rPr>
              <w:t>Наименование показателей</w:t>
            </w:r>
          </w:p>
        </w:tc>
        <w:tc>
          <w:tcPr>
            <w:tcW w:w="1418" w:type="dxa"/>
            <w:vMerge w:val="restart"/>
            <w:tcBorders>
              <w:top w:val="single" w:sz="4" w:space="0" w:color="auto"/>
              <w:left w:val="nil"/>
              <w:right w:val="single" w:sz="4" w:space="0" w:color="auto"/>
            </w:tcBorders>
            <w:vAlign w:val="center"/>
          </w:tcPr>
          <w:p w14:paraId="4194A31A" w14:textId="77777777" w:rsidR="009B417F" w:rsidRPr="003A2966" w:rsidRDefault="009B417F" w:rsidP="00BA683B">
            <w:pPr>
              <w:spacing w:line="220" w:lineRule="exact"/>
              <w:jc w:val="center"/>
              <w:rPr>
                <w:rFonts w:ascii="Courier New" w:hAnsi="Courier New" w:cs="Courier New"/>
                <w:sz w:val="22"/>
                <w:szCs w:val="22"/>
              </w:rPr>
            </w:pPr>
            <w:r w:rsidRPr="003A2966">
              <w:rPr>
                <w:rFonts w:ascii="Courier New" w:hAnsi="Courier New" w:cs="Courier New"/>
                <w:sz w:val="22"/>
                <w:szCs w:val="22"/>
              </w:rPr>
              <w:t>№ строки</w:t>
            </w:r>
          </w:p>
        </w:tc>
        <w:tc>
          <w:tcPr>
            <w:tcW w:w="2551" w:type="dxa"/>
            <w:tcBorders>
              <w:top w:val="single" w:sz="4" w:space="0" w:color="auto"/>
              <w:left w:val="nil"/>
              <w:right w:val="single" w:sz="4" w:space="0" w:color="auto"/>
            </w:tcBorders>
            <w:vAlign w:val="center"/>
          </w:tcPr>
          <w:p w14:paraId="7E41E62C" w14:textId="77777777" w:rsidR="009B417F" w:rsidRPr="003A2966" w:rsidRDefault="009B417F" w:rsidP="00BA683B">
            <w:pPr>
              <w:spacing w:line="220" w:lineRule="exact"/>
              <w:jc w:val="center"/>
              <w:rPr>
                <w:rFonts w:ascii="Courier New" w:hAnsi="Courier New" w:cs="Courier New"/>
                <w:sz w:val="22"/>
                <w:szCs w:val="22"/>
              </w:rPr>
            </w:pPr>
          </w:p>
        </w:tc>
      </w:tr>
      <w:tr w:rsidR="009B417F" w:rsidRPr="003A2966" w14:paraId="6082BB67" w14:textId="77777777" w:rsidTr="00BF1E1C">
        <w:trPr>
          <w:cantSplit/>
          <w:trHeight w:val="302"/>
        </w:trPr>
        <w:tc>
          <w:tcPr>
            <w:tcW w:w="6111" w:type="dxa"/>
            <w:vMerge/>
            <w:tcBorders>
              <w:left w:val="single" w:sz="4" w:space="0" w:color="auto"/>
              <w:bottom w:val="single" w:sz="4" w:space="0" w:color="auto"/>
              <w:right w:val="single" w:sz="4" w:space="0" w:color="auto"/>
            </w:tcBorders>
            <w:vAlign w:val="center"/>
          </w:tcPr>
          <w:p w14:paraId="3AC6E2C6" w14:textId="77777777" w:rsidR="009B417F" w:rsidRPr="003A2966" w:rsidRDefault="009B417F" w:rsidP="00BA683B">
            <w:pPr>
              <w:spacing w:line="220" w:lineRule="exact"/>
              <w:jc w:val="center"/>
              <w:rPr>
                <w:rFonts w:ascii="Courier New" w:hAnsi="Courier New" w:cs="Courier New"/>
                <w:sz w:val="22"/>
                <w:szCs w:val="22"/>
              </w:rPr>
            </w:pPr>
          </w:p>
        </w:tc>
        <w:tc>
          <w:tcPr>
            <w:tcW w:w="1418" w:type="dxa"/>
            <w:vMerge/>
            <w:tcBorders>
              <w:left w:val="nil"/>
              <w:bottom w:val="single" w:sz="4" w:space="0" w:color="auto"/>
              <w:right w:val="single" w:sz="4" w:space="0" w:color="auto"/>
            </w:tcBorders>
            <w:vAlign w:val="center"/>
          </w:tcPr>
          <w:p w14:paraId="7AF6974C" w14:textId="77777777" w:rsidR="009B417F" w:rsidRPr="003A2966" w:rsidRDefault="009B417F" w:rsidP="00BA683B">
            <w:pPr>
              <w:spacing w:line="220" w:lineRule="exact"/>
              <w:jc w:val="center"/>
              <w:rPr>
                <w:rFonts w:ascii="Courier New" w:hAnsi="Courier New" w:cs="Courier New"/>
                <w:sz w:val="22"/>
                <w:szCs w:val="22"/>
              </w:rPr>
            </w:pPr>
          </w:p>
        </w:tc>
        <w:tc>
          <w:tcPr>
            <w:tcW w:w="2551" w:type="dxa"/>
            <w:tcBorders>
              <w:left w:val="nil"/>
              <w:bottom w:val="single" w:sz="4" w:space="0" w:color="auto"/>
              <w:right w:val="single" w:sz="4" w:space="0" w:color="auto"/>
            </w:tcBorders>
          </w:tcPr>
          <w:p w14:paraId="611748DA" w14:textId="77777777" w:rsidR="009B417F" w:rsidRPr="003A2966" w:rsidRDefault="009B417F" w:rsidP="00BA683B">
            <w:pPr>
              <w:spacing w:line="220" w:lineRule="exact"/>
              <w:jc w:val="center"/>
              <w:rPr>
                <w:rFonts w:ascii="Courier New" w:hAnsi="Courier New" w:cs="Courier New"/>
                <w:sz w:val="22"/>
                <w:szCs w:val="22"/>
              </w:rPr>
            </w:pPr>
            <w:r w:rsidRPr="003A2966">
              <w:rPr>
                <w:rFonts w:ascii="Courier New" w:hAnsi="Courier New" w:cs="Courier New"/>
                <w:sz w:val="22"/>
                <w:szCs w:val="22"/>
              </w:rPr>
              <w:t xml:space="preserve">За отчетный период </w:t>
            </w:r>
          </w:p>
          <w:p w14:paraId="5552B1FB" w14:textId="77777777" w:rsidR="009B417F" w:rsidRPr="003A2966" w:rsidRDefault="009B417F" w:rsidP="00BA683B">
            <w:pPr>
              <w:spacing w:line="220" w:lineRule="exact"/>
              <w:jc w:val="center"/>
              <w:rPr>
                <w:rFonts w:ascii="Courier New" w:hAnsi="Courier New" w:cs="Courier New"/>
                <w:sz w:val="22"/>
                <w:szCs w:val="22"/>
              </w:rPr>
            </w:pPr>
            <w:r w:rsidRPr="003A2966">
              <w:rPr>
                <w:rFonts w:ascii="Courier New" w:hAnsi="Courier New" w:cs="Courier New"/>
                <w:sz w:val="22"/>
                <w:szCs w:val="22"/>
              </w:rPr>
              <w:t>2023г.</w:t>
            </w:r>
          </w:p>
        </w:tc>
      </w:tr>
      <w:tr w:rsidR="009B417F" w:rsidRPr="003A2966" w14:paraId="2174023D" w14:textId="77777777" w:rsidTr="00BF1E1C">
        <w:tc>
          <w:tcPr>
            <w:tcW w:w="6111" w:type="dxa"/>
            <w:tcBorders>
              <w:top w:val="single" w:sz="4" w:space="0" w:color="auto"/>
              <w:left w:val="single" w:sz="4" w:space="0" w:color="auto"/>
              <w:bottom w:val="single" w:sz="4" w:space="0" w:color="auto"/>
              <w:right w:val="single" w:sz="4" w:space="0" w:color="auto"/>
            </w:tcBorders>
            <w:vAlign w:val="center"/>
          </w:tcPr>
          <w:p w14:paraId="125C5ABA" w14:textId="77777777" w:rsidR="009B417F" w:rsidRPr="003A2966" w:rsidRDefault="009B417F" w:rsidP="00BA683B">
            <w:pPr>
              <w:spacing w:line="220" w:lineRule="exact"/>
              <w:jc w:val="center"/>
              <w:rPr>
                <w:rFonts w:ascii="Courier New" w:eastAsia="Arial Unicode MS" w:hAnsi="Courier New" w:cs="Courier New"/>
                <w:sz w:val="22"/>
                <w:szCs w:val="22"/>
              </w:rPr>
            </w:pPr>
            <w:r w:rsidRPr="003A2966">
              <w:rPr>
                <w:rFonts w:ascii="Courier New" w:hAnsi="Courier New" w:cs="Courier New"/>
                <w:sz w:val="22"/>
                <w:szCs w:val="22"/>
              </w:rPr>
              <w:lastRenderedPageBreak/>
              <w:t>1</w:t>
            </w:r>
          </w:p>
        </w:tc>
        <w:tc>
          <w:tcPr>
            <w:tcW w:w="1418" w:type="dxa"/>
            <w:tcBorders>
              <w:top w:val="single" w:sz="4" w:space="0" w:color="auto"/>
              <w:left w:val="nil"/>
              <w:bottom w:val="single" w:sz="4" w:space="0" w:color="auto"/>
              <w:right w:val="single" w:sz="4" w:space="0" w:color="auto"/>
            </w:tcBorders>
            <w:vAlign w:val="center"/>
          </w:tcPr>
          <w:p w14:paraId="7C115228" w14:textId="77777777" w:rsidR="009B417F" w:rsidRPr="003A2966" w:rsidRDefault="009B417F" w:rsidP="00BA683B">
            <w:pPr>
              <w:spacing w:line="220" w:lineRule="exact"/>
              <w:jc w:val="center"/>
              <w:rPr>
                <w:rFonts w:ascii="Courier New" w:eastAsia="Arial Unicode MS" w:hAnsi="Courier New" w:cs="Courier New"/>
                <w:sz w:val="22"/>
                <w:szCs w:val="22"/>
              </w:rPr>
            </w:pPr>
            <w:r w:rsidRPr="003A2966">
              <w:rPr>
                <w:rFonts w:ascii="Courier New" w:hAnsi="Courier New" w:cs="Courier New"/>
                <w:sz w:val="22"/>
                <w:szCs w:val="22"/>
              </w:rPr>
              <w:t>2</w:t>
            </w:r>
          </w:p>
        </w:tc>
        <w:tc>
          <w:tcPr>
            <w:tcW w:w="2551" w:type="dxa"/>
            <w:tcBorders>
              <w:top w:val="single" w:sz="4" w:space="0" w:color="auto"/>
              <w:left w:val="nil"/>
              <w:bottom w:val="single" w:sz="4" w:space="0" w:color="auto"/>
              <w:right w:val="single" w:sz="4" w:space="0" w:color="auto"/>
            </w:tcBorders>
            <w:vAlign w:val="center"/>
          </w:tcPr>
          <w:p w14:paraId="3F89B866" w14:textId="77777777" w:rsidR="009B417F" w:rsidRPr="003A2966" w:rsidRDefault="009B417F" w:rsidP="00BA683B">
            <w:pPr>
              <w:spacing w:line="220" w:lineRule="exact"/>
              <w:jc w:val="center"/>
              <w:rPr>
                <w:rFonts w:ascii="Courier New" w:eastAsia="Arial Unicode MS" w:hAnsi="Courier New" w:cs="Courier New"/>
                <w:sz w:val="22"/>
                <w:szCs w:val="22"/>
              </w:rPr>
            </w:pPr>
            <w:r w:rsidRPr="003A2966">
              <w:rPr>
                <w:rFonts w:ascii="Courier New" w:hAnsi="Courier New" w:cs="Courier New"/>
                <w:sz w:val="22"/>
                <w:szCs w:val="22"/>
              </w:rPr>
              <w:t>5</w:t>
            </w:r>
          </w:p>
        </w:tc>
      </w:tr>
      <w:tr w:rsidR="009B417F" w:rsidRPr="003A2966" w14:paraId="223777F3" w14:textId="77777777" w:rsidTr="00BF1E1C">
        <w:trPr>
          <w:trHeight w:val="471"/>
        </w:trPr>
        <w:tc>
          <w:tcPr>
            <w:tcW w:w="6111" w:type="dxa"/>
            <w:tcBorders>
              <w:top w:val="nil"/>
              <w:left w:val="single" w:sz="4" w:space="0" w:color="auto"/>
              <w:bottom w:val="single" w:sz="4" w:space="0" w:color="auto"/>
              <w:right w:val="single" w:sz="4" w:space="0" w:color="auto"/>
            </w:tcBorders>
            <w:vAlign w:val="center"/>
          </w:tcPr>
          <w:p w14:paraId="7A86A830" w14:textId="77777777" w:rsidR="009B417F" w:rsidRPr="003A2966" w:rsidRDefault="009B417F" w:rsidP="00BA683B">
            <w:pPr>
              <w:spacing w:line="200" w:lineRule="exact"/>
              <w:rPr>
                <w:rFonts w:ascii="Courier New" w:eastAsia="Arial Unicode MS" w:hAnsi="Courier New" w:cs="Courier New"/>
                <w:b/>
                <w:sz w:val="22"/>
                <w:szCs w:val="22"/>
              </w:rPr>
            </w:pPr>
            <w:r w:rsidRPr="003A2966">
              <w:rPr>
                <w:rFonts w:ascii="Courier New" w:hAnsi="Courier New" w:cs="Courier New"/>
                <w:b/>
                <w:sz w:val="22"/>
                <w:szCs w:val="22"/>
              </w:rPr>
              <w:t>Всего учтено при формировании дорожного фонда, в том числе:</w:t>
            </w:r>
          </w:p>
        </w:tc>
        <w:tc>
          <w:tcPr>
            <w:tcW w:w="1418" w:type="dxa"/>
            <w:tcBorders>
              <w:top w:val="nil"/>
              <w:left w:val="nil"/>
              <w:bottom w:val="single" w:sz="4" w:space="0" w:color="auto"/>
              <w:right w:val="single" w:sz="4" w:space="0" w:color="auto"/>
            </w:tcBorders>
            <w:vAlign w:val="bottom"/>
          </w:tcPr>
          <w:p w14:paraId="1AEF24F6"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01</w:t>
            </w:r>
          </w:p>
        </w:tc>
        <w:tc>
          <w:tcPr>
            <w:tcW w:w="2551" w:type="dxa"/>
            <w:tcBorders>
              <w:top w:val="nil"/>
              <w:left w:val="nil"/>
              <w:bottom w:val="single" w:sz="4" w:space="0" w:color="auto"/>
              <w:right w:val="single" w:sz="4" w:space="0" w:color="auto"/>
            </w:tcBorders>
            <w:vAlign w:val="bottom"/>
          </w:tcPr>
          <w:p w14:paraId="6369BE04" w14:textId="77777777" w:rsidR="009B417F" w:rsidRPr="003A2966" w:rsidRDefault="009B417F" w:rsidP="00BA683B">
            <w:pPr>
              <w:spacing w:line="200" w:lineRule="exact"/>
              <w:jc w:val="right"/>
              <w:rPr>
                <w:rFonts w:ascii="Courier New" w:eastAsia="Arial Unicode MS" w:hAnsi="Courier New" w:cs="Courier New"/>
                <w:b/>
                <w:sz w:val="22"/>
                <w:szCs w:val="22"/>
              </w:rPr>
            </w:pPr>
            <w:r w:rsidRPr="003A2966">
              <w:rPr>
                <w:rFonts w:ascii="Courier New" w:hAnsi="Courier New" w:cs="Courier New"/>
                <w:b/>
                <w:sz w:val="22"/>
                <w:szCs w:val="22"/>
              </w:rPr>
              <w:t>  </w:t>
            </w:r>
          </w:p>
          <w:p w14:paraId="6AAB98AF" w14:textId="77777777" w:rsidR="009B417F" w:rsidRPr="003A2966" w:rsidRDefault="009B417F" w:rsidP="00BA683B">
            <w:pPr>
              <w:spacing w:line="200" w:lineRule="exact"/>
              <w:jc w:val="center"/>
              <w:rPr>
                <w:rFonts w:ascii="Courier New" w:eastAsia="Arial Unicode MS" w:hAnsi="Courier New" w:cs="Courier New"/>
                <w:b/>
                <w:sz w:val="22"/>
                <w:szCs w:val="22"/>
              </w:rPr>
            </w:pPr>
            <w:r w:rsidRPr="003A2966">
              <w:rPr>
                <w:rFonts w:ascii="Courier New" w:eastAsia="Arial Unicode MS" w:hAnsi="Courier New" w:cs="Courier New"/>
                <w:b/>
                <w:sz w:val="22"/>
                <w:szCs w:val="22"/>
              </w:rPr>
              <w:t>886,5</w:t>
            </w:r>
          </w:p>
          <w:p w14:paraId="540D6DBB" w14:textId="77777777" w:rsidR="009B417F" w:rsidRPr="003A2966" w:rsidRDefault="009B417F" w:rsidP="00BA683B">
            <w:pPr>
              <w:spacing w:line="200" w:lineRule="exact"/>
              <w:jc w:val="right"/>
              <w:rPr>
                <w:rFonts w:ascii="Courier New" w:eastAsia="Arial Unicode MS" w:hAnsi="Courier New" w:cs="Courier New"/>
                <w:b/>
                <w:sz w:val="22"/>
                <w:szCs w:val="22"/>
              </w:rPr>
            </w:pPr>
          </w:p>
        </w:tc>
      </w:tr>
      <w:tr w:rsidR="009B417F" w:rsidRPr="003A2966" w14:paraId="525871E2" w14:textId="77777777" w:rsidTr="00BF1E1C">
        <w:trPr>
          <w:trHeight w:val="644"/>
        </w:trPr>
        <w:tc>
          <w:tcPr>
            <w:tcW w:w="6111" w:type="dxa"/>
            <w:tcBorders>
              <w:top w:val="nil"/>
              <w:left w:val="single" w:sz="4" w:space="0" w:color="auto"/>
              <w:bottom w:val="single" w:sz="4" w:space="0" w:color="auto"/>
              <w:right w:val="single" w:sz="4" w:space="0" w:color="auto"/>
            </w:tcBorders>
            <w:vAlign w:val="center"/>
          </w:tcPr>
          <w:p w14:paraId="45017706" w14:textId="77777777" w:rsidR="009B417F" w:rsidRPr="003A2966" w:rsidRDefault="009B417F" w:rsidP="00BA683B">
            <w:pPr>
              <w:spacing w:line="200" w:lineRule="exact"/>
              <w:ind w:left="57"/>
              <w:rPr>
                <w:rFonts w:ascii="Courier New" w:eastAsia="Arial Unicode MS" w:hAnsi="Courier New" w:cs="Courier New"/>
                <w:b/>
                <w:sz w:val="22"/>
                <w:szCs w:val="22"/>
              </w:rPr>
            </w:pPr>
            <w:r w:rsidRPr="003A2966">
              <w:rPr>
                <w:rFonts w:ascii="Courier New" w:hAnsi="Courier New" w:cs="Courier New"/>
                <w:b/>
                <w:sz w:val="22"/>
                <w:szCs w:val="22"/>
              </w:rPr>
              <w:t>Налоговые и иные поступления в бюджет, всего, в том числе:</w:t>
            </w:r>
          </w:p>
        </w:tc>
        <w:tc>
          <w:tcPr>
            <w:tcW w:w="1418" w:type="dxa"/>
            <w:tcBorders>
              <w:top w:val="nil"/>
              <w:left w:val="nil"/>
              <w:bottom w:val="single" w:sz="4" w:space="0" w:color="auto"/>
              <w:right w:val="single" w:sz="4" w:space="0" w:color="auto"/>
            </w:tcBorders>
            <w:vAlign w:val="bottom"/>
          </w:tcPr>
          <w:p w14:paraId="64400189"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03</w:t>
            </w:r>
          </w:p>
        </w:tc>
        <w:tc>
          <w:tcPr>
            <w:tcW w:w="2551" w:type="dxa"/>
            <w:tcBorders>
              <w:top w:val="nil"/>
              <w:left w:val="nil"/>
              <w:bottom w:val="single" w:sz="4" w:space="0" w:color="auto"/>
              <w:right w:val="single" w:sz="4" w:space="0" w:color="auto"/>
            </w:tcBorders>
            <w:vAlign w:val="bottom"/>
          </w:tcPr>
          <w:p w14:paraId="0687D53E" w14:textId="77777777" w:rsidR="009B417F" w:rsidRPr="003A2966" w:rsidRDefault="009B417F" w:rsidP="00BA683B">
            <w:pPr>
              <w:spacing w:line="20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p w14:paraId="240C514A" w14:textId="77777777" w:rsidR="009B417F" w:rsidRPr="003A2966" w:rsidRDefault="009B417F" w:rsidP="00BA683B">
            <w:pPr>
              <w:spacing w:line="200" w:lineRule="exact"/>
              <w:jc w:val="center"/>
              <w:rPr>
                <w:rFonts w:ascii="Courier New" w:eastAsia="Arial Unicode MS" w:hAnsi="Courier New" w:cs="Courier New"/>
                <w:b/>
                <w:sz w:val="22"/>
                <w:szCs w:val="22"/>
              </w:rPr>
            </w:pPr>
            <w:r w:rsidRPr="003A2966">
              <w:rPr>
                <w:rFonts w:ascii="Courier New" w:eastAsia="Arial Unicode MS" w:hAnsi="Courier New" w:cs="Courier New"/>
                <w:b/>
                <w:sz w:val="22"/>
                <w:szCs w:val="22"/>
              </w:rPr>
              <w:t>886,5</w:t>
            </w:r>
          </w:p>
          <w:p w14:paraId="07974C58" w14:textId="77777777" w:rsidR="009B417F" w:rsidRPr="003A2966" w:rsidRDefault="009B417F" w:rsidP="00BA683B">
            <w:pPr>
              <w:spacing w:line="20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tc>
      </w:tr>
      <w:tr w:rsidR="009B417F" w:rsidRPr="003A2966" w14:paraId="05FEAD4B" w14:textId="77777777" w:rsidTr="00BF1E1C">
        <w:tc>
          <w:tcPr>
            <w:tcW w:w="6111" w:type="dxa"/>
            <w:tcBorders>
              <w:top w:val="nil"/>
              <w:left w:val="single" w:sz="4" w:space="0" w:color="auto"/>
              <w:bottom w:val="single" w:sz="4" w:space="0" w:color="auto"/>
              <w:right w:val="single" w:sz="4" w:space="0" w:color="auto"/>
            </w:tcBorders>
            <w:vAlign w:val="center"/>
          </w:tcPr>
          <w:p w14:paraId="2615C17F" w14:textId="77777777" w:rsidR="009B417F" w:rsidRPr="003A2966" w:rsidRDefault="009B417F" w:rsidP="00BA683B">
            <w:pPr>
              <w:spacing w:line="200" w:lineRule="exact"/>
              <w:ind w:firstLine="200"/>
              <w:rPr>
                <w:rFonts w:ascii="Courier New" w:hAnsi="Courier New" w:cs="Courier New"/>
                <w:sz w:val="22"/>
                <w:szCs w:val="22"/>
              </w:rPr>
            </w:pPr>
            <w:r w:rsidRPr="003A2966">
              <w:rPr>
                <w:rFonts w:ascii="Courier New" w:hAnsi="Courier New" w:cs="Courier New"/>
                <w:sz w:val="22"/>
                <w:szCs w:val="22"/>
              </w:rPr>
              <w:t xml:space="preserve">акцизы на автомобильный бензин, прямогонный бензин, дизельное топливо, моторные масла для дизельных и   </w:t>
            </w:r>
          </w:p>
          <w:p w14:paraId="2BACE92C" w14:textId="77777777" w:rsidR="009B417F" w:rsidRPr="003A2966" w:rsidRDefault="009B417F" w:rsidP="00BA683B">
            <w:pPr>
              <w:spacing w:line="200" w:lineRule="exact"/>
              <w:ind w:firstLine="200"/>
              <w:rPr>
                <w:rFonts w:ascii="Courier New" w:hAnsi="Courier New" w:cs="Courier New"/>
                <w:sz w:val="22"/>
                <w:szCs w:val="22"/>
              </w:rPr>
            </w:pPr>
            <w:r w:rsidRPr="003A2966">
              <w:rPr>
                <w:rFonts w:ascii="Courier New" w:hAnsi="Courier New" w:cs="Courier New"/>
                <w:sz w:val="22"/>
                <w:szCs w:val="22"/>
              </w:rPr>
              <w:t xml:space="preserve">карбюраторных (инжекторных) двигателей, производимые на территории Российской Федерации, подлежащих </w:t>
            </w:r>
          </w:p>
          <w:p w14:paraId="237A1421" w14:textId="77777777" w:rsidR="009B417F" w:rsidRPr="003A2966" w:rsidRDefault="009B417F" w:rsidP="00BA683B">
            <w:pPr>
              <w:spacing w:line="200" w:lineRule="exact"/>
              <w:ind w:firstLine="200"/>
              <w:rPr>
                <w:rFonts w:ascii="Courier New" w:hAnsi="Courier New" w:cs="Courier New"/>
                <w:sz w:val="22"/>
                <w:szCs w:val="22"/>
              </w:rPr>
            </w:pPr>
            <w:r w:rsidRPr="003A2966">
              <w:rPr>
                <w:rFonts w:ascii="Courier New" w:hAnsi="Courier New" w:cs="Courier New"/>
                <w:sz w:val="22"/>
                <w:szCs w:val="22"/>
              </w:rPr>
              <w:t>зачислению в бюджет</w:t>
            </w:r>
          </w:p>
        </w:tc>
        <w:tc>
          <w:tcPr>
            <w:tcW w:w="1418" w:type="dxa"/>
            <w:tcBorders>
              <w:top w:val="nil"/>
              <w:left w:val="nil"/>
              <w:bottom w:val="single" w:sz="4" w:space="0" w:color="auto"/>
              <w:right w:val="single" w:sz="4" w:space="0" w:color="auto"/>
            </w:tcBorders>
            <w:vAlign w:val="bottom"/>
          </w:tcPr>
          <w:p w14:paraId="1D62F2FB"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04</w:t>
            </w:r>
          </w:p>
        </w:tc>
        <w:tc>
          <w:tcPr>
            <w:tcW w:w="2551" w:type="dxa"/>
            <w:tcBorders>
              <w:top w:val="nil"/>
              <w:left w:val="nil"/>
              <w:bottom w:val="single" w:sz="4" w:space="0" w:color="auto"/>
              <w:right w:val="single" w:sz="4" w:space="0" w:color="auto"/>
            </w:tcBorders>
            <w:vAlign w:val="bottom"/>
          </w:tcPr>
          <w:p w14:paraId="78105B7A" w14:textId="77777777" w:rsidR="009B417F" w:rsidRPr="003A2966" w:rsidRDefault="009B417F" w:rsidP="00BA683B">
            <w:pPr>
              <w:spacing w:line="200" w:lineRule="exact"/>
              <w:rPr>
                <w:rFonts w:ascii="Courier New" w:eastAsia="Arial Unicode MS" w:hAnsi="Courier New" w:cs="Courier New"/>
                <w:sz w:val="22"/>
                <w:szCs w:val="22"/>
              </w:rPr>
            </w:pPr>
            <w:r w:rsidRPr="003A2966">
              <w:rPr>
                <w:rFonts w:ascii="Courier New" w:hAnsi="Courier New" w:cs="Courier New"/>
                <w:sz w:val="22"/>
                <w:szCs w:val="22"/>
              </w:rPr>
              <w:t> </w:t>
            </w:r>
          </w:p>
          <w:p w14:paraId="26923E6C"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 </w:t>
            </w:r>
          </w:p>
          <w:p w14:paraId="53718CAD"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886,5</w:t>
            </w:r>
          </w:p>
          <w:p w14:paraId="462EA1B6" w14:textId="77777777" w:rsidR="009B417F" w:rsidRPr="003A2966" w:rsidRDefault="009B417F" w:rsidP="00BA683B">
            <w:pPr>
              <w:spacing w:line="200" w:lineRule="exact"/>
              <w:rPr>
                <w:rFonts w:ascii="Courier New" w:eastAsia="Arial Unicode MS" w:hAnsi="Courier New" w:cs="Courier New"/>
                <w:sz w:val="22"/>
                <w:szCs w:val="22"/>
              </w:rPr>
            </w:pPr>
          </w:p>
        </w:tc>
      </w:tr>
      <w:tr w:rsidR="009B417F" w:rsidRPr="003A2966" w14:paraId="382C0DD8" w14:textId="77777777" w:rsidTr="00BF1E1C">
        <w:tc>
          <w:tcPr>
            <w:tcW w:w="6111" w:type="dxa"/>
            <w:tcBorders>
              <w:top w:val="nil"/>
              <w:left w:val="single" w:sz="4" w:space="0" w:color="auto"/>
              <w:bottom w:val="single" w:sz="4" w:space="0" w:color="auto"/>
              <w:right w:val="single" w:sz="4" w:space="0" w:color="auto"/>
            </w:tcBorders>
            <w:vAlign w:val="center"/>
          </w:tcPr>
          <w:p w14:paraId="164AD87C" w14:textId="77777777" w:rsidR="009B417F" w:rsidRPr="003A2966" w:rsidRDefault="009B417F" w:rsidP="00BA683B">
            <w:pPr>
              <w:spacing w:line="200" w:lineRule="exact"/>
              <w:ind w:firstLine="200"/>
              <w:rPr>
                <w:rFonts w:ascii="Courier New" w:eastAsia="Arial Unicode MS" w:hAnsi="Courier New" w:cs="Courier New"/>
                <w:sz w:val="22"/>
                <w:szCs w:val="22"/>
              </w:rPr>
            </w:pPr>
            <w:r w:rsidRPr="003A2966">
              <w:rPr>
                <w:rFonts w:ascii="Courier New" w:hAnsi="Courier New" w:cs="Courier New"/>
                <w:sz w:val="22"/>
                <w:szCs w:val="22"/>
              </w:rPr>
              <w:t>транспортный налог</w:t>
            </w:r>
          </w:p>
        </w:tc>
        <w:tc>
          <w:tcPr>
            <w:tcW w:w="1418" w:type="dxa"/>
            <w:tcBorders>
              <w:top w:val="nil"/>
              <w:left w:val="nil"/>
              <w:bottom w:val="single" w:sz="4" w:space="0" w:color="auto"/>
              <w:right w:val="single" w:sz="4" w:space="0" w:color="auto"/>
            </w:tcBorders>
            <w:vAlign w:val="bottom"/>
          </w:tcPr>
          <w:p w14:paraId="505FD667"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05</w:t>
            </w:r>
          </w:p>
        </w:tc>
        <w:tc>
          <w:tcPr>
            <w:tcW w:w="2551" w:type="dxa"/>
            <w:tcBorders>
              <w:top w:val="nil"/>
              <w:left w:val="nil"/>
              <w:bottom w:val="single" w:sz="4" w:space="0" w:color="auto"/>
              <w:right w:val="single" w:sz="4" w:space="0" w:color="auto"/>
            </w:tcBorders>
            <w:vAlign w:val="bottom"/>
          </w:tcPr>
          <w:p w14:paraId="07B10098" w14:textId="77777777" w:rsidR="009B417F" w:rsidRPr="003A2966" w:rsidRDefault="009B417F" w:rsidP="00BA683B">
            <w:pPr>
              <w:spacing w:line="200" w:lineRule="exact"/>
              <w:jc w:val="center"/>
              <w:rPr>
                <w:rFonts w:ascii="Courier New" w:eastAsia="Arial Unicode MS" w:hAnsi="Courier New" w:cs="Courier New"/>
                <w:sz w:val="22"/>
                <w:szCs w:val="22"/>
              </w:rPr>
            </w:pPr>
          </w:p>
          <w:p w14:paraId="2C706C29"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Х</w:t>
            </w:r>
          </w:p>
          <w:p w14:paraId="6FF2296C"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 </w:t>
            </w:r>
          </w:p>
        </w:tc>
      </w:tr>
      <w:tr w:rsidR="009B417F" w:rsidRPr="003A2966" w14:paraId="34C70F4C" w14:textId="77777777" w:rsidTr="00BF1E1C">
        <w:tc>
          <w:tcPr>
            <w:tcW w:w="6111" w:type="dxa"/>
            <w:tcBorders>
              <w:top w:val="nil"/>
              <w:left w:val="single" w:sz="4" w:space="0" w:color="auto"/>
              <w:bottom w:val="single" w:sz="4" w:space="0" w:color="auto"/>
              <w:right w:val="single" w:sz="4" w:space="0" w:color="auto"/>
            </w:tcBorders>
            <w:vAlign w:val="center"/>
          </w:tcPr>
          <w:p w14:paraId="0D1BE9D2" w14:textId="77777777" w:rsidR="009B417F" w:rsidRPr="003A2966" w:rsidRDefault="009B417F" w:rsidP="00BA683B">
            <w:pPr>
              <w:spacing w:line="200" w:lineRule="exact"/>
              <w:ind w:firstLine="200"/>
              <w:rPr>
                <w:rFonts w:ascii="Courier New" w:hAnsi="Courier New" w:cs="Courier New"/>
                <w:sz w:val="22"/>
                <w:szCs w:val="22"/>
              </w:rPr>
            </w:pPr>
            <w:r w:rsidRPr="003A2966">
              <w:rPr>
                <w:rFonts w:ascii="Courier New" w:hAnsi="Courier New" w:cs="Courier New"/>
                <w:sz w:val="22"/>
                <w:szCs w:val="22"/>
              </w:rPr>
              <w:t xml:space="preserve">иные налоговые доходы, установленные законодательством, учитываемые при </w:t>
            </w:r>
            <w:proofErr w:type="gramStart"/>
            <w:r w:rsidRPr="003A2966">
              <w:rPr>
                <w:rFonts w:ascii="Courier New" w:hAnsi="Courier New" w:cs="Courier New"/>
                <w:sz w:val="22"/>
                <w:szCs w:val="22"/>
              </w:rPr>
              <w:t>формировании  дорожных</w:t>
            </w:r>
            <w:proofErr w:type="gramEnd"/>
            <w:r w:rsidRPr="003A2966">
              <w:rPr>
                <w:rFonts w:ascii="Courier New" w:hAnsi="Courier New" w:cs="Courier New"/>
                <w:sz w:val="22"/>
                <w:szCs w:val="22"/>
              </w:rPr>
              <w:t xml:space="preserve"> фондов</w:t>
            </w:r>
          </w:p>
        </w:tc>
        <w:tc>
          <w:tcPr>
            <w:tcW w:w="1418" w:type="dxa"/>
            <w:tcBorders>
              <w:top w:val="nil"/>
              <w:left w:val="nil"/>
              <w:bottom w:val="single" w:sz="4" w:space="0" w:color="auto"/>
              <w:right w:val="single" w:sz="4" w:space="0" w:color="auto"/>
            </w:tcBorders>
            <w:vAlign w:val="bottom"/>
          </w:tcPr>
          <w:p w14:paraId="02E5C24F"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06</w:t>
            </w:r>
          </w:p>
        </w:tc>
        <w:tc>
          <w:tcPr>
            <w:tcW w:w="2551" w:type="dxa"/>
            <w:tcBorders>
              <w:top w:val="nil"/>
              <w:left w:val="nil"/>
              <w:bottom w:val="single" w:sz="4" w:space="0" w:color="auto"/>
              <w:right w:val="single" w:sz="4" w:space="0" w:color="auto"/>
            </w:tcBorders>
            <w:vAlign w:val="bottom"/>
          </w:tcPr>
          <w:p w14:paraId="435BF9D6" w14:textId="77777777" w:rsidR="009B417F" w:rsidRPr="003A2966" w:rsidRDefault="009B417F" w:rsidP="00BA683B">
            <w:pPr>
              <w:spacing w:line="20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p w14:paraId="3A8C55DF"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0,0</w:t>
            </w:r>
          </w:p>
        </w:tc>
      </w:tr>
      <w:tr w:rsidR="009B417F" w:rsidRPr="003A2966" w14:paraId="6D756D22" w14:textId="77777777" w:rsidTr="00BF1E1C">
        <w:tc>
          <w:tcPr>
            <w:tcW w:w="6111" w:type="dxa"/>
            <w:tcBorders>
              <w:top w:val="nil"/>
              <w:left w:val="single" w:sz="4" w:space="0" w:color="auto"/>
              <w:bottom w:val="single" w:sz="4" w:space="0" w:color="auto"/>
              <w:right w:val="single" w:sz="4" w:space="0" w:color="auto"/>
            </w:tcBorders>
            <w:vAlign w:val="center"/>
          </w:tcPr>
          <w:p w14:paraId="53A2B4CB" w14:textId="77777777" w:rsidR="009B417F" w:rsidRPr="003A2966" w:rsidRDefault="009B417F" w:rsidP="00BA683B">
            <w:pPr>
              <w:spacing w:line="200" w:lineRule="exact"/>
              <w:ind w:firstLine="200"/>
              <w:rPr>
                <w:rFonts w:ascii="Courier New" w:hAnsi="Courier New" w:cs="Courier New"/>
                <w:sz w:val="22"/>
                <w:szCs w:val="22"/>
              </w:rPr>
            </w:pPr>
            <w:r w:rsidRPr="003A2966">
              <w:rPr>
                <w:rFonts w:ascii="Courier New" w:hAnsi="Courier New" w:cs="Courier New"/>
                <w:sz w:val="22"/>
                <w:szCs w:val="22"/>
              </w:rPr>
              <w:t xml:space="preserve">доходы от передачи в аренду земельных участков, расположенных в полосе отвода автомобильных дорог общего </w:t>
            </w:r>
          </w:p>
          <w:p w14:paraId="23FEB5F3" w14:textId="77777777" w:rsidR="009B417F" w:rsidRPr="003A2966" w:rsidRDefault="009B417F" w:rsidP="00BA683B">
            <w:pPr>
              <w:spacing w:line="200" w:lineRule="exact"/>
              <w:ind w:firstLine="200"/>
              <w:rPr>
                <w:rFonts w:ascii="Courier New" w:hAnsi="Courier New" w:cs="Courier New"/>
                <w:sz w:val="22"/>
                <w:szCs w:val="22"/>
              </w:rPr>
            </w:pPr>
            <w:r w:rsidRPr="003A2966">
              <w:rPr>
                <w:rFonts w:ascii="Courier New" w:hAnsi="Courier New" w:cs="Courier New"/>
                <w:sz w:val="22"/>
                <w:szCs w:val="22"/>
              </w:rPr>
              <w:t>пользования</w:t>
            </w:r>
          </w:p>
        </w:tc>
        <w:tc>
          <w:tcPr>
            <w:tcW w:w="1418" w:type="dxa"/>
            <w:tcBorders>
              <w:top w:val="nil"/>
              <w:left w:val="nil"/>
              <w:bottom w:val="single" w:sz="4" w:space="0" w:color="auto"/>
              <w:right w:val="single" w:sz="4" w:space="0" w:color="auto"/>
            </w:tcBorders>
            <w:vAlign w:val="bottom"/>
          </w:tcPr>
          <w:p w14:paraId="7D96FBD2"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07</w:t>
            </w:r>
          </w:p>
        </w:tc>
        <w:tc>
          <w:tcPr>
            <w:tcW w:w="2551" w:type="dxa"/>
            <w:tcBorders>
              <w:top w:val="nil"/>
              <w:left w:val="nil"/>
              <w:bottom w:val="single" w:sz="4" w:space="0" w:color="auto"/>
              <w:right w:val="single" w:sz="4" w:space="0" w:color="auto"/>
            </w:tcBorders>
            <w:vAlign w:val="bottom"/>
          </w:tcPr>
          <w:p w14:paraId="2447B19C"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0,0</w:t>
            </w:r>
          </w:p>
        </w:tc>
      </w:tr>
      <w:tr w:rsidR="009B417F" w:rsidRPr="003A2966" w14:paraId="614F35BF" w14:textId="77777777" w:rsidTr="00BF1E1C">
        <w:tc>
          <w:tcPr>
            <w:tcW w:w="6111" w:type="dxa"/>
            <w:tcBorders>
              <w:top w:val="nil"/>
              <w:left w:val="single" w:sz="4" w:space="0" w:color="auto"/>
              <w:bottom w:val="single" w:sz="4" w:space="0" w:color="auto"/>
              <w:right w:val="single" w:sz="4" w:space="0" w:color="auto"/>
            </w:tcBorders>
            <w:vAlign w:val="center"/>
          </w:tcPr>
          <w:p w14:paraId="4CE8ABC9" w14:textId="77777777" w:rsidR="009B417F" w:rsidRPr="003A2966" w:rsidRDefault="009B417F" w:rsidP="00BA683B">
            <w:pPr>
              <w:spacing w:line="200" w:lineRule="exact"/>
              <w:ind w:firstLine="200"/>
              <w:rPr>
                <w:rFonts w:ascii="Courier New" w:hAnsi="Courier New" w:cs="Courier New"/>
                <w:sz w:val="22"/>
                <w:szCs w:val="22"/>
              </w:rPr>
            </w:pPr>
            <w:r w:rsidRPr="003A2966">
              <w:rPr>
                <w:rFonts w:ascii="Courier New" w:hAnsi="Courier New" w:cs="Courier New"/>
                <w:sz w:val="22"/>
                <w:szCs w:val="22"/>
              </w:rPr>
              <w:t xml:space="preserve">доходы от платы в счет возмещения вреда, причиняемого автомобильным дорогам транспортными средствами, </w:t>
            </w:r>
          </w:p>
          <w:p w14:paraId="1513105E" w14:textId="77777777" w:rsidR="009B417F" w:rsidRPr="003A2966" w:rsidRDefault="009B417F" w:rsidP="00BA683B">
            <w:pPr>
              <w:spacing w:line="200" w:lineRule="exact"/>
              <w:ind w:firstLine="200"/>
              <w:rPr>
                <w:rFonts w:ascii="Courier New" w:hAnsi="Courier New" w:cs="Courier New"/>
                <w:sz w:val="22"/>
                <w:szCs w:val="22"/>
              </w:rPr>
            </w:pPr>
            <w:r w:rsidRPr="003A2966">
              <w:rPr>
                <w:rFonts w:ascii="Courier New" w:hAnsi="Courier New" w:cs="Courier New"/>
                <w:sz w:val="22"/>
                <w:szCs w:val="22"/>
              </w:rPr>
              <w:t>осуществляющими перевозки тяжеловесных и (или) крупногабаритных грузов</w:t>
            </w:r>
          </w:p>
          <w:p w14:paraId="1767B187" w14:textId="77777777" w:rsidR="009B417F" w:rsidRPr="003A2966" w:rsidRDefault="009B417F" w:rsidP="00BA683B">
            <w:pPr>
              <w:spacing w:line="200" w:lineRule="exact"/>
              <w:ind w:firstLine="200"/>
              <w:rPr>
                <w:rFonts w:ascii="Courier New" w:hAnsi="Courier New" w:cs="Courier New"/>
                <w:sz w:val="22"/>
                <w:szCs w:val="22"/>
              </w:rPr>
            </w:pPr>
          </w:p>
        </w:tc>
        <w:tc>
          <w:tcPr>
            <w:tcW w:w="1418" w:type="dxa"/>
            <w:tcBorders>
              <w:top w:val="nil"/>
              <w:left w:val="nil"/>
              <w:bottom w:val="single" w:sz="4" w:space="0" w:color="auto"/>
              <w:right w:val="single" w:sz="4" w:space="0" w:color="auto"/>
            </w:tcBorders>
            <w:vAlign w:val="bottom"/>
          </w:tcPr>
          <w:p w14:paraId="0012578C"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08</w:t>
            </w:r>
          </w:p>
        </w:tc>
        <w:tc>
          <w:tcPr>
            <w:tcW w:w="2551" w:type="dxa"/>
            <w:tcBorders>
              <w:top w:val="nil"/>
              <w:left w:val="nil"/>
              <w:bottom w:val="single" w:sz="4" w:space="0" w:color="auto"/>
              <w:right w:val="single" w:sz="4" w:space="0" w:color="auto"/>
            </w:tcBorders>
            <w:vAlign w:val="bottom"/>
          </w:tcPr>
          <w:p w14:paraId="5AB53E9E" w14:textId="77777777" w:rsidR="009B417F" w:rsidRPr="003A2966" w:rsidRDefault="009B417F"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0,0</w:t>
            </w:r>
          </w:p>
          <w:p w14:paraId="76302C68" w14:textId="77777777" w:rsidR="009B417F" w:rsidRPr="003A2966" w:rsidRDefault="009B417F" w:rsidP="00BA683B">
            <w:pPr>
              <w:spacing w:line="20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p w14:paraId="312486AC" w14:textId="77777777" w:rsidR="009B417F" w:rsidRPr="003A2966" w:rsidRDefault="009B417F" w:rsidP="00BA683B">
            <w:pPr>
              <w:spacing w:line="20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tc>
      </w:tr>
      <w:tr w:rsidR="009B417F" w:rsidRPr="003A2966" w14:paraId="3EBDEBB1" w14:textId="77777777" w:rsidTr="00BF1E1C">
        <w:tc>
          <w:tcPr>
            <w:tcW w:w="6111" w:type="dxa"/>
            <w:tcBorders>
              <w:top w:val="nil"/>
              <w:left w:val="single" w:sz="4" w:space="0" w:color="auto"/>
              <w:bottom w:val="single" w:sz="4" w:space="0" w:color="auto"/>
              <w:right w:val="single" w:sz="4" w:space="0" w:color="auto"/>
            </w:tcBorders>
            <w:vAlign w:val="center"/>
          </w:tcPr>
          <w:p w14:paraId="36CDC23E" w14:textId="77777777" w:rsidR="009B417F" w:rsidRPr="003A2966" w:rsidRDefault="009B417F" w:rsidP="00BA683B">
            <w:pPr>
              <w:spacing w:line="200" w:lineRule="exact"/>
              <w:ind w:left="157"/>
              <w:rPr>
                <w:rFonts w:ascii="Courier New" w:hAnsi="Courier New" w:cs="Courier New"/>
                <w:sz w:val="22"/>
                <w:szCs w:val="22"/>
              </w:rPr>
            </w:pPr>
            <w:r w:rsidRPr="003A2966">
              <w:rPr>
                <w:rFonts w:ascii="Courier New" w:hAnsi="Courier New" w:cs="Courier New"/>
                <w:sz w:val="22"/>
                <w:szCs w:val="22"/>
              </w:rPr>
              <w:t xml:space="preserve">субсидия из областного бюджета местным бюджетам в целях </w:t>
            </w:r>
            <w:proofErr w:type="spellStart"/>
            <w:r w:rsidRPr="003A2966">
              <w:rPr>
                <w:rFonts w:ascii="Courier New" w:hAnsi="Courier New" w:cs="Courier New"/>
                <w:sz w:val="22"/>
                <w:szCs w:val="22"/>
              </w:rPr>
              <w:t>софинансирования</w:t>
            </w:r>
            <w:proofErr w:type="spellEnd"/>
            <w:r w:rsidRPr="003A2966">
              <w:rPr>
                <w:rFonts w:ascii="Courier New" w:hAnsi="Courier New" w:cs="Courier New"/>
                <w:sz w:val="22"/>
                <w:szCs w:val="22"/>
              </w:rPr>
              <w:t xml:space="preserve"> расходных обязательств    муниципальных образований Иркутской области на реализацию мероприятий перечня проектов народных инициатив</w:t>
            </w:r>
          </w:p>
          <w:p w14:paraId="0EA1A6E8" w14:textId="77777777" w:rsidR="009B417F" w:rsidRPr="003A2966" w:rsidRDefault="009B417F" w:rsidP="00BA683B">
            <w:pPr>
              <w:spacing w:line="200" w:lineRule="exact"/>
              <w:ind w:firstLine="200"/>
              <w:rPr>
                <w:rFonts w:ascii="Courier New" w:hAnsi="Courier New" w:cs="Courier New"/>
                <w:sz w:val="22"/>
                <w:szCs w:val="22"/>
              </w:rPr>
            </w:pPr>
          </w:p>
        </w:tc>
        <w:tc>
          <w:tcPr>
            <w:tcW w:w="1418" w:type="dxa"/>
            <w:tcBorders>
              <w:top w:val="nil"/>
              <w:left w:val="nil"/>
              <w:bottom w:val="single" w:sz="4" w:space="0" w:color="auto"/>
              <w:right w:val="single" w:sz="4" w:space="0" w:color="auto"/>
            </w:tcBorders>
            <w:vAlign w:val="bottom"/>
          </w:tcPr>
          <w:p w14:paraId="6A8CD8B6" w14:textId="77777777" w:rsidR="009B417F" w:rsidRPr="003A2966" w:rsidRDefault="009B417F" w:rsidP="00BA683B">
            <w:pPr>
              <w:spacing w:line="200" w:lineRule="exact"/>
              <w:jc w:val="center"/>
              <w:rPr>
                <w:rFonts w:ascii="Courier New" w:hAnsi="Courier New" w:cs="Courier New"/>
                <w:sz w:val="22"/>
                <w:szCs w:val="22"/>
              </w:rPr>
            </w:pPr>
            <w:r w:rsidRPr="003A2966">
              <w:rPr>
                <w:rFonts w:ascii="Courier New" w:hAnsi="Courier New" w:cs="Courier New"/>
                <w:sz w:val="22"/>
                <w:szCs w:val="22"/>
              </w:rPr>
              <w:t>09</w:t>
            </w:r>
          </w:p>
        </w:tc>
        <w:tc>
          <w:tcPr>
            <w:tcW w:w="2551" w:type="dxa"/>
            <w:tcBorders>
              <w:top w:val="nil"/>
              <w:left w:val="nil"/>
              <w:bottom w:val="single" w:sz="4" w:space="0" w:color="auto"/>
              <w:right w:val="single" w:sz="4" w:space="0" w:color="auto"/>
            </w:tcBorders>
            <w:vAlign w:val="bottom"/>
          </w:tcPr>
          <w:p w14:paraId="3862B46E" w14:textId="77777777" w:rsidR="009B417F" w:rsidRPr="003A2966" w:rsidRDefault="009B417F" w:rsidP="00BA683B">
            <w:pPr>
              <w:spacing w:line="200" w:lineRule="exact"/>
              <w:jc w:val="center"/>
              <w:rPr>
                <w:rFonts w:ascii="Courier New" w:hAnsi="Courier New" w:cs="Courier New"/>
                <w:sz w:val="22"/>
                <w:szCs w:val="22"/>
              </w:rPr>
            </w:pPr>
            <w:r w:rsidRPr="003A2966">
              <w:rPr>
                <w:rFonts w:ascii="Courier New" w:hAnsi="Courier New" w:cs="Courier New"/>
                <w:sz w:val="22"/>
                <w:szCs w:val="22"/>
              </w:rPr>
              <w:t>0,0</w:t>
            </w:r>
          </w:p>
          <w:p w14:paraId="3DB0B288" w14:textId="77777777" w:rsidR="009B417F" w:rsidRPr="003A2966" w:rsidRDefault="009B417F" w:rsidP="00BA683B">
            <w:pPr>
              <w:spacing w:line="200" w:lineRule="exact"/>
              <w:jc w:val="center"/>
              <w:rPr>
                <w:rFonts w:ascii="Courier New" w:hAnsi="Courier New" w:cs="Courier New"/>
                <w:sz w:val="22"/>
                <w:szCs w:val="22"/>
              </w:rPr>
            </w:pPr>
            <w:r w:rsidRPr="003A2966">
              <w:rPr>
                <w:rFonts w:ascii="Courier New" w:hAnsi="Courier New" w:cs="Courier New"/>
                <w:sz w:val="22"/>
                <w:szCs w:val="22"/>
              </w:rPr>
              <w:t>  </w:t>
            </w:r>
          </w:p>
        </w:tc>
      </w:tr>
    </w:tbl>
    <w:p w14:paraId="652A8CF4" w14:textId="2C6E699F" w:rsidR="009B417F" w:rsidRDefault="009B417F" w:rsidP="009716E3">
      <w:pPr>
        <w:jc w:val="center"/>
        <w:rPr>
          <w:b/>
          <w:sz w:val="20"/>
          <w:szCs w:val="20"/>
        </w:rPr>
      </w:pPr>
    </w:p>
    <w:p w14:paraId="22D6D1B4" w14:textId="77777777" w:rsidR="009B417F" w:rsidRPr="00B61259" w:rsidRDefault="009B417F" w:rsidP="009716E3">
      <w:pPr>
        <w:jc w:val="center"/>
        <w:rPr>
          <w:b/>
          <w:sz w:val="20"/>
          <w:szCs w:val="20"/>
        </w:rPr>
      </w:pPr>
    </w:p>
    <w:p w14:paraId="727F9F15" w14:textId="77777777" w:rsidR="00976974" w:rsidRDefault="00976974" w:rsidP="00976974">
      <w:pPr>
        <w:ind w:left="1416"/>
        <w:jc w:val="right"/>
        <w:rPr>
          <w:rFonts w:ascii="Courier New" w:hAnsi="Courier New" w:cs="Courier New"/>
          <w:sz w:val="22"/>
          <w:szCs w:val="22"/>
        </w:rPr>
      </w:pPr>
    </w:p>
    <w:p w14:paraId="661CDA23" w14:textId="77777777" w:rsidR="00002E68" w:rsidRPr="00773196" w:rsidRDefault="00BE1C10" w:rsidP="00002E68">
      <w:pPr>
        <w:pStyle w:val="15"/>
        <w:ind w:firstLine="720"/>
        <w:jc w:val="center"/>
        <w:rPr>
          <w:rFonts w:ascii="Times New Roman" w:hAnsi="Times New Roman"/>
          <w:b/>
          <w:sz w:val="22"/>
          <w:szCs w:val="22"/>
        </w:rPr>
      </w:pPr>
      <w:r w:rsidRPr="00BE1C10">
        <w:rPr>
          <w:rFonts w:ascii="Courier New" w:hAnsi="Courier New" w:cs="Courier New"/>
          <w:b/>
          <w:sz w:val="22"/>
          <w:szCs w:val="22"/>
        </w:rPr>
        <w:t xml:space="preserve">          </w:t>
      </w:r>
      <w:r w:rsidR="00002E68" w:rsidRPr="00773196">
        <w:rPr>
          <w:rFonts w:ascii="Times New Roman" w:hAnsi="Times New Roman"/>
          <w:b/>
          <w:sz w:val="22"/>
          <w:szCs w:val="22"/>
        </w:rPr>
        <w:t>Раздел 2. Расходование средств муниципального дорожного фонда по направлениям</w:t>
      </w:r>
    </w:p>
    <w:p w14:paraId="7BE95424" w14:textId="77777777" w:rsidR="00002E68" w:rsidRPr="00773196" w:rsidRDefault="00002E68" w:rsidP="00002E68">
      <w:pPr>
        <w:pStyle w:val="15"/>
        <w:ind w:firstLine="720"/>
        <w:jc w:val="center"/>
        <w:rPr>
          <w:rFonts w:ascii="Times New Roman" w:hAnsi="Times New Roman"/>
          <w:b/>
          <w:sz w:val="22"/>
          <w:szCs w:val="22"/>
        </w:rPr>
      </w:pPr>
    </w:p>
    <w:p w14:paraId="414DEAB4" w14:textId="77777777" w:rsidR="00002E68" w:rsidRPr="00773196" w:rsidRDefault="00002E68" w:rsidP="00002E68">
      <w:pPr>
        <w:ind w:left="6372"/>
        <w:jc w:val="right"/>
        <w:rPr>
          <w:sz w:val="22"/>
          <w:szCs w:val="22"/>
        </w:rPr>
      </w:pPr>
      <w:r w:rsidRPr="00773196">
        <w:rPr>
          <w:sz w:val="22"/>
          <w:szCs w:val="22"/>
        </w:rPr>
        <w:t>тысяча рублей (с одним десятичным знаком)</w:t>
      </w:r>
    </w:p>
    <w:tbl>
      <w:tblPr>
        <w:tblW w:w="10107" w:type="dxa"/>
        <w:tblInd w:w="-10" w:type="dxa"/>
        <w:tblLayout w:type="fixed"/>
        <w:tblCellMar>
          <w:left w:w="0" w:type="dxa"/>
          <w:right w:w="0" w:type="dxa"/>
        </w:tblCellMar>
        <w:tblLook w:val="0000" w:firstRow="0" w:lastRow="0" w:firstColumn="0" w:lastColumn="0" w:noHBand="0" w:noVBand="0"/>
      </w:tblPr>
      <w:tblGrid>
        <w:gridCol w:w="7670"/>
        <w:gridCol w:w="30"/>
        <w:gridCol w:w="2407"/>
      </w:tblGrid>
      <w:tr w:rsidR="00002E68" w:rsidRPr="003A2966" w14:paraId="4D96729F" w14:textId="77777777" w:rsidTr="00DB3558">
        <w:trPr>
          <w:cantSplit/>
          <w:trHeight w:val="541"/>
        </w:trPr>
        <w:tc>
          <w:tcPr>
            <w:tcW w:w="7670" w:type="dxa"/>
            <w:tcBorders>
              <w:top w:val="single" w:sz="4" w:space="0" w:color="auto"/>
              <w:left w:val="single" w:sz="4" w:space="0" w:color="auto"/>
              <w:bottom w:val="single" w:sz="4" w:space="0" w:color="auto"/>
              <w:right w:val="single" w:sz="4" w:space="0" w:color="auto"/>
            </w:tcBorders>
            <w:vAlign w:val="center"/>
          </w:tcPr>
          <w:p w14:paraId="6531DE85"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Наименование показателей</w:t>
            </w:r>
          </w:p>
        </w:tc>
        <w:tc>
          <w:tcPr>
            <w:tcW w:w="30" w:type="dxa"/>
            <w:tcBorders>
              <w:top w:val="single" w:sz="4" w:space="0" w:color="auto"/>
              <w:left w:val="single" w:sz="4" w:space="0" w:color="auto"/>
              <w:bottom w:val="single" w:sz="4" w:space="0" w:color="auto"/>
              <w:right w:val="single" w:sz="4" w:space="0" w:color="auto"/>
            </w:tcBorders>
            <w:vAlign w:val="center"/>
          </w:tcPr>
          <w:p w14:paraId="45327A12"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 строки</w:t>
            </w:r>
          </w:p>
        </w:tc>
        <w:tc>
          <w:tcPr>
            <w:tcW w:w="2407" w:type="dxa"/>
            <w:tcBorders>
              <w:top w:val="single" w:sz="4" w:space="0" w:color="auto"/>
              <w:left w:val="single" w:sz="4" w:space="0" w:color="auto"/>
              <w:bottom w:val="single" w:sz="4" w:space="0" w:color="000000"/>
              <w:right w:val="single" w:sz="4" w:space="0" w:color="auto"/>
            </w:tcBorders>
            <w:vAlign w:val="center"/>
          </w:tcPr>
          <w:p w14:paraId="3C81D1A4"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 xml:space="preserve"> </w:t>
            </w:r>
          </w:p>
          <w:p w14:paraId="5B5456E5"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Муниципальный дорожный фонд</w:t>
            </w:r>
          </w:p>
        </w:tc>
      </w:tr>
      <w:tr w:rsidR="00002E68" w:rsidRPr="003A2966" w14:paraId="31CDF576" w14:textId="77777777" w:rsidTr="00DB3558">
        <w:tc>
          <w:tcPr>
            <w:tcW w:w="7670" w:type="dxa"/>
            <w:tcBorders>
              <w:top w:val="nil"/>
              <w:left w:val="single" w:sz="4" w:space="0" w:color="auto"/>
              <w:bottom w:val="single" w:sz="4" w:space="0" w:color="auto"/>
              <w:right w:val="single" w:sz="4" w:space="0" w:color="auto"/>
            </w:tcBorders>
            <w:vAlign w:val="center"/>
          </w:tcPr>
          <w:p w14:paraId="1FB81907"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1</w:t>
            </w:r>
          </w:p>
        </w:tc>
        <w:tc>
          <w:tcPr>
            <w:tcW w:w="30" w:type="dxa"/>
            <w:tcBorders>
              <w:top w:val="nil"/>
              <w:left w:val="nil"/>
              <w:bottom w:val="single" w:sz="4" w:space="0" w:color="auto"/>
              <w:right w:val="single" w:sz="4" w:space="0" w:color="auto"/>
            </w:tcBorders>
            <w:vAlign w:val="center"/>
          </w:tcPr>
          <w:p w14:paraId="74A4DE28"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2</w:t>
            </w:r>
          </w:p>
        </w:tc>
        <w:tc>
          <w:tcPr>
            <w:tcW w:w="2407" w:type="dxa"/>
            <w:tcBorders>
              <w:top w:val="nil"/>
              <w:left w:val="nil"/>
              <w:bottom w:val="single" w:sz="4" w:space="0" w:color="auto"/>
              <w:right w:val="single" w:sz="4" w:space="0" w:color="auto"/>
            </w:tcBorders>
            <w:vAlign w:val="center"/>
          </w:tcPr>
          <w:p w14:paraId="73EBA2B5"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3</w:t>
            </w:r>
          </w:p>
        </w:tc>
      </w:tr>
      <w:tr w:rsidR="00002E68" w:rsidRPr="003A2966" w14:paraId="5A2024B3" w14:textId="77777777" w:rsidTr="00DB3558">
        <w:trPr>
          <w:trHeight w:val="510"/>
        </w:trPr>
        <w:tc>
          <w:tcPr>
            <w:tcW w:w="7670" w:type="dxa"/>
            <w:tcBorders>
              <w:top w:val="nil"/>
              <w:left w:val="single" w:sz="4" w:space="0" w:color="auto"/>
              <w:bottom w:val="single" w:sz="4" w:space="0" w:color="auto"/>
              <w:right w:val="single" w:sz="4" w:space="0" w:color="auto"/>
            </w:tcBorders>
            <w:vAlign w:val="center"/>
          </w:tcPr>
          <w:p w14:paraId="454E8583" w14:textId="77777777" w:rsidR="00002E68" w:rsidRPr="003A2966" w:rsidRDefault="00002E68" w:rsidP="00BA683B">
            <w:pPr>
              <w:rPr>
                <w:rFonts w:ascii="Courier New" w:eastAsia="Arial Unicode MS" w:hAnsi="Courier New" w:cs="Courier New"/>
                <w:b/>
                <w:sz w:val="22"/>
                <w:szCs w:val="22"/>
              </w:rPr>
            </w:pPr>
            <w:r w:rsidRPr="003A2966">
              <w:rPr>
                <w:rFonts w:ascii="Courier New" w:hAnsi="Courier New" w:cs="Courier New"/>
                <w:b/>
                <w:sz w:val="22"/>
                <w:szCs w:val="22"/>
              </w:rPr>
              <w:t xml:space="preserve">  Израсходовано средств за отчетный период – всего, в том числе на:</w:t>
            </w:r>
          </w:p>
        </w:tc>
        <w:tc>
          <w:tcPr>
            <w:tcW w:w="30" w:type="dxa"/>
            <w:tcBorders>
              <w:top w:val="nil"/>
              <w:left w:val="nil"/>
              <w:bottom w:val="single" w:sz="4" w:space="0" w:color="auto"/>
              <w:right w:val="single" w:sz="4" w:space="0" w:color="auto"/>
            </w:tcBorders>
            <w:vAlign w:val="bottom"/>
          </w:tcPr>
          <w:p w14:paraId="7064BDAA" w14:textId="77777777" w:rsidR="00002E68" w:rsidRPr="003A2966" w:rsidRDefault="00002E68" w:rsidP="00BA683B">
            <w:pPr>
              <w:jc w:val="center"/>
              <w:rPr>
                <w:rFonts w:ascii="Courier New" w:eastAsia="Arial Unicode MS" w:hAnsi="Courier New" w:cs="Courier New"/>
                <w:sz w:val="22"/>
                <w:szCs w:val="22"/>
              </w:rPr>
            </w:pPr>
            <w:r w:rsidRPr="003A2966">
              <w:rPr>
                <w:rFonts w:ascii="Courier New" w:hAnsi="Courier New" w:cs="Courier New"/>
                <w:sz w:val="22"/>
                <w:szCs w:val="22"/>
              </w:rPr>
              <w:t>01</w:t>
            </w:r>
          </w:p>
        </w:tc>
        <w:tc>
          <w:tcPr>
            <w:tcW w:w="2407" w:type="dxa"/>
            <w:tcBorders>
              <w:top w:val="nil"/>
              <w:left w:val="nil"/>
              <w:bottom w:val="single" w:sz="4" w:space="0" w:color="auto"/>
              <w:right w:val="single" w:sz="4" w:space="0" w:color="auto"/>
            </w:tcBorders>
            <w:vAlign w:val="bottom"/>
          </w:tcPr>
          <w:p w14:paraId="63CD231C"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p w14:paraId="4FC8C8DB"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p w14:paraId="64CE51AC" w14:textId="77777777" w:rsidR="00002E68" w:rsidRPr="003A2966" w:rsidRDefault="00002E68" w:rsidP="00BA683B">
            <w:pPr>
              <w:jc w:val="center"/>
              <w:rPr>
                <w:rFonts w:ascii="Courier New" w:eastAsia="Arial Unicode MS" w:hAnsi="Courier New" w:cs="Courier New"/>
                <w:b/>
                <w:sz w:val="22"/>
                <w:szCs w:val="22"/>
              </w:rPr>
            </w:pPr>
            <w:r w:rsidRPr="003A2966">
              <w:rPr>
                <w:rFonts w:ascii="Courier New" w:eastAsia="Arial Unicode MS" w:hAnsi="Courier New" w:cs="Courier New"/>
                <w:b/>
                <w:sz w:val="22"/>
                <w:szCs w:val="22"/>
              </w:rPr>
              <w:t>287,4</w:t>
            </w:r>
          </w:p>
        </w:tc>
      </w:tr>
      <w:tr w:rsidR="00002E68" w:rsidRPr="003A2966" w14:paraId="34DCC9A8" w14:textId="77777777" w:rsidTr="00DB3558">
        <w:trPr>
          <w:trHeight w:val="510"/>
        </w:trPr>
        <w:tc>
          <w:tcPr>
            <w:tcW w:w="7670" w:type="dxa"/>
            <w:tcBorders>
              <w:top w:val="nil"/>
              <w:left w:val="single" w:sz="4" w:space="0" w:color="auto"/>
              <w:bottom w:val="single" w:sz="4" w:space="0" w:color="auto"/>
              <w:right w:val="single" w:sz="4" w:space="0" w:color="auto"/>
            </w:tcBorders>
            <w:vAlign w:val="center"/>
          </w:tcPr>
          <w:p w14:paraId="1E2CD27A" w14:textId="77777777" w:rsidR="00002E68" w:rsidRPr="003A2966" w:rsidRDefault="00002E68" w:rsidP="00BA683B">
            <w:pPr>
              <w:ind w:firstLine="200"/>
              <w:rPr>
                <w:rFonts w:ascii="Courier New" w:hAnsi="Courier New" w:cs="Courier New"/>
                <w:sz w:val="22"/>
                <w:szCs w:val="22"/>
              </w:rPr>
            </w:pPr>
            <w:r w:rsidRPr="003A2966">
              <w:rPr>
                <w:rFonts w:ascii="Courier New" w:hAnsi="Courier New" w:cs="Courier New"/>
                <w:sz w:val="22"/>
                <w:szCs w:val="22"/>
              </w:rPr>
              <w:t xml:space="preserve">капитальный ремонт, ремонт и </w:t>
            </w:r>
            <w:proofErr w:type="gramStart"/>
            <w:r w:rsidRPr="003A2966">
              <w:rPr>
                <w:rFonts w:ascii="Courier New" w:hAnsi="Courier New" w:cs="Courier New"/>
                <w:sz w:val="22"/>
                <w:szCs w:val="22"/>
              </w:rPr>
              <w:t>содержание  автомобильных</w:t>
            </w:r>
            <w:proofErr w:type="gramEnd"/>
            <w:r w:rsidRPr="003A2966">
              <w:rPr>
                <w:rFonts w:ascii="Courier New" w:hAnsi="Courier New" w:cs="Courier New"/>
                <w:sz w:val="22"/>
                <w:szCs w:val="22"/>
              </w:rPr>
              <w:t xml:space="preserve"> дорог общего пользования – всего, из них на:</w:t>
            </w:r>
          </w:p>
        </w:tc>
        <w:tc>
          <w:tcPr>
            <w:tcW w:w="30" w:type="dxa"/>
            <w:tcBorders>
              <w:top w:val="nil"/>
              <w:left w:val="nil"/>
              <w:bottom w:val="single" w:sz="4" w:space="0" w:color="auto"/>
              <w:right w:val="single" w:sz="4" w:space="0" w:color="auto"/>
            </w:tcBorders>
            <w:vAlign w:val="bottom"/>
          </w:tcPr>
          <w:p w14:paraId="389357EE" w14:textId="77777777" w:rsidR="00002E68" w:rsidRPr="003A2966" w:rsidRDefault="00002E68" w:rsidP="00BA683B">
            <w:pPr>
              <w:jc w:val="center"/>
              <w:rPr>
                <w:rFonts w:ascii="Courier New" w:eastAsia="Arial Unicode MS" w:hAnsi="Courier New" w:cs="Courier New"/>
                <w:sz w:val="22"/>
                <w:szCs w:val="22"/>
              </w:rPr>
            </w:pPr>
            <w:r w:rsidRPr="003A2966">
              <w:rPr>
                <w:rFonts w:ascii="Courier New" w:hAnsi="Courier New" w:cs="Courier New"/>
                <w:sz w:val="22"/>
                <w:szCs w:val="22"/>
              </w:rPr>
              <w:t>02</w:t>
            </w:r>
          </w:p>
        </w:tc>
        <w:tc>
          <w:tcPr>
            <w:tcW w:w="2407" w:type="dxa"/>
            <w:tcBorders>
              <w:top w:val="nil"/>
              <w:left w:val="nil"/>
              <w:bottom w:val="single" w:sz="4" w:space="0" w:color="auto"/>
              <w:right w:val="single" w:sz="4" w:space="0" w:color="auto"/>
            </w:tcBorders>
            <w:vAlign w:val="bottom"/>
          </w:tcPr>
          <w:p w14:paraId="07A1157D"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p w14:paraId="49C20F96" w14:textId="77777777" w:rsidR="00002E68" w:rsidRPr="003A2966" w:rsidRDefault="00002E68" w:rsidP="00BA683B">
            <w:pPr>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287,4</w:t>
            </w:r>
          </w:p>
        </w:tc>
      </w:tr>
      <w:tr w:rsidR="00002E68" w:rsidRPr="003A2966" w14:paraId="454B04CC" w14:textId="77777777" w:rsidTr="00DB3558">
        <w:trPr>
          <w:trHeight w:val="510"/>
        </w:trPr>
        <w:tc>
          <w:tcPr>
            <w:tcW w:w="7670" w:type="dxa"/>
            <w:tcBorders>
              <w:top w:val="single" w:sz="4" w:space="0" w:color="auto"/>
              <w:left w:val="single" w:sz="4" w:space="0" w:color="auto"/>
              <w:bottom w:val="single" w:sz="4" w:space="0" w:color="auto"/>
              <w:right w:val="single" w:sz="4" w:space="0" w:color="auto"/>
            </w:tcBorders>
            <w:vAlign w:val="center"/>
          </w:tcPr>
          <w:p w14:paraId="1530F58B" w14:textId="77777777" w:rsidR="00002E68" w:rsidRPr="003A2966" w:rsidRDefault="00002E68" w:rsidP="00BA683B">
            <w:pPr>
              <w:spacing w:line="220" w:lineRule="exact"/>
              <w:ind w:firstLine="400"/>
              <w:rPr>
                <w:rFonts w:ascii="Courier New" w:hAnsi="Courier New" w:cs="Courier New"/>
                <w:sz w:val="22"/>
                <w:szCs w:val="22"/>
              </w:rPr>
            </w:pPr>
            <w:r w:rsidRPr="003A2966">
              <w:rPr>
                <w:rFonts w:ascii="Courier New" w:hAnsi="Courier New" w:cs="Courier New"/>
                <w:sz w:val="22"/>
                <w:szCs w:val="22"/>
              </w:rPr>
              <w:t>капитальный ремонт автомобильных дорог общего пользования и искусственных сооружений на них</w:t>
            </w:r>
          </w:p>
        </w:tc>
        <w:tc>
          <w:tcPr>
            <w:tcW w:w="30" w:type="dxa"/>
            <w:tcBorders>
              <w:top w:val="single" w:sz="4" w:space="0" w:color="auto"/>
              <w:left w:val="nil"/>
              <w:bottom w:val="single" w:sz="4" w:space="0" w:color="auto"/>
              <w:right w:val="single" w:sz="4" w:space="0" w:color="auto"/>
            </w:tcBorders>
            <w:vAlign w:val="bottom"/>
          </w:tcPr>
          <w:p w14:paraId="1248A23A"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hAnsi="Courier New" w:cs="Courier New"/>
                <w:sz w:val="22"/>
                <w:szCs w:val="22"/>
              </w:rPr>
              <w:t>03</w:t>
            </w:r>
          </w:p>
        </w:tc>
        <w:tc>
          <w:tcPr>
            <w:tcW w:w="2407" w:type="dxa"/>
            <w:tcBorders>
              <w:top w:val="single" w:sz="4" w:space="0" w:color="auto"/>
              <w:left w:val="nil"/>
              <w:bottom w:val="single" w:sz="4" w:space="0" w:color="auto"/>
              <w:right w:val="single" w:sz="4" w:space="0" w:color="auto"/>
            </w:tcBorders>
            <w:vAlign w:val="bottom"/>
          </w:tcPr>
          <w:p w14:paraId="07843E8D" w14:textId="77777777" w:rsidR="00002E68" w:rsidRPr="003A2966" w:rsidRDefault="00002E68" w:rsidP="00BA683B">
            <w:pPr>
              <w:spacing w:line="22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p w14:paraId="77605287"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0,0</w:t>
            </w:r>
            <w:r w:rsidRPr="003A2966">
              <w:rPr>
                <w:rFonts w:ascii="Courier New" w:hAnsi="Courier New" w:cs="Courier New"/>
                <w:sz w:val="22"/>
                <w:szCs w:val="22"/>
              </w:rPr>
              <w:t> </w:t>
            </w:r>
          </w:p>
        </w:tc>
      </w:tr>
      <w:tr w:rsidR="00002E68" w:rsidRPr="003A2966" w14:paraId="7FB75A68" w14:textId="77777777" w:rsidTr="00DB3558">
        <w:trPr>
          <w:trHeight w:val="510"/>
        </w:trPr>
        <w:tc>
          <w:tcPr>
            <w:tcW w:w="7670" w:type="dxa"/>
            <w:tcBorders>
              <w:top w:val="single" w:sz="4" w:space="0" w:color="auto"/>
              <w:left w:val="single" w:sz="4" w:space="0" w:color="auto"/>
              <w:bottom w:val="single" w:sz="4" w:space="0" w:color="auto"/>
              <w:right w:val="single" w:sz="4" w:space="0" w:color="auto"/>
            </w:tcBorders>
            <w:vAlign w:val="center"/>
          </w:tcPr>
          <w:p w14:paraId="6A03D468" w14:textId="77777777" w:rsidR="00002E68" w:rsidRPr="003A2966" w:rsidRDefault="00002E68" w:rsidP="00BA683B">
            <w:pPr>
              <w:spacing w:line="220" w:lineRule="exact"/>
              <w:ind w:firstLine="400"/>
              <w:rPr>
                <w:rFonts w:ascii="Courier New" w:hAnsi="Courier New" w:cs="Courier New"/>
                <w:sz w:val="22"/>
                <w:szCs w:val="22"/>
              </w:rPr>
            </w:pPr>
            <w:r w:rsidRPr="003A2966">
              <w:rPr>
                <w:rFonts w:ascii="Courier New" w:hAnsi="Courier New" w:cs="Courier New"/>
                <w:sz w:val="22"/>
                <w:szCs w:val="22"/>
              </w:rPr>
              <w:t>ремонт автомобильных дорог общего пользования и искусственных сооружений на них</w:t>
            </w:r>
          </w:p>
        </w:tc>
        <w:tc>
          <w:tcPr>
            <w:tcW w:w="30" w:type="dxa"/>
            <w:tcBorders>
              <w:top w:val="single" w:sz="4" w:space="0" w:color="auto"/>
              <w:left w:val="nil"/>
              <w:bottom w:val="single" w:sz="4" w:space="0" w:color="auto"/>
              <w:right w:val="single" w:sz="4" w:space="0" w:color="auto"/>
            </w:tcBorders>
            <w:vAlign w:val="bottom"/>
          </w:tcPr>
          <w:p w14:paraId="2FF892DE"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hAnsi="Courier New" w:cs="Courier New"/>
                <w:sz w:val="22"/>
                <w:szCs w:val="22"/>
              </w:rPr>
              <w:t>04</w:t>
            </w:r>
          </w:p>
        </w:tc>
        <w:tc>
          <w:tcPr>
            <w:tcW w:w="2407" w:type="dxa"/>
            <w:tcBorders>
              <w:top w:val="single" w:sz="4" w:space="0" w:color="auto"/>
              <w:left w:val="nil"/>
              <w:bottom w:val="single" w:sz="4" w:space="0" w:color="auto"/>
              <w:right w:val="single" w:sz="4" w:space="0" w:color="auto"/>
            </w:tcBorders>
            <w:vAlign w:val="bottom"/>
          </w:tcPr>
          <w:p w14:paraId="6E271681" w14:textId="77777777" w:rsidR="00002E68" w:rsidRPr="003A2966" w:rsidRDefault="00002E68" w:rsidP="00BA683B">
            <w:pPr>
              <w:spacing w:line="22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p w14:paraId="6C97341E"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0,0</w:t>
            </w:r>
            <w:r w:rsidRPr="003A2966">
              <w:rPr>
                <w:rFonts w:ascii="Courier New" w:hAnsi="Courier New" w:cs="Courier New"/>
                <w:sz w:val="22"/>
                <w:szCs w:val="22"/>
              </w:rPr>
              <w:t>  </w:t>
            </w:r>
          </w:p>
        </w:tc>
      </w:tr>
      <w:tr w:rsidR="00002E68" w:rsidRPr="003A2966" w14:paraId="3FF291DF" w14:textId="77777777" w:rsidTr="00DB3558">
        <w:trPr>
          <w:trHeight w:val="510"/>
        </w:trPr>
        <w:tc>
          <w:tcPr>
            <w:tcW w:w="7670" w:type="dxa"/>
            <w:tcBorders>
              <w:top w:val="single" w:sz="4" w:space="0" w:color="auto"/>
              <w:left w:val="single" w:sz="4" w:space="0" w:color="auto"/>
              <w:bottom w:val="single" w:sz="4" w:space="0" w:color="auto"/>
              <w:right w:val="single" w:sz="4" w:space="0" w:color="auto"/>
            </w:tcBorders>
            <w:vAlign w:val="center"/>
          </w:tcPr>
          <w:p w14:paraId="38143D32" w14:textId="77777777" w:rsidR="00002E68" w:rsidRPr="003A2966" w:rsidRDefault="00002E68" w:rsidP="00BA683B">
            <w:pPr>
              <w:spacing w:line="220" w:lineRule="exact"/>
              <w:ind w:firstLine="400"/>
              <w:rPr>
                <w:rFonts w:ascii="Courier New" w:hAnsi="Courier New" w:cs="Courier New"/>
                <w:sz w:val="22"/>
                <w:szCs w:val="22"/>
              </w:rPr>
            </w:pPr>
            <w:r w:rsidRPr="003A2966">
              <w:rPr>
                <w:rFonts w:ascii="Courier New" w:hAnsi="Courier New" w:cs="Courier New"/>
                <w:sz w:val="22"/>
                <w:szCs w:val="22"/>
              </w:rPr>
              <w:t>содержание автомобильных дорог общего пользования и искусственных сооружений на них</w:t>
            </w:r>
          </w:p>
        </w:tc>
        <w:tc>
          <w:tcPr>
            <w:tcW w:w="30" w:type="dxa"/>
            <w:tcBorders>
              <w:top w:val="single" w:sz="4" w:space="0" w:color="auto"/>
              <w:left w:val="nil"/>
              <w:bottom w:val="single" w:sz="4" w:space="0" w:color="auto"/>
              <w:right w:val="single" w:sz="4" w:space="0" w:color="auto"/>
            </w:tcBorders>
            <w:vAlign w:val="bottom"/>
          </w:tcPr>
          <w:p w14:paraId="7B7C72EA"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hAnsi="Courier New" w:cs="Courier New"/>
                <w:sz w:val="22"/>
                <w:szCs w:val="22"/>
              </w:rPr>
              <w:t>05</w:t>
            </w:r>
          </w:p>
        </w:tc>
        <w:tc>
          <w:tcPr>
            <w:tcW w:w="2407" w:type="dxa"/>
            <w:tcBorders>
              <w:top w:val="single" w:sz="4" w:space="0" w:color="auto"/>
              <w:left w:val="nil"/>
              <w:bottom w:val="single" w:sz="4" w:space="0" w:color="auto"/>
              <w:right w:val="single" w:sz="4" w:space="0" w:color="auto"/>
            </w:tcBorders>
            <w:vAlign w:val="bottom"/>
          </w:tcPr>
          <w:p w14:paraId="70516D59" w14:textId="77777777" w:rsidR="00002E68" w:rsidRPr="003A2966" w:rsidRDefault="00002E68" w:rsidP="00BA683B">
            <w:pPr>
              <w:spacing w:line="22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p w14:paraId="7EDCD05C" w14:textId="77777777" w:rsidR="00002E68" w:rsidRPr="003A2966" w:rsidRDefault="00002E68" w:rsidP="00BA683B">
            <w:pPr>
              <w:spacing w:line="22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p w14:paraId="78326250"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287,4</w:t>
            </w:r>
          </w:p>
        </w:tc>
      </w:tr>
      <w:tr w:rsidR="00002E68" w:rsidRPr="003A2966" w14:paraId="761DF50F" w14:textId="77777777" w:rsidTr="00DB3558">
        <w:trPr>
          <w:trHeight w:val="510"/>
        </w:trPr>
        <w:tc>
          <w:tcPr>
            <w:tcW w:w="7670" w:type="dxa"/>
            <w:tcBorders>
              <w:top w:val="single" w:sz="4" w:space="0" w:color="auto"/>
              <w:left w:val="single" w:sz="4" w:space="0" w:color="auto"/>
              <w:bottom w:val="single" w:sz="4" w:space="0" w:color="auto"/>
              <w:right w:val="single" w:sz="4" w:space="0" w:color="auto"/>
            </w:tcBorders>
            <w:vAlign w:val="center"/>
          </w:tcPr>
          <w:p w14:paraId="57D2E6C3" w14:textId="77777777" w:rsidR="00002E68" w:rsidRPr="003A2966" w:rsidRDefault="00002E68" w:rsidP="00BA683B">
            <w:pPr>
              <w:spacing w:line="220" w:lineRule="exact"/>
              <w:ind w:firstLine="400"/>
              <w:rPr>
                <w:rFonts w:ascii="Courier New" w:hAnsi="Courier New" w:cs="Courier New"/>
                <w:sz w:val="22"/>
                <w:szCs w:val="22"/>
              </w:rPr>
            </w:pPr>
            <w:r w:rsidRPr="003A2966">
              <w:rPr>
                <w:rFonts w:ascii="Courier New" w:hAnsi="Courier New" w:cs="Courier New"/>
                <w:sz w:val="22"/>
                <w:szCs w:val="22"/>
              </w:rPr>
              <w:t>иные дорожно-эксплуатационные работы, финансируемые за счет средств дорожного фонда</w:t>
            </w:r>
          </w:p>
        </w:tc>
        <w:tc>
          <w:tcPr>
            <w:tcW w:w="30" w:type="dxa"/>
            <w:tcBorders>
              <w:top w:val="single" w:sz="4" w:space="0" w:color="auto"/>
              <w:left w:val="nil"/>
              <w:bottom w:val="single" w:sz="4" w:space="0" w:color="auto"/>
              <w:right w:val="single" w:sz="4" w:space="0" w:color="auto"/>
            </w:tcBorders>
            <w:vAlign w:val="bottom"/>
          </w:tcPr>
          <w:p w14:paraId="50EB9D02"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hAnsi="Courier New" w:cs="Courier New"/>
                <w:sz w:val="22"/>
                <w:szCs w:val="22"/>
              </w:rPr>
              <w:t>06</w:t>
            </w:r>
          </w:p>
        </w:tc>
        <w:tc>
          <w:tcPr>
            <w:tcW w:w="2407" w:type="dxa"/>
            <w:tcBorders>
              <w:top w:val="single" w:sz="4" w:space="0" w:color="auto"/>
              <w:left w:val="nil"/>
              <w:bottom w:val="single" w:sz="4" w:space="0" w:color="auto"/>
              <w:right w:val="single" w:sz="4" w:space="0" w:color="auto"/>
            </w:tcBorders>
            <w:vAlign w:val="bottom"/>
          </w:tcPr>
          <w:p w14:paraId="79F32B37"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0,0</w:t>
            </w:r>
          </w:p>
          <w:p w14:paraId="00CDE6DA"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hAnsi="Courier New" w:cs="Courier New"/>
                <w:sz w:val="22"/>
                <w:szCs w:val="22"/>
              </w:rPr>
              <w:t> </w:t>
            </w:r>
          </w:p>
        </w:tc>
      </w:tr>
      <w:tr w:rsidR="00002E68" w:rsidRPr="003A2966" w14:paraId="136E69DE" w14:textId="77777777" w:rsidTr="00DB3558">
        <w:trPr>
          <w:trHeight w:val="510"/>
        </w:trPr>
        <w:tc>
          <w:tcPr>
            <w:tcW w:w="7670" w:type="dxa"/>
            <w:tcBorders>
              <w:top w:val="single" w:sz="4" w:space="0" w:color="auto"/>
              <w:left w:val="single" w:sz="4" w:space="0" w:color="auto"/>
              <w:bottom w:val="single" w:sz="4" w:space="0" w:color="auto"/>
              <w:right w:val="single" w:sz="4" w:space="0" w:color="auto"/>
            </w:tcBorders>
            <w:vAlign w:val="center"/>
          </w:tcPr>
          <w:p w14:paraId="764F45AB" w14:textId="77777777" w:rsidR="00002E68" w:rsidRPr="003A2966" w:rsidRDefault="00002E68" w:rsidP="00BA683B">
            <w:pPr>
              <w:spacing w:line="220" w:lineRule="exact"/>
              <w:ind w:firstLine="200"/>
              <w:rPr>
                <w:rFonts w:ascii="Courier New" w:hAnsi="Courier New" w:cs="Courier New"/>
                <w:sz w:val="22"/>
                <w:szCs w:val="22"/>
              </w:rPr>
            </w:pPr>
            <w:r w:rsidRPr="003A2966">
              <w:rPr>
                <w:rFonts w:ascii="Courier New" w:hAnsi="Courier New" w:cs="Courier New"/>
                <w:sz w:val="22"/>
                <w:szCs w:val="22"/>
              </w:rPr>
              <w:t xml:space="preserve">строительство и реконструкцию автомобильных дорог общего пользования и искусственных сооружений на </w:t>
            </w:r>
          </w:p>
          <w:p w14:paraId="5A30BB36" w14:textId="77777777" w:rsidR="00002E68" w:rsidRPr="003A2966" w:rsidRDefault="00002E68" w:rsidP="00BA683B">
            <w:pPr>
              <w:spacing w:line="220" w:lineRule="exact"/>
              <w:ind w:firstLine="200"/>
              <w:rPr>
                <w:rFonts w:ascii="Courier New" w:eastAsia="Arial Unicode MS" w:hAnsi="Courier New" w:cs="Courier New"/>
                <w:sz w:val="22"/>
                <w:szCs w:val="22"/>
              </w:rPr>
            </w:pPr>
            <w:r w:rsidRPr="003A2966">
              <w:rPr>
                <w:rFonts w:ascii="Courier New" w:hAnsi="Courier New" w:cs="Courier New"/>
                <w:sz w:val="22"/>
                <w:szCs w:val="22"/>
              </w:rPr>
              <w:lastRenderedPageBreak/>
              <w:t>них – всего, из них на:</w:t>
            </w:r>
          </w:p>
        </w:tc>
        <w:tc>
          <w:tcPr>
            <w:tcW w:w="30" w:type="dxa"/>
            <w:tcBorders>
              <w:top w:val="single" w:sz="4" w:space="0" w:color="auto"/>
              <w:left w:val="nil"/>
              <w:bottom w:val="single" w:sz="4" w:space="0" w:color="auto"/>
              <w:right w:val="single" w:sz="4" w:space="0" w:color="auto"/>
            </w:tcBorders>
            <w:vAlign w:val="bottom"/>
          </w:tcPr>
          <w:p w14:paraId="1A8AFDD5"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hAnsi="Courier New" w:cs="Courier New"/>
                <w:sz w:val="22"/>
                <w:szCs w:val="22"/>
              </w:rPr>
              <w:lastRenderedPageBreak/>
              <w:t>07</w:t>
            </w:r>
          </w:p>
        </w:tc>
        <w:tc>
          <w:tcPr>
            <w:tcW w:w="2407" w:type="dxa"/>
            <w:tcBorders>
              <w:top w:val="single" w:sz="4" w:space="0" w:color="auto"/>
              <w:left w:val="nil"/>
              <w:bottom w:val="single" w:sz="4" w:space="0" w:color="auto"/>
              <w:right w:val="single" w:sz="4" w:space="0" w:color="auto"/>
            </w:tcBorders>
            <w:vAlign w:val="bottom"/>
          </w:tcPr>
          <w:p w14:paraId="6138877A" w14:textId="77777777" w:rsidR="00002E68" w:rsidRPr="003A2966" w:rsidRDefault="00002E68" w:rsidP="00BA683B">
            <w:pPr>
              <w:spacing w:line="22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p w14:paraId="50B24EE0"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0,0</w:t>
            </w:r>
          </w:p>
          <w:p w14:paraId="6388D55E" w14:textId="77777777" w:rsidR="00002E68" w:rsidRPr="003A2966" w:rsidRDefault="00002E68" w:rsidP="00BA683B">
            <w:pPr>
              <w:spacing w:line="220" w:lineRule="exact"/>
              <w:jc w:val="right"/>
              <w:rPr>
                <w:rFonts w:ascii="Courier New" w:eastAsia="Arial Unicode MS" w:hAnsi="Courier New" w:cs="Courier New"/>
                <w:sz w:val="22"/>
                <w:szCs w:val="22"/>
              </w:rPr>
            </w:pPr>
            <w:r w:rsidRPr="003A2966">
              <w:rPr>
                <w:rFonts w:ascii="Courier New" w:hAnsi="Courier New" w:cs="Courier New"/>
                <w:sz w:val="22"/>
                <w:szCs w:val="22"/>
              </w:rPr>
              <w:lastRenderedPageBreak/>
              <w:t> </w:t>
            </w:r>
          </w:p>
        </w:tc>
      </w:tr>
      <w:tr w:rsidR="00002E68" w:rsidRPr="003A2966" w14:paraId="58CF27A1" w14:textId="77777777" w:rsidTr="00DB3558">
        <w:trPr>
          <w:trHeight w:val="510"/>
        </w:trPr>
        <w:tc>
          <w:tcPr>
            <w:tcW w:w="7670" w:type="dxa"/>
            <w:tcBorders>
              <w:top w:val="single" w:sz="4" w:space="0" w:color="auto"/>
              <w:left w:val="single" w:sz="4" w:space="0" w:color="auto"/>
              <w:bottom w:val="single" w:sz="4" w:space="0" w:color="auto"/>
              <w:right w:val="single" w:sz="4" w:space="0" w:color="auto"/>
            </w:tcBorders>
            <w:vAlign w:val="center"/>
          </w:tcPr>
          <w:p w14:paraId="0DE020A6" w14:textId="77777777" w:rsidR="00002E68" w:rsidRPr="003A2966" w:rsidRDefault="00002E68" w:rsidP="00BA683B">
            <w:pPr>
              <w:spacing w:line="220" w:lineRule="exact"/>
              <w:ind w:firstLine="400"/>
              <w:rPr>
                <w:rFonts w:ascii="Courier New" w:hAnsi="Courier New" w:cs="Courier New"/>
                <w:sz w:val="22"/>
                <w:szCs w:val="22"/>
              </w:rPr>
            </w:pPr>
            <w:r w:rsidRPr="003A2966">
              <w:rPr>
                <w:rFonts w:ascii="Courier New" w:hAnsi="Courier New" w:cs="Courier New"/>
                <w:sz w:val="22"/>
                <w:szCs w:val="22"/>
              </w:rPr>
              <w:lastRenderedPageBreak/>
              <w:t xml:space="preserve">разработку документации по планировке территории, проектной документации, инженерные изыскания,     </w:t>
            </w:r>
          </w:p>
          <w:p w14:paraId="6A514037" w14:textId="77777777" w:rsidR="00002E68" w:rsidRPr="003A2966" w:rsidRDefault="00002E68" w:rsidP="00BA683B">
            <w:pPr>
              <w:spacing w:line="220" w:lineRule="exact"/>
              <w:ind w:firstLine="400"/>
              <w:rPr>
                <w:rFonts w:ascii="Courier New" w:hAnsi="Courier New" w:cs="Courier New"/>
                <w:sz w:val="22"/>
                <w:szCs w:val="22"/>
              </w:rPr>
            </w:pPr>
            <w:r w:rsidRPr="003A2966">
              <w:rPr>
                <w:rFonts w:ascii="Courier New" w:hAnsi="Courier New" w:cs="Courier New"/>
                <w:sz w:val="22"/>
                <w:szCs w:val="22"/>
              </w:rPr>
              <w:t>проведение государственной экспертизы инженерных изысканий и проектной документации,</w:t>
            </w:r>
          </w:p>
        </w:tc>
        <w:tc>
          <w:tcPr>
            <w:tcW w:w="30" w:type="dxa"/>
            <w:tcBorders>
              <w:top w:val="single" w:sz="4" w:space="0" w:color="auto"/>
              <w:left w:val="nil"/>
              <w:bottom w:val="single" w:sz="4" w:space="0" w:color="auto"/>
              <w:right w:val="single" w:sz="4" w:space="0" w:color="auto"/>
            </w:tcBorders>
            <w:vAlign w:val="bottom"/>
          </w:tcPr>
          <w:p w14:paraId="4A197BDC"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hAnsi="Courier New" w:cs="Courier New"/>
                <w:sz w:val="22"/>
                <w:szCs w:val="22"/>
              </w:rPr>
              <w:t>08</w:t>
            </w:r>
          </w:p>
        </w:tc>
        <w:tc>
          <w:tcPr>
            <w:tcW w:w="2407" w:type="dxa"/>
            <w:tcBorders>
              <w:top w:val="single" w:sz="4" w:space="0" w:color="auto"/>
              <w:left w:val="nil"/>
              <w:bottom w:val="single" w:sz="4" w:space="0" w:color="auto"/>
              <w:right w:val="single" w:sz="4" w:space="0" w:color="auto"/>
            </w:tcBorders>
            <w:vAlign w:val="bottom"/>
          </w:tcPr>
          <w:p w14:paraId="4EB186C1" w14:textId="77777777" w:rsidR="00002E68" w:rsidRPr="003A2966" w:rsidRDefault="00002E68" w:rsidP="00BA683B">
            <w:pPr>
              <w:spacing w:line="22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0,0</w:t>
            </w:r>
          </w:p>
          <w:p w14:paraId="0B8B802B" w14:textId="77777777" w:rsidR="00002E68" w:rsidRPr="003A2966" w:rsidRDefault="00002E68" w:rsidP="00BA683B">
            <w:pPr>
              <w:spacing w:line="22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p w14:paraId="01C0B43D" w14:textId="77777777" w:rsidR="00002E68" w:rsidRPr="003A2966" w:rsidRDefault="00002E68" w:rsidP="00BA683B">
            <w:pPr>
              <w:spacing w:line="22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tc>
      </w:tr>
    </w:tbl>
    <w:p w14:paraId="1E30306C" w14:textId="77777777" w:rsidR="00002E68" w:rsidRPr="00773196" w:rsidRDefault="00002E68" w:rsidP="00002E68">
      <w:pPr>
        <w:rPr>
          <w:sz w:val="22"/>
          <w:szCs w:val="22"/>
        </w:rPr>
      </w:pPr>
    </w:p>
    <w:p w14:paraId="39BE5D0D" w14:textId="77777777" w:rsidR="00002E68" w:rsidRPr="00773196" w:rsidRDefault="00002E68" w:rsidP="00002E68">
      <w:pPr>
        <w:rPr>
          <w:sz w:val="22"/>
          <w:szCs w:val="22"/>
        </w:rPr>
      </w:pPr>
    </w:p>
    <w:p w14:paraId="57048FF1" w14:textId="77777777" w:rsidR="00002E68" w:rsidRPr="00773196" w:rsidRDefault="00002E68" w:rsidP="00002E68">
      <w:pPr>
        <w:rPr>
          <w:sz w:val="22"/>
          <w:szCs w:val="22"/>
        </w:rPr>
      </w:pPr>
    </w:p>
    <w:p w14:paraId="6512F0AF" w14:textId="77777777" w:rsidR="00002E68" w:rsidRPr="00773196" w:rsidRDefault="00002E68" w:rsidP="00002E68">
      <w:pPr>
        <w:rPr>
          <w:sz w:val="22"/>
          <w:szCs w:val="22"/>
        </w:rPr>
      </w:pPr>
    </w:p>
    <w:p w14:paraId="22A84524" w14:textId="77777777" w:rsidR="00002E68" w:rsidRPr="00773196" w:rsidRDefault="00002E68" w:rsidP="00002E68">
      <w:pPr>
        <w:rPr>
          <w:sz w:val="22"/>
          <w:szCs w:val="22"/>
        </w:rPr>
      </w:pPr>
    </w:p>
    <w:p w14:paraId="2C712835" w14:textId="77777777" w:rsidR="00002E68" w:rsidRPr="00773196" w:rsidRDefault="00002E68" w:rsidP="00002E68">
      <w:pPr>
        <w:rPr>
          <w:sz w:val="22"/>
          <w:szCs w:val="22"/>
        </w:rPr>
      </w:pPr>
    </w:p>
    <w:p w14:paraId="0C204097" w14:textId="77777777" w:rsidR="00002E68" w:rsidRPr="00773196" w:rsidRDefault="00002E68" w:rsidP="00002E68">
      <w:pPr>
        <w:rPr>
          <w:sz w:val="22"/>
          <w:szCs w:val="22"/>
        </w:rPr>
      </w:pPr>
    </w:p>
    <w:p w14:paraId="4C5A9155" w14:textId="77777777" w:rsidR="00002E68" w:rsidRPr="00773196" w:rsidRDefault="00002E68" w:rsidP="00002E68">
      <w:pPr>
        <w:rPr>
          <w:sz w:val="22"/>
          <w:szCs w:val="22"/>
        </w:rPr>
      </w:pPr>
    </w:p>
    <w:p w14:paraId="498657B9" w14:textId="77777777" w:rsidR="00002E68" w:rsidRPr="00773196" w:rsidRDefault="00002E68" w:rsidP="00002E68">
      <w:pPr>
        <w:rPr>
          <w:sz w:val="22"/>
          <w:szCs w:val="22"/>
        </w:rPr>
      </w:pPr>
    </w:p>
    <w:p w14:paraId="41E038FC" w14:textId="77777777" w:rsidR="00002E68" w:rsidRPr="00773196" w:rsidRDefault="00002E68" w:rsidP="00002E68">
      <w:pPr>
        <w:rPr>
          <w:sz w:val="22"/>
          <w:szCs w:val="22"/>
        </w:rPr>
      </w:pPr>
    </w:p>
    <w:p w14:paraId="51F70126" w14:textId="77777777" w:rsidR="00002E68" w:rsidRPr="00773196" w:rsidRDefault="00002E68" w:rsidP="00002E68">
      <w:pPr>
        <w:rPr>
          <w:sz w:val="22"/>
          <w:szCs w:val="22"/>
        </w:rPr>
      </w:pPr>
    </w:p>
    <w:p w14:paraId="0BF3F456" w14:textId="77777777" w:rsidR="00002E68" w:rsidRPr="00773196" w:rsidRDefault="00002E68" w:rsidP="00002E68">
      <w:pPr>
        <w:jc w:val="center"/>
        <w:rPr>
          <w:sz w:val="22"/>
          <w:szCs w:val="22"/>
        </w:rPr>
      </w:pPr>
      <w:r w:rsidRPr="00773196">
        <w:rPr>
          <w:b/>
          <w:sz w:val="22"/>
          <w:szCs w:val="22"/>
        </w:rPr>
        <w:t>Раздел 3. Сводные сведения о доходах и расходах муниципального дорожного фонда</w:t>
      </w:r>
    </w:p>
    <w:p w14:paraId="28F13F71" w14:textId="77777777" w:rsidR="00002E68" w:rsidRPr="00773196" w:rsidRDefault="00002E68" w:rsidP="00002E68">
      <w:pPr>
        <w:pStyle w:val="xl87"/>
        <w:pBdr>
          <w:bottom w:val="none" w:sz="0" w:space="0" w:color="auto"/>
        </w:pBdr>
        <w:spacing w:before="0" w:after="0"/>
        <w:rPr>
          <w:rFonts w:eastAsia="Times New Roman"/>
          <w:sz w:val="22"/>
          <w:szCs w:val="22"/>
        </w:rPr>
      </w:pPr>
      <w:r w:rsidRPr="00773196">
        <w:rPr>
          <w:rFonts w:eastAsia="Times New Roman"/>
          <w:sz w:val="22"/>
          <w:szCs w:val="22"/>
        </w:rPr>
        <w:t>тысяча рублей (с одним десятичным знаком)</w:t>
      </w:r>
    </w:p>
    <w:tbl>
      <w:tblPr>
        <w:tblW w:w="10080" w:type="dxa"/>
        <w:tblInd w:w="-10" w:type="dxa"/>
        <w:tblLayout w:type="fixed"/>
        <w:tblCellMar>
          <w:left w:w="0" w:type="dxa"/>
          <w:right w:w="0" w:type="dxa"/>
        </w:tblCellMar>
        <w:tblLook w:val="0000" w:firstRow="0" w:lastRow="0" w:firstColumn="0" w:lastColumn="0" w:noHBand="0" w:noVBand="0"/>
      </w:tblPr>
      <w:tblGrid>
        <w:gridCol w:w="5402"/>
        <w:gridCol w:w="709"/>
        <w:gridCol w:w="1842"/>
        <w:gridCol w:w="2127"/>
      </w:tblGrid>
      <w:tr w:rsidR="00002E68" w:rsidRPr="003A2966" w14:paraId="5E08E89A" w14:textId="77777777" w:rsidTr="00DB3558">
        <w:trPr>
          <w:cantSplit/>
          <w:trHeight w:val="276"/>
        </w:trPr>
        <w:tc>
          <w:tcPr>
            <w:tcW w:w="5402" w:type="dxa"/>
            <w:vMerge w:val="restart"/>
            <w:tcBorders>
              <w:top w:val="single" w:sz="4" w:space="0" w:color="auto"/>
              <w:left w:val="single" w:sz="4" w:space="0" w:color="auto"/>
              <w:bottom w:val="single" w:sz="4" w:space="0" w:color="auto"/>
              <w:right w:val="single" w:sz="4" w:space="0" w:color="auto"/>
            </w:tcBorders>
            <w:vAlign w:val="center"/>
          </w:tcPr>
          <w:p w14:paraId="4A1B8E5E" w14:textId="77777777" w:rsidR="00002E68" w:rsidRPr="003A2966" w:rsidRDefault="00002E68" w:rsidP="00BA683B">
            <w:pPr>
              <w:jc w:val="center"/>
              <w:rPr>
                <w:rFonts w:ascii="Courier New" w:eastAsia="Arial Unicode MS" w:hAnsi="Courier New" w:cs="Courier New"/>
                <w:sz w:val="22"/>
                <w:szCs w:val="22"/>
              </w:rPr>
            </w:pPr>
            <w:r w:rsidRPr="003A2966">
              <w:rPr>
                <w:rFonts w:ascii="Courier New" w:hAnsi="Courier New" w:cs="Courier New"/>
                <w:sz w:val="22"/>
                <w:szCs w:val="22"/>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tcPr>
          <w:p w14:paraId="1E318E75" w14:textId="77777777" w:rsidR="00002E68" w:rsidRPr="003A2966" w:rsidRDefault="00002E68" w:rsidP="00BA683B">
            <w:pPr>
              <w:jc w:val="center"/>
              <w:rPr>
                <w:rFonts w:ascii="Courier New" w:eastAsia="Arial Unicode MS" w:hAnsi="Courier New" w:cs="Courier New"/>
                <w:sz w:val="22"/>
                <w:szCs w:val="22"/>
              </w:rPr>
            </w:pPr>
            <w:r w:rsidRPr="003A2966">
              <w:rPr>
                <w:rFonts w:ascii="Courier New" w:hAnsi="Courier New" w:cs="Courier New"/>
                <w:sz w:val="22"/>
                <w:szCs w:val="22"/>
              </w:rPr>
              <w:t>№ строки</w:t>
            </w:r>
          </w:p>
        </w:tc>
        <w:tc>
          <w:tcPr>
            <w:tcW w:w="1842" w:type="dxa"/>
            <w:vMerge w:val="restart"/>
            <w:tcBorders>
              <w:top w:val="single" w:sz="4" w:space="0" w:color="auto"/>
              <w:left w:val="single" w:sz="4" w:space="0" w:color="auto"/>
              <w:bottom w:val="single" w:sz="4" w:space="0" w:color="000000"/>
              <w:right w:val="single" w:sz="4" w:space="0" w:color="000000"/>
            </w:tcBorders>
            <w:vAlign w:val="center"/>
          </w:tcPr>
          <w:p w14:paraId="6E32DDF7"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На начало отчетного периода 2023г.</w:t>
            </w:r>
          </w:p>
        </w:tc>
        <w:tc>
          <w:tcPr>
            <w:tcW w:w="2127" w:type="dxa"/>
            <w:vMerge w:val="restart"/>
            <w:tcBorders>
              <w:top w:val="single" w:sz="4" w:space="0" w:color="auto"/>
              <w:left w:val="single" w:sz="4" w:space="0" w:color="auto"/>
              <w:bottom w:val="single" w:sz="4" w:space="0" w:color="000000"/>
              <w:right w:val="single" w:sz="4" w:space="0" w:color="000000"/>
            </w:tcBorders>
            <w:vAlign w:val="center"/>
          </w:tcPr>
          <w:p w14:paraId="307A472A"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На конец отчетного периода 2023г.</w:t>
            </w:r>
          </w:p>
        </w:tc>
      </w:tr>
      <w:tr w:rsidR="00002E68" w:rsidRPr="003A2966" w14:paraId="3E007595" w14:textId="77777777" w:rsidTr="00DB3558">
        <w:trPr>
          <w:cantSplit/>
          <w:trHeight w:val="276"/>
        </w:trPr>
        <w:tc>
          <w:tcPr>
            <w:tcW w:w="5402" w:type="dxa"/>
            <w:vMerge/>
            <w:tcBorders>
              <w:top w:val="nil"/>
              <w:left w:val="single" w:sz="4" w:space="0" w:color="auto"/>
              <w:bottom w:val="single" w:sz="4" w:space="0" w:color="auto"/>
              <w:right w:val="single" w:sz="4" w:space="0" w:color="auto"/>
            </w:tcBorders>
            <w:vAlign w:val="center"/>
          </w:tcPr>
          <w:p w14:paraId="16D04DB0" w14:textId="77777777" w:rsidR="00002E68" w:rsidRPr="003A2966" w:rsidRDefault="00002E68" w:rsidP="00BA683B">
            <w:pPr>
              <w:rPr>
                <w:rFonts w:ascii="Courier New" w:eastAsia="Arial Unicode MS" w:hAnsi="Courier New" w:cs="Courier New"/>
                <w:sz w:val="22"/>
                <w:szCs w:val="22"/>
              </w:rPr>
            </w:pPr>
          </w:p>
        </w:tc>
        <w:tc>
          <w:tcPr>
            <w:tcW w:w="709" w:type="dxa"/>
            <w:vMerge/>
            <w:tcBorders>
              <w:top w:val="nil"/>
              <w:left w:val="single" w:sz="4" w:space="0" w:color="auto"/>
              <w:bottom w:val="single" w:sz="4" w:space="0" w:color="auto"/>
              <w:right w:val="single" w:sz="4" w:space="0" w:color="auto"/>
            </w:tcBorders>
            <w:vAlign w:val="center"/>
          </w:tcPr>
          <w:p w14:paraId="50412870" w14:textId="77777777" w:rsidR="00002E68" w:rsidRPr="003A2966" w:rsidRDefault="00002E68" w:rsidP="00BA683B">
            <w:pPr>
              <w:rPr>
                <w:rFonts w:ascii="Courier New" w:eastAsia="Arial Unicode MS" w:hAnsi="Courier New" w:cs="Courier New"/>
                <w:sz w:val="22"/>
                <w:szCs w:val="22"/>
              </w:rPr>
            </w:pPr>
          </w:p>
        </w:tc>
        <w:tc>
          <w:tcPr>
            <w:tcW w:w="1842" w:type="dxa"/>
            <w:vMerge/>
            <w:tcBorders>
              <w:top w:val="single" w:sz="4" w:space="0" w:color="auto"/>
              <w:left w:val="single" w:sz="4" w:space="0" w:color="auto"/>
              <w:right w:val="single" w:sz="4" w:space="0" w:color="000000"/>
            </w:tcBorders>
            <w:vAlign w:val="center"/>
          </w:tcPr>
          <w:p w14:paraId="6EB91FCF" w14:textId="77777777" w:rsidR="00002E68" w:rsidRPr="003A2966" w:rsidRDefault="00002E68" w:rsidP="00BA683B">
            <w:pPr>
              <w:rPr>
                <w:rFonts w:ascii="Courier New" w:eastAsia="Arial Unicode MS" w:hAnsi="Courier New" w:cs="Courier New"/>
                <w:sz w:val="22"/>
                <w:szCs w:val="22"/>
              </w:rPr>
            </w:pPr>
          </w:p>
        </w:tc>
        <w:tc>
          <w:tcPr>
            <w:tcW w:w="2127" w:type="dxa"/>
            <w:vMerge/>
            <w:tcBorders>
              <w:top w:val="single" w:sz="4" w:space="0" w:color="auto"/>
              <w:left w:val="single" w:sz="4" w:space="0" w:color="auto"/>
              <w:right w:val="single" w:sz="4" w:space="0" w:color="000000"/>
            </w:tcBorders>
            <w:vAlign w:val="center"/>
          </w:tcPr>
          <w:p w14:paraId="4F064135" w14:textId="77777777" w:rsidR="00002E68" w:rsidRPr="003A2966" w:rsidRDefault="00002E68" w:rsidP="00BA683B">
            <w:pPr>
              <w:rPr>
                <w:rFonts w:ascii="Courier New" w:eastAsia="Arial Unicode MS" w:hAnsi="Courier New" w:cs="Courier New"/>
                <w:sz w:val="22"/>
                <w:szCs w:val="22"/>
              </w:rPr>
            </w:pPr>
          </w:p>
        </w:tc>
      </w:tr>
      <w:tr w:rsidR="00002E68" w:rsidRPr="003A2966" w14:paraId="5064FE62" w14:textId="77777777" w:rsidTr="00DB3558">
        <w:trPr>
          <w:cantSplit/>
          <w:trHeight w:val="96"/>
        </w:trPr>
        <w:tc>
          <w:tcPr>
            <w:tcW w:w="5402" w:type="dxa"/>
            <w:vMerge/>
            <w:tcBorders>
              <w:top w:val="nil"/>
              <w:left w:val="single" w:sz="4" w:space="0" w:color="auto"/>
              <w:bottom w:val="single" w:sz="4" w:space="0" w:color="auto"/>
              <w:right w:val="single" w:sz="4" w:space="0" w:color="auto"/>
            </w:tcBorders>
            <w:vAlign w:val="center"/>
          </w:tcPr>
          <w:p w14:paraId="32AB9B1D" w14:textId="77777777" w:rsidR="00002E68" w:rsidRPr="003A2966" w:rsidRDefault="00002E68" w:rsidP="00BA683B">
            <w:pPr>
              <w:rPr>
                <w:rFonts w:ascii="Courier New" w:eastAsia="Arial Unicode MS" w:hAnsi="Courier New" w:cs="Courier New"/>
                <w:sz w:val="22"/>
                <w:szCs w:val="22"/>
              </w:rPr>
            </w:pPr>
          </w:p>
        </w:tc>
        <w:tc>
          <w:tcPr>
            <w:tcW w:w="709" w:type="dxa"/>
            <w:vMerge/>
            <w:tcBorders>
              <w:top w:val="nil"/>
              <w:left w:val="single" w:sz="4" w:space="0" w:color="auto"/>
              <w:bottom w:val="single" w:sz="4" w:space="0" w:color="auto"/>
              <w:right w:val="single" w:sz="4" w:space="0" w:color="auto"/>
            </w:tcBorders>
            <w:vAlign w:val="center"/>
          </w:tcPr>
          <w:p w14:paraId="7C6A7409" w14:textId="77777777" w:rsidR="00002E68" w:rsidRPr="003A2966" w:rsidRDefault="00002E68" w:rsidP="00BA683B">
            <w:pPr>
              <w:rPr>
                <w:rFonts w:ascii="Courier New" w:eastAsia="Arial Unicode MS" w:hAnsi="Courier New" w:cs="Courier New"/>
                <w:sz w:val="22"/>
                <w:szCs w:val="22"/>
              </w:rPr>
            </w:pPr>
          </w:p>
        </w:tc>
        <w:tc>
          <w:tcPr>
            <w:tcW w:w="1842" w:type="dxa"/>
            <w:tcBorders>
              <w:top w:val="nil"/>
              <w:left w:val="nil"/>
              <w:bottom w:val="single" w:sz="4" w:space="0" w:color="auto"/>
              <w:right w:val="single" w:sz="4" w:space="0" w:color="auto"/>
            </w:tcBorders>
          </w:tcPr>
          <w:p w14:paraId="1AF26892" w14:textId="77777777" w:rsidR="00002E68" w:rsidRPr="003A2966" w:rsidRDefault="00002E68" w:rsidP="00BA683B">
            <w:pPr>
              <w:spacing w:line="180" w:lineRule="exact"/>
              <w:rPr>
                <w:rFonts w:ascii="Courier New" w:eastAsia="Arial Unicode MS" w:hAnsi="Courier New" w:cs="Courier New"/>
                <w:sz w:val="22"/>
                <w:szCs w:val="22"/>
              </w:rPr>
            </w:pPr>
          </w:p>
        </w:tc>
        <w:tc>
          <w:tcPr>
            <w:tcW w:w="2127" w:type="dxa"/>
            <w:tcBorders>
              <w:top w:val="nil"/>
              <w:left w:val="nil"/>
              <w:bottom w:val="single" w:sz="4" w:space="0" w:color="auto"/>
              <w:right w:val="single" w:sz="4" w:space="0" w:color="auto"/>
            </w:tcBorders>
          </w:tcPr>
          <w:p w14:paraId="60A260B6" w14:textId="77777777" w:rsidR="00002E68" w:rsidRPr="003A2966" w:rsidRDefault="00002E68" w:rsidP="00BA683B">
            <w:pPr>
              <w:spacing w:line="180" w:lineRule="exact"/>
              <w:rPr>
                <w:rFonts w:ascii="Courier New" w:eastAsia="Arial Unicode MS" w:hAnsi="Courier New" w:cs="Courier New"/>
                <w:sz w:val="22"/>
                <w:szCs w:val="22"/>
              </w:rPr>
            </w:pPr>
          </w:p>
        </w:tc>
      </w:tr>
      <w:tr w:rsidR="00002E68" w:rsidRPr="003A2966" w14:paraId="33F759F0" w14:textId="77777777" w:rsidTr="00DB3558">
        <w:tc>
          <w:tcPr>
            <w:tcW w:w="5402" w:type="dxa"/>
            <w:tcBorders>
              <w:top w:val="nil"/>
              <w:left w:val="single" w:sz="4" w:space="0" w:color="auto"/>
              <w:bottom w:val="single" w:sz="4" w:space="0" w:color="auto"/>
              <w:right w:val="single" w:sz="4" w:space="0" w:color="auto"/>
            </w:tcBorders>
            <w:vAlign w:val="center"/>
          </w:tcPr>
          <w:p w14:paraId="4D7FCE64"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1</w:t>
            </w:r>
          </w:p>
        </w:tc>
        <w:tc>
          <w:tcPr>
            <w:tcW w:w="709" w:type="dxa"/>
            <w:tcBorders>
              <w:top w:val="nil"/>
              <w:left w:val="nil"/>
              <w:bottom w:val="single" w:sz="4" w:space="0" w:color="auto"/>
              <w:right w:val="single" w:sz="4" w:space="0" w:color="auto"/>
            </w:tcBorders>
            <w:vAlign w:val="center"/>
          </w:tcPr>
          <w:p w14:paraId="3B1DB589"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2</w:t>
            </w:r>
          </w:p>
        </w:tc>
        <w:tc>
          <w:tcPr>
            <w:tcW w:w="1842" w:type="dxa"/>
            <w:tcBorders>
              <w:top w:val="nil"/>
              <w:left w:val="nil"/>
              <w:bottom w:val="single" w:sz="4" w:space="0" w:color="auto"/>
              <w:right w:val="single" w:sz="4" w:space="0" w:color="auto"/>
            </w:tcBorders>
            <w:vAlign w:val="center"/>
          </w:tcPr>
          <w:p w14:paraId="7DCA0F20"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3</w:t>
            </w:r>
          </w:p>
        </w:tc>
        <w:tc>
          <w:tcPr>
            <w:tcW w:w="2127" w:type="dxa"/>
            <w:tcBorders>
              <w:top w:val="nil"/>
              <w:left w:val="nil"/>
              <w:bottom w:val="single" w:sz="4" w:space="0" w:color="auto"/>
              <w:right w:val="single" w:sz="4" w:space="0" w:color="auto"/>
            </w:tcBorders>
            <w:vAlign w:val="center"/>
          </w:tcPr>
          <w:p w14:paraId="4BB32DF8"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4</w:t>
            </w:r>
          </w:p>
        </w:tc>
      </w:tr>
      <w:tr w:rsidR="00002E68" w:rsidRPr="003A2966" w14:paraId="2B140E03" w14:textId="77777777" w:rsidTr="00DB3558">
        <w:tc>
          <w:tcPr>
            <w:tcW w:w="5402" w:type="dxa"/>
            <w:tcBorders>
              <w:top w:val="nil"/>
              <w:left w:val="single" w:sz="4" w:space="0" w:color="auto"/>
              <w:bottom w:val="single" w:sz="4" w:space="0" w:color="auto"/>
              <w:right w:val="single" w:sz="4" w:space="0" w:color="auto"/>
            </w:tcBorders>
            <w:vAlign w:val="center"/>
          </w:tcPr>
          <w:p w14:paraId="334213AC" w14:textId="77777777" w:rsidR="00002E68" w:rsidRPr="003A2966" w:rsidRDefault="00002E68" w:rsidP="00BA683B">
            <w:pPr>
              <w:spacing w:line="200" w:lineRule="exact"/>
              <w:rPr>
                <w:rFonts w:ascii="Courier New" w:eastAsia="Arial Unicode MS" w:hAnsi="Courier New" w:cs="Courier New"/>
                <w:b/>
                <w:sz w:val="22"/>
                <w:szCs w:val="22"/>
              </w:rPr>
            </w:pPr>
            <w:r w:rsidRPr="003A2966">
              <w:rPr>
                <w:rFonts w:ascii="Courier New" w:hAnsi="Courier New" w:cs="Courier New"/>
                <w:b/>
                <w:sz w:val="22"/>
                <w:szCs w:val="22"/>
              </w:rPr>
              <w:t>Остатки бюджетных ассигнований дорожного фонда, не использованные в отчетном финансовом году на 1 января текущего финансового года</w:t>
            </w:r>
          </w:p>
        </w:tc>
        <w:tc>
          <w:tcPr>
            <w:tcW w:w="709" w:type="dxa"/>
            <w:tcBorders>
              <w:top w:val="nil"/>
              <w:left w:val="nil"/>
              <w:bottom w:val="single" w:sz="4" w:space="0" w:color="auto"/>
              <w:right w:val="single" w:sz="4" w:space="0" w:color="auto"/>
            </w:tcBorders>
            <w:vAlign w:val="bottom"/>
          </w:tcPr>
          <w:p w14:paraId="08F96BE7" w14:textId="77777777" w:rsidR="00002E68" w:rsidRPr="003A2966" w:rsidRDefault="00002E68" w:rsidP="00BA683B">
            <w:pPr>
              <w:pStyle w:val="xl86"/>
              <w:spacing w:before="0" w:after="0" w:line="200" w:lineRule="exact"/>
              <w:textAlignment w:val="auto"/>
              <w:rPr>
                <w:rFonts w:ascii="Courier New" w:eastAsia="Times New Roman" w:hAnsi="Courier New" w:cs="Courier New"/>
                <w:b w:val="0"/>
                <w:sz w:val="22"/>
                <w:szCs w:val="22"/>
              </w:rPr>
            </w:pPr>
            <w:r w:rsidRPr="003A2966">
              <w:rPr>
                <w:rFonts w:ascii="Courier New" w:eastAsia="Times New Roman" w:hAnsi="Courier New" w:cs="Courier New"/>
                <w:b w:val="0"/>
                <w:sz w:val="22"/>
                <w:szCs w:val="22"/>
              </w:rPr>
              <w:t>01</w:t>
            </w:r>
          </w:p>
        </w:tc>
        <w:tc>
          <w:tcPr>
            <w:tcW w:w="1842" w:type="dxa"/>
            <w:tcBorders>
              <w:top w:val="nil"/>
              <w:left w:val="nil"/>
              <w:bottom w:val="single" w:sz="4" w:space="0" w:color="auto"/>
              <w:right w:val="single" w:sz="4" w:space="0" w:color="auto"/>
            </w:tcBorders>
            <w:vAlign w:val="bottom"/>
          </w:tcPr>
          <w:p w14:paraId="63AD3C28"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591,1</w:t>
            </w:r>
          </w:p>
        </w:tc>
        <w:tc>
          <w:tcPr>
            <w:tcW w:w="2127" w:type="dxa"/>
            <w:tcBorders>
              <w:top w:val="nil"/>
              <w:left w:val="nil"/>
              <w:bottom w:val="single" w:sz="4" w:space="0" w:color="auto"/>
              <w:right w:val="single" w:sz="4" w:space="0" w:color="auto"/>
            </w:tcBorders>
            <w:vAlign w:val="bottom"/>
          </w:tcPr>
          <w:p w14:paraId="07E9B010"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1190,2</w:t>
            </w:r>
          </w:p>
        </w:tc>
      </w:tr>
      <w:tr w:rsidR="00002E68" w:rsidRPr="003A2966" w14:paraId="0C9AA4D6" w14:textId="77777777" w:rsidTr="00DB3558">
        <w:tc>
          <w:tcPr>
            <w:tcW w:w="5402" w:type="dxa"/>
            <w:tcBorders>
              <w:top w:val="nil"/>
              <w:left w:val="single" w:sz="4" w:space="0" w:color="auto"/>
              <w:bottom w:val="single" w:sz="4" w:space="0" w:color="auto"/>
              <w:right w:val="single" w:sz="4" w:space="0" w:color="auto"/>
            </w:tcBorders>
            <w:vAlign w:val="center"/>
          </w:tcPr>
          <w:p w14:paraId="3B6A4568" w14:textId="77777777" w:rsidR="00002E68" w:rsidRPr="003A2966" w:rsidRDefault="00002E68" w:rsidP="00BA683B">
            <w:pPr>
              <w:spacing w:line="200" w:lineRule="exact"/>
              <w:rPr>
                <w:rFonts w:ascii="Courier New" w:eastAsia="Arial Unicode MS" w:hAnsi="Courier New" w:cs="Courier New"/>
                <w:b/>
                <w:sz w:val="22"/>
                <w:szCs w:val="22"/>
              </w:rPr>
            </w:pPr>
            <w:r w:rsidRPr="003A2966">
              <w:rPr>
                <w:rFonts w:ascii="Courier New" w:hAnsi="Courier New" w:cs="Courier New"/>
                <w:b/>
                <w:sz w:val="22"/>
                <w:szCs w:val="22"/>
              </w:rPr>
              <w:t>Объемы поступлений в бюджет бюджетной системы и иных средств, учитываемых при формировании дорожных фондов</w:t>
            </w:r>
          </w:p>
        </w:tc>
        <w:tc>
          <w:tcPr>
            <w:tcW w:w="709" w:type="dxa"/>
            <w:tcBorders>
              <w:top w:val="nil"/>
              <w:left w:val="nil"/>
              <w:bottom w:val="single" w:sz="4" w:space="0" w:color="auto"/>
              <w:right w:val="single" w:sz="4" w:space="0" w:color="auto"/>
            </w:tcBorders>
            <w:vAlign w:val="bottom"/>
          </w:tcPr>
          <w:p w14:paraId="76F58916"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hAnsi="Courier New" w:cs="Courier New"/>
                <w:sz w:val="22"/>
                <w:szCs w:val="22"/>
              </w:rPr>
              <w:t>02</w:t>
            </w:r>
          </w:p>
        </w:tc>
        <w:tc>
          <w:tcPr>
            <w:tcW w:w="1842" w:type="dxa"/>
            <w:tcBorders>
              <w:top w:val="nil"/>
              <w:left w:val="nil"/>
              <w:bottom w:val="single" w:sz="4" w:space="0" w:color="auto"/>
              <w:right w:val="single" w:sz="4" w:space="0" w:color="auto"/>
            </w:tcBorders>
            <w:vAlign w:val="bottom"/>
          </w:tcPr>
          <w:p w14:paraId="4498F6D2" w14:textId="77777777" w:rsidR="00002E68" w:rsidRPr="003A2966" w:rsidRDefault="00002E68" w:rsidP="00BA683B">
            <w:pPr>
              <w:spacing w:line="20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p w14:paraId="3B41AA6F" w14:textId="77777777" w:rsidR="00002E68" w:rsidRPr="003A2966" w:rsidRDefault="00002E68" w:rsidP="00BA683B">
            <w:pPr>
              <w:spacing w:line="20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p w14:paraId="61343D7D" w14:textId="77777777" w:rsidR="00002E68" w:rsidRPr="003A2966" w:rsidRDefault="00002E68" w:rsidP="00BA683B">
            <w:pPr>
              <w:spacing w:line="200" w:lineRule="exact"/>
              <w:jc w:val="right"/>
              <w:rPr>
                <w:rFonts w:ascii="Courier New" w:eastAsia="Arial Unicode MS" w:hAnsi="Courier New" w:cs="Courier New"/>
                <w:sz w:val="22"/>
                <w:szCs w:val="22"/>
              </w:rPr>
            </w:pPr>
            <w:r w:rsidRPr="003A2966">
              <w:rPr>
                <w:rFonts w:ascii="Courier New" w:hAnsi="Courier New" w:cs="Courier New"/>
                <w:sz w:val="22"/>
                <w:szCs w:val="22"/>
              </w:rPr>
              <w:t> </w:t>
            </w:r>
          </w:p>
        </w:tc>
        <w:tc>
          <w:tcPr>
            <w:tcW w:w="2127" w:type="dxa"/>
            <w:tcBorders>
              <w:top w:val="nil"/>
              <w:left w:val="nil"/>
              <w:bottom w:val="single" w:sz="4" w:space="0" w:color="auto"/>
              <w:right w:val="single" w:sz="4" w:space="0" w:color="auto"/>
            </w:tcBorders>
            <w:vAlign w:val="bottom"/>
          </w:tcPr>
          <w:p w14:paraId="2C27C418" w14:textId="77777777" w:rsidR="00002E68" w:rsidRPr="003A2966" w:rsidRDefault="00002E68" w:rsidP="00BA683B">
            <w:pPr>
              <w:spacing w:line="200" w:lineRule="exact"/>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886,5</w:t>
            </w:r>
          </w:p>
        </w:tc>
      </w:tr>
      <w:tr w:rsidR="00002E68" w:rsidRPr="003A2966" w14:paraId="0C1D6EE9" w14:textId="77777777" w:rsidTr="00DB3558">
        <w:tc>
          <w:tcPr>
            <w:tcW w:w="5402" w:type="dxa"/>
            <w:tcBorders>
              <w:top w:val="nil"/>
              <w:left w:val="single" w:sz="4" w:space="0" w:color="auto"/>
              <w:bottom w:val="single" w:sz="4" w:space="0" w:color="auto"/>
              <w:right w:val="single" w:sz="4" w:space="0" w:color="auto"/>
            </w:tcBorders>
            <w:vAlign w:val="center"/>
          </w:tcPr>
          <w:p w14:paraId="23B27099" w14:textId="77777777" w:rsidR="00002E68" w:rsidRPr="003A2966" w:rsidRDefault="00002E68" w:rsidP="00BA683B">
            <w:pPr>
              <w:rPr>
                <w:rFonts w:ascii="Courier New" w:eastAsia="Arial Unicode MS" w:hAnsi="Courier New" w:cs="Courier New"/>
                <w:b/>
                <w:sz w:val="22"/>
                <w:szCs w:val="22"/>
              </w:rPr>
            </w:pPr>
            <w:r w:rsidRPr="003A2966">
              <w:rPr>
                <w:rFonts w:ascii="Courier New" w:hAnsi="Courier New" w:cs="Courier New"/>
                <w:b/>
                <w:sz w:val="22"/>
                <w:szCs w:val="22"/>
              </w:rPr>
              <w:t>Объем ассигнований дорожных фондов в соответствии с законом о бюджете</w:t>
            </w:r>
          </w:p>
        </w:tc>
        <w:tc>
          <w:tcPr>
            <w:tcW w:w="709" w:type="dxa"/>
            <w:tcBorders>
              <w:top w:val="nil"/>
              <w:left w:val="nil"/>
              <w:bottom w:val="single" w:sz="4" w:space="0" w:color="auto"/>
              <w:right w:val="single" w:sz="4" w:space="0" w:color="auto"/>
            </w:tcBorders>
            <w:vAlign w:val="bottom"/>
          </w:tcPr>
          <w:p w14:paraId="0F9662AB" w14:textId="77777777" w:rsidR="00002E68" w:rsidRPr="003A2966" w:rsidRDefault="00002E68" w:rsidP="00BA683B">
            <w:pPr>
              <w:pStyle w:val="xl86"/>
              <w:spacing w:before="0" w:after="0"/>
              <w:textAlignment w:val="auto"/>
              <w:rPr>
                <w:rFonts w:ascii="Courier New" w:eastAsia="Times New Roman" w:hAnsi="Courier New" w:cs="Courier New"/>
                <w:b w:val="0"/>
                <w:sz w:val="22"/>
                <w:szCs w:val="22"/>
              </w:rPr>
            </w:pPr>
            <w:r w:rsidRPr="003A2966">
              <w:rPr>
                <w:rFonts w:ascii="Courier New" w:eastAsia="Times New Roman" w:hAnsi="Courier New" w:cs="Courier New"/>
                <w:b w:val="0"/>
                <w:sz w:val="22"/>
                <w:szCs w:val="22"/>
              </w:rPr>
              <w:t>03</w:t>
            </w:r>
          </w:p>
        </w:tc>
        <w:tc>
          <w:tcPr>
            <w:tcW w:w="1842" w:type="dxa"/>
            <w:tcBorders>
              <w:top w:val="nil"/>
              <w:left w:val="nil"/>
              <w:bottom w:val="single" w:sz="4" w:space="0" w:color="auto"/>
              <w:right w:val="single" w:sz="4" w:space="0" w:color="auto"/>
            </w:tcBorders>
            <w:vAlign w:val="bottom"/>
          </w:tcPr>
          <w:p w14:paraId="1753FFBB"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p w14:paraId="0C8678F6"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p w14:paraId="1DDB288C" w14:textId="77777777" w:rsidR="00002E68" w:rsidRPr="003A2966" w:rsidRDefault="00002E68" w:rsidP="00BA683B">
            <w:pPr>
              <w:jc w:val="center"/>
              <w:rPr>
                <w:rFonts w:ascii="Courier New" w:eastAsia="Arial Unicode MS" w:hAnsi="Courier New" w:cs="Courier New"/>
                <w:sz w:val="22"/>
                <w:szCs w:val="22"/>
              </w:rPr>
            </w:pPr>
          </w:p>
        </w:tc>
        <w:tc>
          <w:tcPr>
            <w:tcW w:w="2127" w:type="dxa"/>
            <w:tcBorders>
              <w:top w:val="nil"/>
              <w:left w:val="nil"/>
              <w:bottom w:val="single" w:sz="4" w:space="0" w:color="auto"/>
              <w:right w:val="single" w:sz="4" w:space="0" w:color="auto"/>
            </w:tcBorders>
            <w:vAlign w:val="bottom"/>
          </w:tcPr>
          <w:p w14:paraId="7BAF38A8" w14:textId="77777777" w:rsidR="00002E68" w:rsidRPr="003A2966" w:rsidRDefault="00002E68" w:rsidP="00BA683B">
            <w:pPr>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1469,8</w:t>
            </w:r>
          </w:p>
        </w:tc>
      </w:tr>
      <w:tr w:rsidR="00002E68" w:rsidRPr="003A2966" w14:paraId="79CE5C53" w14:textId="77777777" w:rsidTr="00DB3558">
        <w:tc>
          <w:tcPr>
            <w:tcW w:w="5402" w:type="dxa"/>
            <w:tcBorders>
              <w:top w:val="nil"/>
              <w:left w:val="single" w:sz="4" w:space="0" w:color="auto"/>
              <w:bottom w:val="single" w:sz="4" w:space="0" w:color="auto"/>
              <w:right w:val="single" w:sz="4" w:space="0" w:color="auto"/>
            </w:tcBorders>
            <w:vAlign w:val="center"/>
          </w:tcPr>
          <w:p w14:paraId="60348715" w14:textId="77777777" w:rsidR="00002E68" w:rsidRPr="003A2966" w:rsidRDefault="00002E68" w:rsidP="00BA683B">
            <w:pPr>
              <w:rPr>
                <w:rFonts w:ascii="Courier New" w:eastAsia="Arial Unicode MS" w:hAnsi="Courier New" w:cs="Courier New"/>
                <w:b/>
                <w:sz w:val="22"/>
                <w:szCs w:val="22"/>
              </w:rPr>
            </w:pPr>
            <w:r w:rsidRPr="003A2966">
              <w:rPr>
                <w:rFonts w:ascii="Courier New" w:hAnsi="Courier New" w:cs="Courier New"/>
                <w:b/>
                <w:sz w:val="22"/>
                <w:szCs w:val="22"/>
              </w:rPr>
              <w:t>Израсходовано средств – всего, в том числе:</w:t>
            </w:r>
          </w:p>
        </w:tc>
        <w:tc>
          <w:tcPr>
            <w:tcW w:w="709" w:type="dxa"/>
            <w:tcBorders>
              <w:top w:val="nil"/>
              <w:left w:val="nil"/>
              <w:bottom w:val="single" w:sz="4" w:space="0" w:color="auto"/>
              <w:right w:val="single" w:sz="4" w:space="0" w:color="auto"/>
            </w:tcBorders>
            <w:vAlign w:val="bottom"/>
          </w:tcPr>
          <w:p w14:paraId="5A2F116F" w14:textId="77777777" w:rsidR="00002E68" w:rsidRPr="003A2966" w:rsidRDefault="00002E68" w:rsidP="00BA683B">
            <w:pPr>
              <w:jc w:val="center"/>
              <w:rPr>
                <w:rFonts w:ascii="Courier New" w:eastAsia="Arial Unicode MS" w:hAnsi="Courier New" w:cs="Courier New"/>
                <w:sz w:val="22"/>
                <w:szCs w:val="22"/>
              </w:rPr>
            </w:pPr>
            <w:r w:rsidRPr="003A2966">
              <w:rPr>
                <w:rFonts w:ascii="Courier New" w:hAnsi="Courier New" w:cs="Courier New"/>
                <w:sz w:val="22"/>
                <w:szCs w:val="22"/>
              </w:rPr>
              <w:t>04</w:t>
            </w:r>
          </w:p>
        </w:tc>
        <w:tc>
          <w:tcPr>
            <w:tcW w:w="1842" w:type="dxa"/>
            <w:tcBorders>
              <w:top w:val="nil"/>
              <w:left w:val="nil"/>
              <w:bottom w:val="single" w:sz="4" w:space="0" w:color="auto"/>
              <w:right w:val="single" w:sz="4" w:space="0" w:color="auto"/>
            </w:tcBorders>
            <w:vAlign w:val="bottom"/>
          </w:tcPr>
          <w:p w14:paraId="5ABCC33D"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p w14:paraId="169AD4ED"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p w14:paraId="4CE752CD"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tc>
        <w:tc>
          <w:tcPr>
            <w:tcW w:w="2127" w:type="dxa"/>
            <w:tcBorders>
              <w:top w:val="nil"/>
              <w:left w:val="nil"/>
              <w:bottom w:val="single" w:sz="4" w:space="0" w:color="auto"/>
              <w:right w:val="single" w:sz="4" w:space="0" w:color="auto"/>
            </w:tcBorders>
            <w:vAlign w:val="bottom"/>
          </w:tcPr>
          <w:p w14:paraId="61605FFB"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p w14:paraId="494F1466" w14:textId="77777777" w:rsidR="00002E68" w:rsidRPr="003A2966" w:rsidRDefault="00002E68" w:rsidP="00BA683B">
            <w:pPr>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287,4</w:t>
            </w:r>
          </w:p>
        </w:tc>
      </w:tr>
      <w:tr w:rsidR="00002E68" w:rsidRPr="003A2966" w14:paraId="20842550" w14:textId="77777777" w:rsidTr="00DB3558">
        <w:tc>
          <w:tcPr>
            <w:tcW w:w="5402" w:type="dxa"/>
            <w:tcBorders>
              <w:top w:val="nil"/>
              <w:left w:val="single" w:sz="4" w:space="0" w:color="auto"/>
              <w:bottom w:val="single" w:sz="4" w:space="0" w:color="auto"/>
              <w:right w:val="single" w:sz="4" w:space="0" w:color="auto"/>
            </w:tcBorders>
            <w:vAlign w:val="center"/>
          </w:tcPr>
          <w:p w14:paraId="7CB8E318" w14:textId="77777777" w:rsidR="00002E68" w:rsidRPr="003A2966" w:rsidRDefault="00002E68" w:rsidP="00BA683B">
            <w:pPr>
              <w:ind w:firstLine="200"/>
              <w:rPr>
                <w:rFonts w:ascii="Courier New" w:eastAsia="Arial Unicode MS" w:hAnsi="Courier New" w:cs="Courier New"/>
                <w:sz w:val="22"/>
                <w:szCs w:val="22"/>
              </w:rPr>
            </w:pPr>
            <w:r w:rsidRPr="003A2966">
              <w:rPr>
                <w:rFonts w:ascii="Courier New" w:hAnsi="Courier New" w:cs="Courier New"/>
                <w:sz w:val="22"/>
                <w:szCs w:val="22"/>
              </w:rPr>
              <w:t>капитальный ремонт, ремонт и содержание автомобильных дорог общего пользования</w:t>
            </w:r>
          </w:p>
        </w:tc>
        <w:tc>
          <w:tcPr>
            <w:tcW w:w="709" w:type="dxa"/>
            <w:tcBorders>
              <w:top w:val="nil"/>
              <w:left w:val="nil"/>
              <w:bottom w:val="single" w:sz="4" w:space="0" w:color="auto"/>
              <w:right w:val="single" w:sz="4" w:space="0" w:color="auto"/>
            </w:tcBorders>
            <w:vAlign w:val="bottom"/>
          </w:tcPr>
          <w:p w14:paraId="5BED152A" w14:textId="77777777" w:rsidR="00002E68" w:rsidRPr="003A2966" w:rsidRDefault="00002E68" w:rsidP="00BA683B">
            <w:pPr>
              <w:jc w:val="center"/>
              <w:rPr>
                <w:rFonts w:ascii="Courier New" w:eastAsia="Arial Unicode MS" w:hAnsi="Courier New" w:cs="Courier New"/>
                <w:sz w:val="22"/>
                <w:szCs w:val="22"/>
              </w:rPr>
            </w:pPr>
            <w:r w:rsidRPr="003A2966">
              <w:rPr>
                <w:rFonts w:ascii="Courier New" w:hAnsi="Courier New" w:cs="Courier New"/>
                <w:sz w:val="22"/>
                <w:szCs w:val="22"/>
              </w:rPr>
              <w:t>05</w:t>
            </w:r>
          </w:p>
        </w:tc>
        <w:tc>
          <w:tcPr>
            <w:tcW w:w="1842" w:type="dxa"/>
            <w:tcBorders>
              <w:top w:val="nil"/>
              <w:left w:val="nil"/>
              <w:bottom w:val="single" w:sz="4" w:space="0" w:color="auto"/>
              <w:right w:val="single" w:sz="4" w:space="0" w:color="auto"/>
            </w:tcBorders>
            <w:vAlign w:val="bottom"/>
          </w:tcPr>
          <w:p w14:paraId="3151D96E"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p w14:paraId="2C0F1D64"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p w14:paraId="5AE7434B" w14:textId="77777777" w:rsidR="00002E68" w:rsidRPr="003A2966" w:rsidRDefault="00002E68" w:rsidP="00BA683B">
            <w:pPr>
              <w:jc w:val="right"/>
              <w:rPr>
                <w:rFonts w:ascii="Courier New" w:eastAsia="Arial Unicode MS" w:hAnsi="Courier New" w:cs="Courier New"/>
                <w:sz w:val="22"/>
                <w:szCs w:val="22"/>
              </w:rPr>
            </w:pPr>
            <w:r w:rsidRPr="003A2966">
              <w:rPr>
                <w:rFonts w:ascii="Courier New" w:hAnsi="Courier New" w:cs="Courier New"/>
                <w:sz w:val="22"/>
                <w:szCs w:val="22"/>
              </w:rPr>
              <w:t> </w:t>
            </w:r>
          </w:p>
        </w:tc>
        <w:tc>
          <w:tcPr>
            <w:tcW w:w="2127" w:type="dxa"/>
            <w:tcBorders>
              <w:top w:val="nil"/>
              <w:left w:val="nil"/>
              <w:bottom w:val="single" w:sz="4" w:space="0" w:color="auto"/>
              <w:right w:val="single" w:sz="4" w:space="0" w:color="auto"/>
            </w:tcBorders>
            <w:vAlign w:val="bottom"/>
          </w:tcPr>
          <w:p w14:paraId="750D7666" w14:textId="77777777" w:rsidR="00002E68" w:rsidRPr="003A2966" w:rsidRDefault="00002E68" w:rsidP="00BA683B">
            <w:pPr>
              <w:jc w:val="center"/>
              <w:rPr>
                <w:rFonts w:ascii="Courier New" w:eastAsia="Arial Unicode MS" w:hAnsi="Courier New" w:cs="Courier New"/>
                <w:sz w:val="22"/>
                <w:szCs w:val="22"/>
              </w:rPr>
            </w:pPr>
            <w:r w:rsidRPr="003A2966">
              <w:rPr>
                <w:rFonts w:ascii="Courier New" w:eastAsia="Arial Unicode MS" w:hAnsi="Courier New" w:cs="Courier New"/>
                <w:sz w:val="22"/>
                <w:szCs w:val="22"/>
              </w:rPr>
              <w:t>287,4</w:t>
            </w:r>
          </w:p>
        </w:tc>
      </w:tr>
    </w:tbl>
    <w:p w14:paraId="23DC45BF" w14:textId="08982417" w:rsidR="000E3679" w:rsidRPr="00BE1C10" w:rsidRDefault="00BE1C10" w:rsidP="00BE1C10">
      <w:pPr>
        <w:rPr>
          <w:rFonts w:ascii="Courier New" w:hAnsi="Courier New" w:cs="Courier New"/>
          <w:sz w:val="22"/>
          <w:szCs w:val="22"/>
        </w:rPr>
      </w:pPr>
      <w:r w:rsidRPr="00BE1C10">
        <w:rPr>
          <w:rFonts w:ascii="Courier New" w:hAnsi="Courier New" w:cs="Courier New"/>
          <w:b/>
          <w:sz w:val="22"/>
          <w:szCs w:val="22"/>
        </w:rPr>
        <w:t xml:space="preserve">                                 </w:t>
      </w:r>
      <w:r w:rsidRPr="00BE1C10">
        <w:rPr>
          <w:rFonts w:ascii="Courier New" w:hAnsi="Courier New" w:cs="Courier New"/>
          <w:sz w:val="22"/>
          <w:szCs w:val="22"/>
        </w:rPr>
        <w:t xml:space="preserve">          </w:t>
      </w:r>
      <w:bookmarkStart w:id="4" w:name="_GoBack"/>
      <w:bookmarkEnd w:id="4"/>
      <w:r w:rsidRPr="00BE1C10">
        <w:rPr>
          <w:rFonts w:ascii="Courier New" w:hAnsi="Courier New" w:cs="Courier New"/>
          <w:sz w:val="22"/>
          <w:szCs w:val="22"/>
        </w:rPr>
        <w:t xml:space="preserve">                                                                                                                                     </w:t>
      </w:r>
      <w:r w:rsidRPr="00BE1C10">
        <w:rPr>
          <w:rFonts w:ascii="Courier New" w:hAnsi="Courier New" w:cs="Courier New"/>
          <w:b/>
          <w:sz w:val="22"/>
          <w:szCs w:val="22"/>
        </w:rPr>
        <w:t xml:space="preserve">                                                                                                                            </w:t>
      </w:r>
    </w:p>
    <w:sectPr w:rsidR="000E3679" w:rsidRPr="00BE1C10" w:rsidSect="00753D8E">
      <w:footnotePr>
        <w:pos w:val="beneathText"/>
      </w:footnotePr>
      <w:pgSz w:w="11907" w:h="16839" w:code="9"/>
      <w:pgMar w:top="1134"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0C791" w14:textId="77777777" w:rsidR="00EA4744" w:rsidRDefault="00EA4744" w:rsidP="002E0F9F">
      <w:r>
        <w:separator/>
      </w:r>
    </w:p>
  </w:endnote>
  <w:endnote w:type="continuationSeparator" w:id="0">
    <w:p w14:paraId="7ADFCE48" w14:textId="77777777" w:rsidR="00EA4744" w:rsidRDefault="00EA4744" w:rsidP="002E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Book"/>
    <w:charset w:val="00"/>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6966F" w14:textId="77777777" w:rsidR="00EA4744" w:rsidRDefault="00EA4744" w:rsidP="002E0F9F">
      <w:r>
        <w:separator/>
      </w:r>
    </w:p>
  </w:footnote>
  <w:footnote w:type="continuationSeparator" w:id="0">
    <w:p w14:paraId="2AEF5EE5" w14:textId="77777777" w:rsidR="00EA4744" w:rsidRDefault="00EA4744" w:rsidP="002E0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8B7144"/>
    <w:multiLevelType w:val="hybridMultilevel"/>
    <w:tmpl w:val="7BB67CAE"/>
    <w:lvl w:ilvl="0" w:tplc="B0B22F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73F3B28"/>
    <w:multiLevelType w:val="hybridMultilevel"/>
    <w:tmpl w:val="8D821C8C"/>
    <w:lvl w:ilvl="0" w:tplc="0C42AA66">
      <w:start w:val="25"/>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C6399D"/>
    <w:multiLevelType w:val="hybridMultilevel"/>
    <w:tmpl w:val="D1FA06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E50127C"/>
    <w:multiLevelType w:val="hybridMultilevel"/>
    <w:tmpl w:val="F5AC8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39B28E2"/>
    <w:multiLevelType w:val="hybridMultilevel"/>
    <w:tmpl w:val="656099DC"/>
    <w:lvl w:ilvl="0" w:tplc="047C4650">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6" w15:restartNumberingAfterBreak="0">
    <w:nsid w:val="24F92068"/>
    <w:multiLevelType w:val="hybridMultilevel"/>
    <w:tmpl w:val="58BCA00A"/>
    <w:lvl w:ilvl="0" w:tplc="0E5C62B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7DB268A"/>
    <w:multiLevelType w:val="hybridMultilevel"/>
    <w:tmpl w:val="5C1051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1B68B7"/>
    <w:multiLevelType w:val="hybridMultilevel"/>
    <w:tmpl w:val="D67CCA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B8010B"/>
    <w:multiLevelType w:val="hybridMultilevel"/>
    <w:tmpl w:val="3DF8A1DE"/>
    <w:lvl w:ilvl="0" w:tplc="8AFA161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F2E410A"/>
    <w:multiLevelType w:val="multilevel"/>
    <w:tmpl w:val="1A2690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62327EB"/>
    <w:multiLevelType w:val="hybridMultilevel"/>
    <w:tmpl w:val="7E12F4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6EB233D"/>
    <w:multiLevelType w:val="hybridMultilevel"/>
    <w:tmpl w:val="8C40E36C"/>
    <w:lvl w:ilvl="0" w:tplc="22A430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DD02769"/>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637"/>
        </w:tabs>
        <w:ind w:left="1637"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3D91689"/>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637"/>
        </w:tabs>
        <w:ind w:left="1637"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2D91EC5"/>
    <w:multiLevelType w:val="hybridMultilevel"/>
    <w:tmpl w:val="3F1EDA5C"/>
    <w:lvl w:ilvl="0" w:tplc="9300D6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3E12B88"/>
    <w:multiLevelType w:val="multilevel"/>
    <w:tmpl w:val="9424D1E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7FE672C"/>
    <w:multiLevelType w:val="multilevel"/>
    <w:tmpl w:val="70C2580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5C4D331F"/>
    <w:multiLevelType w:val="hybridMultilevel"/>
    <w:tmpl w:val="58BCA00A"/>
    <w:lvl w:ilvl="0" w:tplc="0E5C62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60753979"/>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4A4409C"/>
    <w:multiLevelType w:val="hybridMultilevel"/>
    <w:tmpl w:val="C3FE6BDE"/>
    <w:lvl w:ilvl="0" w:tplc="04190001">
      <w:start w:val="1"/>
      <w:numFmt w:val="russianLower"/>
      <w:lvlText w:val="%1)"/>
      <w:lvlJc w:val="left"/>
      <w:pPr>
        <w:ind w:left="720" w:hanging="360"/>
      </w:pPr>
      <w:rPr>
        <w:rFonts w:ascii="Times New Roman" w:hAnsi="Times New Roman" w:cs="Times New Roman" w:hint="default"/>
        <w:b w:val="0"/>
        <w:i w:val="0"/>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1" w15:restartNumberingAfterBreak="0">
    <w:nsid w:val="65B93F7A"/>
    <w:multiLevelType w:val="hybridMultilevel"/>
    <w:tmpl w:val="F5AC85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7B3058A"/>
    <w:multiLevelType w:val="hybridMultilevel"/>
    <w:tmpl w:val="6650A79E"/>
    <w:lvl w:ilvl="0" w:tplc="3F0068A0">
      <w:start w:val="1"/>
      <w:numFmt w:val="decimal"/>
      <w:lvlText w:val="%1."/>
      <w:lvlJc w:val="left"/>
      <w:pPr>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CBE1671"/>
    <w:multiLevelType w:val="hybridMultilevel"/>
    <w:tmpl w:val="8116C9EA"/>
    <w:lvl w:ilvl="0" w:tplc="B2A86CBA">
      <w:start w:val="1"/>
      <w:numFmt w:val="decimal"/>
      <w:lvlText w:val="%1)"/>
      <w:lvlJc w:val="left"/>
      <w:pPr>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F6B1001"/>
    <w:multiLevelType w:val="singleLevel"/>
    <w:tmpl w:val="3F8429AE"/>
    <w:lvl w:ilvl="0">
      <w:start w:val="1"/>
      <w:numFmt w:val="decimal"/>
      <w:lvlText w:val="%1."/>
      <w:legacy w:legacy="1" w:legacySpace="0" w:legacyIndent="245"/>
      <w:lvlJc w:val="left"/>
      <w:pPr>
        <w:ind w:left="0" w:firstLine="0"/>
      </w:pPr>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24"/>
    <w:lvlOverride w:ilvl="0">
      <w:startOverride w:val="1"/>
    </w:lvlOverride>
  </w:num>
  <w:num w:numId="23">
    <w:abstractNumId w:val="1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2"/>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541A"/>
    <w:rsid w:val="00002692"/>
    <w:rsid w:val="00002E68"/>
    <w:rsid w:val="00006924"/>
    <w:rsid w:val="00007128"/>
    <w:rsid w:val="000102E7"/>
    <w:rsid w:val="00013390"/>
    <w:rsid w:val="00014B9B"/>
    <w:rsid w:val="000150D7"/>
    <w:rsid w:val="00021F1A"/>
    <w:rsid w:val="00035B25"/>
    <w:rsid w:val="0004464B"/>
    <w:rsid w:val="00051498"/>
    <w:rsid w:val="000573B3"/>
    <w:rsid w:val="0007080B"/>
    <w:rsid w:val="00071C49"/>
    <w:rsid w:val="00074DD3"/>
    <w:rsid w:val="0007517E"/>
    <w:rsid w:val="00090DA8"/>
    <w:rsid w:val="000A48F3"/>
    <w:rsid w:val="000A4BC5"/>
    <w:rsid w:val="000A541A"/>
    <w:rsid w:val="000A5EBE"/>
    <w:rsid w:val="000B1569"/>
    <w:rsid w:val="000C544B"/>
    <w:rsid w:val="000D0B66"/>
    <w:rsid w:val="000E01F2"/>
    <w:rsid w:val="000E0AB0"/>
    <w:rsid w:val="000E2640"/>
    <w:rsid w:val="000E3679"/>
    <w:rsid w:val="000E4CEB"/>
    <w:rsid w:val="000F089C"/>
    <w:rsid w:val="000F114B"/>
    <w:rsid w:val="00101995"/>
    <w:rsid w:val="001045FA"/>
    <w:rsid w:val="001076EF"/>
    <w:rsid w:val="00114F37"/>
    <w:rsid w:val="00120702"/>
    <w:rsid w:val="00126F3E"/>
    <w:rsid w:val="001323C1"/>
    <w:rsid w:val="00136AB7"/>
    <w:rsid w:val="0014080F"/>
    <w:rsid w:val="00146756"/>
    <w:rsid w:val="00151019"/>
    <w:rsid w:val="00155E5B"/>
    <w:rsid w:val="00155FBE"/>
    <w:rsid w:val="00156C0A"/>
    <w:rsid w:val="00156F20"/>
    <w:rsid w:val="001573D3"/>
    <w:rsid w:val="001775F5"/>
    <w:rsid w:val="00182CC7"/>
    <w:rsid w:val="001857FB"/>
    <w:rsid w:val="0018781C"/>
    <w:rsid w:val="00192FAA"/>
    <w:rsid w:val="00194A40"/>
    <w:rsid w:val="001A06AC"/>
    <w:rsid w:val="001A0777"/>
    <w:rsid w:val="001A2971"/>
    <w:rsid w:val="001A797E"/>
    <w:rsid w:val="001B39A9"/>
    <w:rsid w:val="001B45F5"/>
    <w:rsid w:val="001B5169"/>
    <w:rsid w:val="001C0064"/>
    <w:rsid w:val="001C0078"/>
    <w:rsid w:val="001D479C"/>
    <w:rsid w:val="001D529D"/>
    <w:rsid w:val="001D574C"/>
    <w:rsid w:val="001D5A3A"/>
    <w:rsid w:val="001E16EA"/>
    <w:rsid w:val="001E3ECB"/>
    <w:rsid w:val="001F5CF7"/>
    <w:rsid w:val="00203875"/>
    <w:rsid w:val="00204BB3"/>
    <w:rsid w:val="002110E7"/>
    <w:rsid w:val="002115BC"/>
    <w:rsid w:val="0021470D"/>
    <w:rsid w:val="0022020A"/>
    <w:rsid w:val="00220F48"/>
    <w:rsid w:val="00225A1B"/>
    <w:rsid w:val="002278AE"/>
    <w:rsid w:val="002306F6"/>
    <w:rsid w:val="002333C8"/>
    <w:rsid w:val="0024034B"/>
    <w:rsid w:val="00240EFC"/>
    <w:rsid w:val="00240FD7"/>
    <w:rsid w:val="00245DFA"/>
    <w:rsid w:val="002510B4"/>
    <w:rsid w:val="002556B0"/>
    <w:rsid w:val="00257B23"/>
    <w:rsid w:val="002722DD"/>
    <w:rsid w:val="002728B5"/>
    <w:rsid w:val="00277924"/>
    <w:rsid w:val="00283F7D"/>
    <w:rsid w:val="002858CE"/>
    <w:rsid w:val="002A114A"/>
    <w:rsid w:val="002A513C"/>
    <w:rsid w:val="002C34EE"/>
    <w:rsid w:val="002C3606"/>
    <w:rsid w:val="002C519F"/>
    <w:rsid w:val="002D6DB8"/>
    <w:rsid w:val="002E0C17"/>
    <w:rsid w:val="002E0F9F"/>
    <w:rsid w:val="002E369C"/>
    <w:rsid w:val="002E4071"/>
    <w:rsid w:val="002F5AA8"/>
    <w:rsid w:val="002F6982"/>
    <w:rsid w:val="002F779B"/>
    <w:rsid w:val="00300DEE"/>
    <w:rsid w:val="00301F5C"/>
    <w:rsid w:val="003128D7"/>
    <w:rsid w:val="00321FE8"/>
    <w:rsid w:val="00326696"/>
    <w:rsid w:val="003272F5"/>
    <w:rsid w:val="00341C3E"/>
    <w:rsid w:val="00342830"/>
    <w:rsid w:val="00343366"/>
    <w:rsid w:val="00345116"/>
    <w:rsid w:val="003458FA"/>
    <w:rsid w:val="00345B61"/>
    <w:rsid w:val="00346290"/>
    <w:rsid w:val="0035551C"/>
    <w:rsid w:val="00381BA8"/>
    <w:rsid w:val="00392011"/>
    <w:rsid w:val="003A0D75"/>
    <w:rsid w:val="003A2966"/>
    <w:rsid w:val="003C386D"/>
    <w:rsid w:val="003D0465"/>
    <w:rsid w:val="003D5AA1"/>
    <w:rsid w:val="003E2FD9"/>
    <w:rsid w:val="003E3D10"/>
    <w:rsid w:val="003F0F13"/>
    <w:rsid w:val="003F239A"/>
    <w:rsid w:val="004041F6"/>
    <w:rsid w:val="00405778"/>
    <w:rsid w:val="004137E6"/>
    <w:rsid w:val="0042449C"/>
    <w:rsid w:val="00433B3A"/>
    <w:rsid w:val="0043460C"/>
    <w:rsid w:val="00444081"/>
    <w:rsid w:val="004478BC"/>
    <w:rsid w:val="00465D77"/>
    <w:rsid w:val="00473F40"/>
    <w:rsid w:val="004744D3"/>
    <w:rsid w:val="004752F6"/>
    <w:rsid w:val="004A49FA"/>
    <w:rsid w:val="004C0921"/>
    <w:rsid w:val="004C7D43"/>
    <w:rsid w:val="004D7360"/>
    <w:rsid w:val="004F0840"/>
    <w:rsid w:val="004F44D3"/>
    <w:rsid w:val="004F661C"/>
    <w:rsid w:val="004F7BA6"/>
    <w:rsid w:val="005319B9"/>
    <w:rsid w:val="00534AB9"/>
    <w:rsid w:val="00534EB1"/>
    <w:rsid w:val="00535305"/>
    <w:rsid w:val="00552BD0"/>
    <w:rsid w:val="00560FB2"/>
    <w:rsid w:val="00563732"/>
    <w:rsid w:val="00567FDF"/>
    <w:rsid w:val="00571EBE"/>
    <w:rsid w:val="00573742"/>
    <w:rsid w:val="005754C5"/>
    <w:rsid w:val="00575AB6"/>
    <w:rsid w:val="00575D25"/>
    <w:rsid w:val="00577E43"/>
    <w:rsid w:val="0059004F"/>
    <w:rsid w:val="0059192C"/>
    <w:rsid w:val="005939DB"/>
    <w:rsid w:val="00595FED"/>
    <w:rsid w:val="005968F9"/>
    <w:rsid w:val="005A0FD3"/>
    <w:rsid w:val="005A312F"/>
    <w:rsid w:val="005A440E"/>
    <w:rsid w:val="005B2E16"/>
    <w:rsid w:val="005B3CC3"/>
    <w:rsid w:val="005B718C"/>
    <w:rsid w:val="005C1107"/>
    <w:rsid w:val="005C6A7E"/>
    <w:rsid w:val="005C7998"/>
    <w:rsid w:val="005D2090"/>
    <w:rsid w:val="005D2B81"/>
    <w:rsid w:val="00601096"/>
    <w:rsid w:val="00602895"/>
    <w:rsid w:val="006134CB"/>
    <w:rsid w:val="00614C32"/>
    <w:rsid w:val="00622590"/>
    <w:rsid w:val="00630DB1"/>
    <w:rsid w:val="006373D8"/>
    <w:rsid w:val="00645669"/>
    <w:rsid w:val="00646E3B"/>
    <w:rsid w:val="00651C40"/>
    <w:rsid w:val="00656E94"/>
    <w:rsid w:val="00662B98"/>
    <w:rsid w:val="0066578A"/>
    <w:rsid w:val="00666F76"/>
    <w:rsid w:val="00667B55"/>
    <w:rsid w:val="00681D3E"/>
    <w:rsid w:val="00685F0C"/>
    <w:rsid w:val="006957AD"/>
    <w:rsid w:val="006A0610"/>
    <w:rsid w:val="006A6119"/>
    <w:rsid w:val="006A68B3"/>
    <w:rsid w:val="006C3283"/>
    <w:rsid w:val="006C66AC"/>
    <w:rsid w:val="006D18B0"/>
    <w:rsid w:val="006D28E3"/>
    <w:rsid w:val="006D30A7"/>
    <w:rsid w:val="006E53F9"/>
    <w:rsid w:val="006F2C60"/>
    <w:rsid w:val="006F4B89"/>
    <w:rsid w:val="006F63EE"/>
    <w:rsid w:val="006F68BA"/>
    <w:rsid w:val="006F716E"/>
    <w:rsid w:val="00700244"/>
    <w:rsid w:val="007013EC"/>
    <w:rsid w:val="00704FAD"/>
    <w:rsid w:val="00707CF0"/>
    <w:rsid w:val="00710C40"/>
    <w:rsid w:val="00715936"/>
    <w:rsid w:val="00726E99"/>
    <w:rsid w:val="00734F34"/>
    <w:rsid w:val="007352B3"/>
    <w:rsid w:val="00736552"/>
    <w:rsid w:val="00752BD0"/>
    <w:rsid w:val="00753D8E"/>
    <w:rsid w:val="00754235"/>
    <w:rsid w:val="0076516F"/>
    <w:rsid w:val="00771C1A"/>
    <w:rsid w:val="00772043"/>
    <w:rsid w:val="00774853"/>
    <w:rsid w:val="00774DC4"/>
    <w:rsid w:val="00775FA9"/>
    <w:rsid w:val="0078258F"/>
    <w:rsid w:val="00786307"/>
    <w:rsid w:val="0079079B"/>
    <w:rsid w:val="007942DE"/>
    <w:rsid w:val="00797509"/>
    <w:rsid w:val="007A7CCE"/>
    <w:rsid w:val="007B2A9A"/>
    <w:rsid w:val="007B402E"/>
    <w:rsid w:val="007B43EC"/>
    <w:rsid w:val="007B44F6"/>
    <w:rsid w:val="007B71D2"/>
    <w:rsid w:val="007C2208"/>
    <w:rsid w:val="007C3C63"/>
    <w:rsid w:val="007C420F"/>
    <w:rsid w:val="007D3C8D"/>
    <w:rsid w:val="007D4439"/>
    <w:rsid w:val="007D513A"/>
    <w:rsid w:val="007D5749"/>
    <w:rsid w:val="007E144D"/>
    <w:rsid w:val="007E3085"/>
    <w:rsid w:val="007F382B"/>
    <w:rsid w:val="007F3CC1"/>
    <w:rsid w:val="007F42F4"/>
    <w:rsid w:val="007F4972"/>
    <w:rsid w:val="008038B8"/>
    <w:rsid w:val="00811929"/>
    <w:rsid w:val="00811D07"/>
    <w:rsid w:val="00821815"/>
    <w:rsid w:val="008219C0"/>
    <w:rsid w:val="00822C3C"/>
    <w:rsid w:val="00824329"/>
    <w:rsid w:val="0082577A"/>
    <w:rsid w:val="00832A9D"/>
    <w:rsid w:val="00834D14"/>
    <w:rsid w:val="0086088A"/>
    <w:rsid w:val="0086581A"/>
    <w:rsid w:val="00884DF0"/>
    <w:rsid w:val="00890896"/>
    <w:rsid w:val="00890EBB"/>
    <w:rsid w:val="0089259E"/>
    <w:rsid w:val="008942F8"/>
    <w:rsid w:val="0089560A"/>
    <w:rsid w:val="008959EC"/>
    <w:rsid w:val="008A0E45"/>
    <w:rsid w:val="008B06DD"/>
    <w:rsid w:val="008B0F03"/>
    <w:rsid w:val="008B54BB"/>
    <w:rsid w:val="008C055D"/>
    <w:rsid w:val="008C094D"/>
    <w:rsid w:val="008C45D3"/>
    <w:rsid w:val="008D26FA"/>
    <w:rsid w:val="008D4CE3"/>
    <w:rsid w:val="008E3345"/>
    <w:rsid w:val="008E4A4F"/>
    <w:rsid w:val="008E4FD2"/>
    <w:rsid w:val="008E7C1B"/>
    <w:rsid w:val="008F1B69"/>
    <w:rsid w:val="008F7102"/>
    <w:rsid w:val="00912A36"/>
    <w:rsid w:val="00912EAF"/>
    <w:rsid w:val="00921C22"/>
    <w:rsid w:val="00922B03"/>
    <w:rsid w:val="00922EB9"/>
    <w:rsid w:val="009256B8"/>
    <w:rsid w:val="00925913"/>
    <w:rsid w:val="00926A15"/>
    <w:rsid w:val="00935D2E"/>
    <w:rsid w:val="009431E1"/>
    <w:rsid w:val="009716E3"/>
    <w:rsid w:val="00973E00"/>
    <w:rsid w:val="00973F22"/>
    <w:rsid w:val="00976974"/>
    <w:rsid w:val="009963DF"/>
    <w:rsid w:val="009A5A8D"/>
    <w:rsid w:val="009A7F4A"/>
    <w:rsid w:val="009B417F"/>
    <w:rsid w:val="009E5222"/>
    <w:rsid w:val="009F2AD5"/>
    <w:rsid w:val="009F51B7"/>
    <w:rsid w:val="009F6C96"/>
    <w:rsid w:val="00A10FC4"/>
    <w:rsid w:val="00A112BD"/>
    <w:rsid w:val="00A13F51"/>
    <w:rsid w:val="00A1728E"/>
    <w:rsid w:val="00A22FF2"/>
    <w:rsid w:val="00A2342D"/>
    <w:rsid w:val="00A239A3"/>
    <w:rsid w:val="00A30545"/>
    <w:rsid w:val="00A32FDB"/>
    <w:rsid w:val="00A40AF7"/>
    <w:rsid w:val="00A43745"/>
    <w:rsid w:val="00A4533F"/>
    <w:rsid w:val="00A51FCB"/>
    <w:rsid w:val="00A54DAB"/>
    <w:rsid w:val="00A64DE5"/>
    <w:rsid w:val="00A66BF5"/>
    <w:rsid w:val="00A73FC2"/>
    <w:rsid w:val="00A77FDC"/>
    <w:rsid w:val="00A93587"/>
    <w:rsid w:val="00A93C18"/>
    <w:rsid w:val="00A9539E"/>
    <w:rsid w:val="00A96A34"/>
    <w:rsid w:val="00AA0343"/>
    <w:rsid w:val="00AB526C"/>
    <w:rsid w:val="00AC1730"/>
    <w:rsid w:val="00AC6A1F"/>
    <w:rsid w:val="00AD1B7D"/>
    <w:rsid w:val="00AD3D67"/>
    <w:rsid w:val="00AD70FC"/>
    <w:rsid w:val="00AD7779"/>
    <w:rsid w:val="00AE4A4C"/>
    <w:rsid w:val="00AE5F22"/>
    <w:rsid w:val="00AF3DDE"/>
    <w:rsid w:val="00B0037F"/>
    <w:rsid w:val="00B02038"/>
    <w:rsid w:val="00B0469D"/>
    <w:rsid w:val="00B06E9A"/>
    <w:rsid w:val="00B14015"/>
    <w:rsid w:val="00B24855"/>
    <w:rsid w:val="00B32015"/>
    <w:rsid w:val="00B4134F"/>
    <w:rsid w:val="00B46A24"/>
    <w:rsid w:val="00B5277E"/>
    <w:rsid w:val="00B636E7"/>
    <w:rsid w:val="00B659A3"/>
    <w:rsid w:val="00B65C92"/>
    <w:rsid w:val="00B66890"/>
    <w:rsid w:val="00B7640F"/>
    <w:rsid w:val="00B77D1E"/>
    <w:rsid w:val="00B81D93"/>
    <w:rsid w:val="00B8417F"/>
    <w:rsid w:val="00BA2EEA"/>
    <w:rsid w:val="00BA52BA"/>
    <w:rsid w:val="00BB14ED"/>
    <w:rsid w:val="00BB1FC9"/>
    <w:rsid w:val="00BB4430"/>
    <w:rsid w:val="00BC10B3"/>
    <w:rsid w:val="00BC66BD"/>
    <w:rsid w:val="00BC6E3B"/>
    <w:rsid w:val="00BD4B0C"/>
    <w:rsid w:val="00BE0F33"/>
    <w:rsid w:val="00BE1C10"/>
    <w:rsid w:val="00BE7872"/>
    <w:rsid w:val="00BE7EA0"/>
    <w:rsid w:val="00BF1E1C"/>
    <w:rsid w:val="00BF5CD5"/>
    <w:rsid w:val="00C114E4"/>
    <w:rsid w:val="00C20141"/>
    <w:rsid w:val="00C25712"/>
    <w:rsid w:val="00C273FA"/>
    <w:rsid w:val="00C3038E"/>
    <w:rsid w:val="00C42BF5"/>
    <w:rsid w:val="00C4398A"/>
    <w:rsid w:val="00C46064"/>
    <w:rsid w:val="00C5382E"/>
    <w:rsid w:val="00C7017B"/>
    <w:rsid w:val="00C7350B"/>
    <w:rsid w:val="00C84AA5"/>
    <w:rsid w:val="00C864EA"/>
    <w:rsid w:val="00C8776B"/>
    <w:rsid w:val="00C97571"/>
    <w:rsid w:val="00CA269D"/>
    <w:rsid w:val="00CA2D5B"/>
    <w:rsid w:val="00CA4166"/>
    <w:rsid w:val="00CB4791"/>
    <w:rsid w:val="00CC4562"/>
    <w:rsid w:val="00CE3024"/>
    <w:rsid w:val="00CF0232"/>
    <w:rsid w:val="00CF5EF1"/>
    <w:rsid w:val="00D00373"/>
    <w:rsid w:val="00D05B1B"/>
    <w:rsid w:val="00D13936"/>
    <w:rsid w:val="00D15E4D"/>
    <w:rsid w:val="00D21124"/>
    <w:rsid w:val="00D21677"/>
    <w:rsid w:val="00D23B19"/>
    <w:rsid w:val="00D2643E"/>
    <w:rsid w:val="00D36873"/>
    <w:rsid w:val="00D47A22"/>
    <w:rsid w:val="00D507B9"/>
    <w:rsid w:val="00D50A16"/>
    <w:rsid w:val="00D51DF3"/>
    <w:rsid w:val="00D52789"/>
    <w:rsid w:val="00D542F3"/>
    <w:rsid w:val="00D57317"/>
    <w:rsid w:val="00D62C66"/>
    <w:rsid w:val="00D6750E"/>
    <w:rsid w:val="00D70277"/>
    <w:rsid w:val="00D858FB"/>
    <w:rsid w:val="00D85EE0"/>
    <w:rsid w:val="00D9686C"/>
    <w:rsid w:val="00DA313D"/>
    <w:rsid w:val="00DB2941"/>
    <w:rsid w:val="00DB3558"/>
    <w:rsid w:val="00DB6A21"/>
    <w:rsid w:val="00DC11DC"/>
    <w:rsid w:val="00DD2F85"/>
    <w:rsid w:val="00DD6C12"/>
    <w:rsid w:val="00DE0013"/>
    <w:rsid w:val="00DE1A3F"/>
    <w:rsid w:val="00DE3CE1"/>
    <w:rsid w:val="00DF0B45"/>
    <w:rsid w:val="00DF4CFC"/>
    <w:rsid w:val="00DF72AA"/>
    <w:rsid w:val="00E0378D"/>
    <w:rsid w:val="00E112C6"/>
    <w:rsid w:val="00E1281B"/>
    <w:rsid w:val="00E1557A"/>
    <w:rsid w:val="00E22926"/>
    <w:rsid w:val="00E2384E"/>
    <w:rsid w:val="00E24FC1"/>
    <w:rsid w:val="00E25B7A"/>
    <w:rsid w:val="00E27530"/>
    <w:rsid w:val="00E315F3"/>
    <w:rsid w:val="00E33983"/>
    <w:rsid w:val="00E34AF4"/>
    <w:rsid w:val="00E3659B"/>
    <w:rsid w:val="00E413CF"/>
    <w:rsid w:val="00E5027E"/>
    <w:rsid w:val="00E53E09"/>
    <w:rsid w:val="00E6592B"/>
    <w:rsid w:val="00E721EE"/>
    <w:rsid w:val="00E72E4F"/>
    <w:rsid w:val="00E7411A"/>
    <w:rsid w:val="00E8211F"/>
    <w:rsid w:val="00E87E12"/>
    <w:rsid w:val="00E916DF"/>
    <w:rsid w:val="00EA0A43"/>
    <w:rsid w:val="00EA38D1"/>
    <w:rsid w:val="00EA4744"/>
    <w:rsid w:val="00EA597F"/>
    <w:rsid w:val="00EB5229"/>
    <w:rsid w:val="00EC05BC"/>
    <w:rsid w:val="00EC3AC1"/>
    <w:rsid w:val="00EC61C0"/>
    <w:rsid w:val="00ED5C02"/>
    <w:rsid w:val="00EE2953"/>
    <w:rsid w:val="00F10526"/>
    <w:rsid w:val="00F159FE"/>
    <w:rsid w:val="00F15CA7"/>
    <w:rsid w:val="00F21E06"/>
    <w:rsid w:val="00F2324B"/>
    <w:rsid w:val="00F41BEF"/>
    <w:rsid w:val="00F474CC"/>
    <w:rsid w:val="00F47E82"/>
    <w:rsid w:val="00F54947"/>
    <w:rsid w:val="00F56A28"/>
    <w:rsid w:val="00F572A1"/>
    <w:rsid w:val="00F6403B"/>
    <w:rsid w:val="00F6491F"/>
    <w:rsid w:val="00F6700E"/>
    <w:rsid w:val="00F679B7"/>
    <w:rsid w:val="00F70513"/>
    <w:rsid w:val="00F706A7"/>
    <w:rsid w:val="00F80749"/>
    <w:rsid w:val="00F80E93"/>
    <w:rsid w:val="00F846C7"/>
    <w:rsid w:val="00F865D9"/>
    <w:rsid w:val="00F979A0"/>
    <w:rsid w:val="00FA3F62"/>
    <w:rsid w:val="00FA598A"/>
    <w:rsid w:val="00FB24EE"/>
    <w:rsid w:val="00FB72E1"/>
    <w:rsid w:val="00FC57AE"/>
    <w:rsid w:val="00FD06E6"/>
    <w:rsid w:val="00FD36E5"/>
    <w:rsid w:val="00FE4981"/>
    <w:rsid w:val="00FE5158"/>
    <w:rsid w:val="00FF3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0254"/>
  <w15:docId w15:val="{17F91BCD-F1A7-4788-8E95-363DA8A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41A"/>
    <w:pPr>
      <w:suppressAutoHyphens/>
      <w:spacing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028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C6A7E"/>
    <w:pPr>
      <w:keepNext/>
      <w:suppressAutoHyphens w:val="0"/>
      <w:jc w:val="center"/>
      <w:outlineLvl w:val="1"/>
    </w:pPr>
    <w:rPr>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935D2E"/>
    <w:pPr>
      <w:suppressLineNumbers/>
    </w:pPr>
  </w:style>
  <w:style w:type="character" w:customStyle="1" w:styleId="20">
    <w:name w:val="Заголовок 2 Знак"/>
    <w:basedOn w:val="a0"/>
    <w:link w:val="2"/>
    <w:rsid w:val="005C6A7E"/>
    <w:rPr>
      <w:rFonts w:ascii="Times New Roman" w:eastAsia="Times New Roman" w:hAnsi="Times New Roman" w:cs="Times New Roman"/>
      <w:b/>
      <w:sz w:val="40"/>
      <w:szCs w:val="20"/>
      <w:lang w:eastAsia="ru-RU"/>
    </w:rPr>
  </w:style>
  <w:style w:type="character" w:styleId="a4">
    <w:name w:val="Hyperlink"/>
    <w:basedOn w:val="a0"/>
    <w:uiPriority w:val="99"/>
    <w:unhideWhenUsed/>
    <w:rsid w:val="005C6A7E"/>
    <w:rPr>
      <w:color w:val="0000FF"/>
      <w:u w:val="single"/>
    </w:rPr>
  </w:style>
  <w:style w:type="paragraph" w:customStyle="1" w:styleId="ConsNormal">
    <w:name w:val="ConsNormal"/>
    <w:rsid w:val="005C6A7E"/>
    <w:pPr>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C6A7E"/>
    <w:pPr>
      <w:snapToGrid w:val="0"/>
      <w:spacing w:line="240" w:lineRule="auto"/>
    </w:pPr>
    <w:rPr>
      <w:rFonts w:ascii="Courier New" w:eastAsia="Times New Roman" w:hAnsi="Courier New" w:cs="Times New Roman"/>
      <w:sz w:val="20"/>
      <w:szCs w:val="20"/>
      <w:lang w:eastAsia="ru-RU"/>
    </w:rPr>
  </w:style>
  <w:style w:type="table" w:styleId="a5">
    <w:name w:val="Table Grid"/>
    <w:basedOn w:val="a1"/>
    <w:uiPriority w:val="59"/>
    <w:rsid w:val="00B764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11"/>
    <w:unhideWhenUsed/>
    <w:rsid w:val="006F716E"/>
    <w:pPr>
      <w:shd w:val="clear" w:color="auto" w:fill="FFFFFF"/>
      <w:suppressAutoHyphens w:val="0"/>
      <w:spacing w:after="180" w:line="274" w:lineRule="exact"/>
      <w:jc w:val="right"/>
    </w:pPr>
    <w:rPr>
      <w:sz w:val="20"/>
      <w:szCs w:val="20"/>
      <w:lang w:eastAsia="ru-RU"/>
    </w:rPr>
  </w:style>
  <w:style w:type="character" w:customStyle="1" w:styleId="a7">
    <w:name w:val="Основной текст Знак"/>
    <w:basedOn w:val="a0"/>
    <w:rsid w:val="006F716E"/>
    <w:rPr>
      <w:rFonts w:ascii="Times New Roman" w:eastAsia="Times New Roman" w:hAnsi="Times New Roman" w:cs="Times New Roman"/>
      <w:sz w:val="24"/>
      <w:szCs w:val="24"/>
      <w:lang w:eastAsia="ar-SA"/>
    </w:rPr>
  </w:style>
  <w:style w:type="paragraph" w:styleId="a8">
    <w:name w:val="List Paragraph"/>
    <w:basedOn w:val="a"/>
    <w:uiPriority w:val="34"/>
    <w:qFormat/>
    <w:rsid w:val="006F716E"/>
    <w:pPr>
      <w:suppressAutoHyphens w:val="0"/>
      <w:spacing w:after="200" w:line="276" w:lineRule="auto"/>
      <w:ind w:left="720"/>
      <w:contextualSpacing/>
    </w:pPr>
    <w:rPr>
      <w:rFonts w:ascii="Calibri" w:eastAsia="Calibri" w:hAnsi="Calibri"/>
      <w:sz w:val="22"/>
      <w:szCs w:val="22"/>
      <w:lang w:eastAsia="en-US"/>
    </w:rPr>
  </w:style>
  <w:style w:type="character" w:customStyle="1" w:styleId="a9">
    <w:name w:val="Основной текст_"/>
    <w:link w:val="12"/>
    <w:locked/>
    <w:rsid w:val="006F716E"/>
    <w:rPr>
      <w:shd w:val="clear" w:color="auto" w:fill="FFFFFF"/>
    </w:rPr>
  </w:style>
  <w:style w:type="paragraph" w:customStyle="1" w:styleId="12">
    <w:name w:val="Основной текст1"/>
    <w:basedOn w:val="a"/>
    <w:link w:val="a9"/>
    <w:rsid w:val="006F716E"/>
    <w:pPr>
      <w:shd w:val="clear" w:color="auto" w:fill="FFFFFF"/>
      <w:suppressAutoHyphens w:val="0"/>
      <w:spacing w:after="180" w:line="274" w:lineRule="exact"/>
      <w:jc w:val="right"/>
    </w:pPr>
    <w:rPr>
      <w:rFonts w:asciiTheme="minorHAnsi" w:eastAsiaTheme="minorHAnsi" w:hAnsiTheme="minorHAnsi" w:cstheme="minorBidi"/>
      <w:sz w:val="22"/>
      <w:szCs w:val="22"/>
      <w:lang w:eastAsia="en-US"/>
    </w:rPr>
  </w:style>
  <w:style w:type="character" w:customStyle="1" w:styleId="13">
    <w:name w:val="Заголовок №1_"/>
    <w:link w:val="14"/>
    <w:locked/>
    <w:rsid w:val="006F716E"/>
    <w:rPr>
      <w:shd w:val="clear" w:color="auto" w:fill="FFFFFF"/>
    </w:rPr>
  </w:style>
  <w:style w:type="paragraph" w:customStyle="1" w:styleId="14">
    <w:name w:val="Заголовок №1"/>
    <w:basedOn w:val="a"/>
    <w:link w:val="13"/>
    <w:rsid w:val="006F716E"/>
    <w:pPr>
      <w:shd w:val="clear" w:color="auto" w:fill="FFFFFF"/>
      <w:suppressAutoHyphens w:val="0"/>
      <w:spacing w:before="360" w:after="60" w:line="240" w:lineRule="atLeast"/>
      <w:outlineLvl w:val="0"/>
    </w:pPr>
    <w:rPr>
      <w:rFonts w:asciiTheme="minorHAnsi" w:eastAsiaTheme="minorHAnsi" w:hAnsiTheme="minorHAnsi" w:cstheme="minorBidi"/>
      <w:sz w:val="22"/>
      <w:szCs w:val="22"/>
      <w:lang w:eastAsia="en-US"/>
    </w:rPr>
  </w:style>
  <w:style w:type="character" w:customStyle="1" w:styleId="aa">
    <w:name w:val="Основной текст + Полужирный"/>
    <w:rsid w:val="006F716E"/>
    <w:rPr>
      <w:b/>
      <w:bCs/>
      <w:shd w:val="clear" w:color="auto" w:fill="FFFFFF"/>
      <w:lang w:bidi="ar-SA"/>
    </w:rPr>
  </w:style>
  <w:style w:type="character" w:customStyle="1" w:styleId="ab">
    <w:name w:val="Основной текст + Курсив"/>
    <w:rsid w:val="006F716E"/>
    <w:rPr>
      <w:i/>
      <w:iCs/>
      <w:shd w:val="clear" w:color="auto" w:fill="FFFFFF"/>
      <w:lang w:bidi="ar-SA"/>
    </w:rPr>
  </w:style>
  <w:style w:type="character" w:customStyle="1" w:styleId="11">
    <w:name w:val="Основной текст Знак1"/>
    <w:basedOn w:val="a0"/>
    <w:link w:val="a6"/>
    <w:locked/>
    <w:rsid w:val="006F716E"/>
    <w:rPr>
      <w:rFonts w:ascii="Times New Roman" w:eastAsia="Times New Roman" w:hAnsi="Times New Roman" w:cs="Times New Roman"/>
      <w:sz w:val="20"/>
      <w:szCs w:val="20"/>
      <w:shd w:val="clear" w:color="auto" w:fill="FFFFFF"/>
      <w:lang w:eastAsia="ru-RU"/>
    </w:rPr>
  </w:style>
  <w:style w:type="character" w:customStyle="1" w:styleId="10">
    <w:name w:val="Заголовок 1 Знак"/>
    <w:basedOn w:val="a0"/>
    <w:link w:val="1"/>
    <w:uiPriority w:val="9"/>
    <w:rsid w:val="00602895"/>
    <w:rPr>
      <w:rFonts w:asciiTheme="majorHAnsi" w:eastAsiaTheme="majorEastAsia" w:hAnsiTheme="majorHAnsi" w:cstheme="majorBidi"/>
      <w:b/>
      <w:bCs/>
      <w:color w:val="365F91" w:themeColor="accent1" w:themeShade="BF"/>
      <w:sz w:val="28"/>
      <w:szCs w:val="28"/>
      <w:lang w:eastAsia="ar-SA"/>
    </w:rPr>
  </w:style>
  <w:style w:type="paragraph" w:customStyle="1" w:styleId="ConsPlusNormal">
    <w:name w:val="ConsPlusNormal"/>
    <w:rsid w:val="00602895"/>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styleId="ac">
    <w:name w:val="Title"/>
    <w:basedOn w:val="a"/>
    <w:link w:val="ad"/>
    <w:uiPriority w:val="99"/>
    <w:qFormat/>
    <w:rsid w:val="008E7C1B"/>
    <w:pPr>
      <w:suppressAutoHyphens w:val="0"/>
      <w:jc w:val="center"/>
    </w:pPr>
    <w:rPr>
      <w:sz w:val="28"/>
      <w:szCs w:val="20"/>
      <w:lang w:eastAsia="ru-RU"/>
    </w:rPr>
  </w:style>
  <w:style w:type="character" w:customStyle="1" w:styleId="ad">
    <w:name w:val="Заголовок Знак"/>
    <w:basedOn w:val="a0"/>
    <w:link w:val="ac"/>
    <w:uiPriority w:val="99"/>
    <w:rsid w:val="008E7C1B"/>
    <w:rPr>
      <w:rFonts w:ascii="Times New Roman" w:eastAsia="Times New Roman" w:hAnsi="Times New Roman" w:cs="Times New Roman"/>
      <w:sz w:val="28"/>
      <w:szCs w:val="20"/>
      <w:lang w:eastAsia="ru-RU"/>
    </w:rPr>
  </w:style>
  <w:style w:type="paragraph" w:customStyle="1" w:styleId="ae">
    <w:name w:val="Стиль"/>
    <w:uiPriority w:val="99"/>
    <w:rsid w:val="008E7C1B"/>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styleId="af">
    <w:name w:val="Normal (Web)"/>
    <w:basedOn w:val="a"/>
    <w:unhideWhenUsed/>
    <w:rsid w:val="008E7C1B"/>
    <w:pPr>
      <w:spacing w:before="280" w:after="280"/>
    </w:pPr>
  </w:style>
  <w:style w:type="paragraph" w:styleId="21">
    <w:name w:val="Body Text Indent 2"/>
    <w:basedOn w:val="a"/>
    <w:link w:val="22"/>
    <w:uiPriority w:val="99"/>
    <w:semiHidden/>
    <w:unhideWhenUsed/>
    <w:rsid w:val="008E7C1B"/>
    <w:pPr>
      <w:spacing w:after="120" w:line="480" w:lineRule="auto"/>
      <w:ind w:left="283"/>
    </w:pPr>
  </w:style>
  <w:style w:type="character" w:customStyle="1" w:styleId="22">
    <w:name w:val="Основной текст с отступом 2 Знак"/>
    <w:basedOn w:val="a0"/>
    <w:link w:val="21"/>
    <w:uiPriority w:val="99"/>
    <w:semiHidden/>
    <w:rsid w:val="008E7C1B"/>
    <w:rPr>
      <w:rFonts w:ascii="Times New Roman" w:eastAsia="Times New Roman" w:hAnsi="Times New Roman" w:cs="Times New Roman"/>
      <w:sz w:val="24"/>
      <w:szCs w:val="24"/>
      <w:lang w:eastAsia="ar-SA"/>
    </w:rPr>
  </w:style>
  <w:style w:type="paragraph" w:customStyle="1" w:styleId="af0">
    <w:name w:val="Стандарт"/>
    <w:basedOn w:val="a"/>
    <w:rsid w:val="00AF3DDE"/>
    <w:pPr>
      <w:spacing w:line="288" w:lineRule="auto"/>
      <w:ind w:firstLine="709"/>
      <w:jc w:val="both"/>
    </w:pPr>
    <w:rPr>
      <w:sz w:val="28"/>
    </w:rPr>
  </w:style>
  <w:style w:type="character" w:styleId="af1">
    <w:name w:val="Subtle Emphasis"/>
    <w:basedOn w:val="a0"/>
    <w:uiPriority w:val="19"/>
    <w:qFormat/>
    <w:rsid w:val="009431E1"/>
    <w:rPr>
      <w:i/>
      <w:iCs/>
      <w:color w:val="808080" w:themeColor="text1" w:themeTint="7F"/>
    </w:rPr>
  </w:style>
  <w:style w:type="paragraph" w:styleId="af2">
    <w:name w:val="No Spacing"/>
    <w:uiPriority w:val="1"/>
    <w:qFormat/>
    <w:rsid w:val="009431E1"/>
    <w:pPr>
      <w:spacing w:line="240" w:lineRule="auto"/>
    </w:pPr>
    <w:rPr>
      <w:rFonts w:ascii="Calibri" w:eastAsia="Times New Roman" w:hAnsi="Calibri" w:cs="Times New Roman"/>
      <w:lang w:eastAsia="ru-RU"/>
    </w:rPr>
  </w:style>
  <w:style w:type="paragraph" w:customStyle="1" w:styleId="ConsTitle">
    <w:name w:val="ConsTitle"/>
    <w:rsid w:val="009F2AD5"/>
    <w:pPr>
      <w:widowControl w:val="0"/>
      <w:autoSpaceDE w:val="0"/>
      <w:autoSpaceDN w:val="0"/>
      <w:adjustRightInd w:val="0"/>
      <w:spacing w:line="240" w:lineRule="auto"/>
      <w:ind w:right="19772"/>
    </w:pPr>
    <w:rPr>
      <w:rFonts w:ascii="Arial" w:eastAsia="Times New Roman" w:hAnsi="Arial" w:cs="Arial"/>
      <w:b/>
      <w:bCs/>
      <w:sz w:val="18"/>
      <w:szCs w:val="18"/>
      <w:lang w:eastAsia="ru-RU"/>
    </w:rPr>
  </w:style>
  <w:style w:type="paragraph" w:styleId="af3">
    <w:name w:val="Balloon Text"/>
    <w:basedOn w:val="a"/>
    <w:link w:val="af4"/>
    <w:uiPriority w:val="99"/>
    <w:semiHidden/>
    <w:unhideWhenUsed/>
    <w:rsid w:val="00A30545"/>
    <w:rPr>
      <w:rFonts w:ascii="Tahoma" w:hAnsi="Tahoma" w:cs="Tahoma"/>
      <w:sz w:val="16"/>
      <w:szCs w:val="16"/>
    </w:rPr>
  </w:style>
  <w:style w:type="character" w:customStyle="1" w:styleId="af4">
    <w:name w:val="Текст выноски Знак"/>
    <w:basedOn w:val="a0"/>
    <w:link w:val="af3"/>
    <w:uiPriority w:val="99"/>
    <w:semiHidden/>
    <w:rsid w:val="00A30545"/>
    <w:rPr>
      <w:rFonts w:ascii="Tahoma" w:eastAsia="Times New Roman" w:hAnsi="Tahoma" w:cs="Tahoma"/>
      <w:sz w:val="16"/>
      <w:szCs w:val="16"/>
      <w:lang w:eastAsia="ar-SA"/>
    </w:rPr>
  </w:style>
  <w:style w:type="character" w:styleId="HTML">
    <w:name w:val="HTML Acronym"/>
    <w:basedOn w:val="a0"/>
    <w:rsid w:val="00A30545"/>
  </w:style>
  <w:style w:type="paragraph" w:styleId="af5">
    <w:name w:val="header"/>
    <w:basedOn w:val="a"/>
    <w:link w:val="af6"/>
    <w:unhideWhenUsed/>
    <w:rsid w:val="002E0F9F"/>
    <w:pPr>
      <w:tabs>
        <w:tab w:val="center" w:pos="4677"/>
        <w:tab w:val="right" w:pos="9355"/>
      </w:tabs>
    </w:pPr>
  </w:style>
  <w:style w:type="character" w:customStyle="1" w:styleId="af6">
    <w:name w:val="Верхний колонтитул Знак"/>
    <w:basedOn w:val="a0"/>
    <w:link w:val="af5"/>
    <w:rsid w:val="002E0F9F"/>
    <w:rPr>
      <w:rFonts w:ascii="Times New Roman" w:eastAsia="Times New Roman" w:hAnsi="Times New Roman" w:cs="Times New Roman"/>
      <w:sz w:val="24"/>
      <w:szCs w:val="24"/>
      <w:lang w:eastAsia="ar-SA"/>
    </w:rPr>
  </w:style>
  <w:style w:type="paragraph" w:styleId="af7">
    <w:name w:val="footer"/>
    <w:basedOn w:val="a"/>
    <w:link w:val="af8"/>
    <w:uiPriority w:val="99"/>
    <w:semiHidden/>
    <w:unhideWhenUsed/>
    <w:rsid w:val="002E0F9F"/>
    <w:pPr>
      <w:tabs>
        <w:tab w:val="center" w:pos="4677"/>
        <w:tab w:val="right" w:pos="9355"/>
      </w:tabs>
    </w:pPr>
  </w:style>
  <w:style w:type="character" w:customStyle="1" w:styleId="af8">
    <w:name w:val="Нижний колонтитул Знак"/>
    <w:basedOn w:val="a0"/>
    <w:link w:val="af7"/>
    <w:uiPriority w:val="99"/>
    <w:semiHidden/>
    <w:rsid w:val="002E0F9F"/>
    <w:rPr>
      <w:rFonts w:ascii="Times New Roman" w:eastAsia="Times New Roman" w:hAnsi="Times New Roman" w:cs="Times New Roman"/>
      <w:sz w:val="24"/>
      <w:szCs w:val="24"/>
      <w:lang w:eastAsia="ar-SA"/>
    </w:rPr>
  </w:style>
  <w:style w:type="paragraph" w:styleId="af9">
    <w:name w:val="Body Text Indent"/>
    <w:basedOn w:val="a"/>
    <w:link w:val="afa"/>
    <w:rsid w:val="001D574C"/>
    <w:pPr>
      <w:suppressAutoHyphens w:val="0"/>
      <w:spacing w:after="120"/>
      <w:ind w:left="283"/>
    </w:pPr>
    <w:rPr>
      <w:lang w:val="en-US" w:eastAsia="en-US"/>
    </w:rPr>
  </w:style>
  <w:style w:type="character" w:customStyle="1" w:styleId="afa">
    <w:name w:val="Основной текст с отступом Знак"/>
    <w:basedOn w:val="a0"/>
    <w:link w:val="af9"/>
    <w:rsid w:val="001D574C"/>
    <w:rPr>
      <w:rFonts w:ascii="Times New Roman" w:eastAsia="Times New Roman" w:hAnsi="Times New Roman" w:cs="Times New Roman"/>
      <w:sz w:val="24"/>
      <w:szCs w:val="24"/>
      <w:lang w:val="en-US"/>
    </w:rPr>
  </w:style>
  <w:style w:type="character" w:customStyle="1" w:styleId="23">
    <w:name w:val="Основной текст (2)_"/>
    <w:basedOn w:val="a0"/>
    <w:link w:val="24"/>
    <w:rsid w:val="00595FED"/>
    <w:rPr>
      <w:shd w:val="clear" w:color="auto" w:fill="FFFFFF"/>
    </w:rPr>
  </w:style>
  <w:style w:type="paragraph" w:customStyle="1" w:styleId="24">
    <w:name w:val="Основной текст (2)"/>
    <w:basedOn w:val="a"/>
    <w:link w:val="23"/>
    <w:rsid w:val="00595FED"/>
    <w:pPr>
      <w:widowControl w:val="0"/>
      <w:shd w:val="clear" w:color="auto" w:fill="FFFFFF"/>
      <w:suppressAutoHyphens w:val="0"/>
      <w:spacing w:after="240" w:line="312" w:lineRule="exact"/>
      <w:jc w:val="center"/>
    </w:pPr>
    <w:rPr>
      <w:rFonts w:asciiTheme="minorHAnsi" w:eastAsiaTheme="minorHAnsi" w:hAnsiTheme="minorHAnsi" w:cstheme="minorBidi"/>
      <w:sz w:val="22"/>
      <w:szCs w:val="22"/>
      <w:lang w:eastAsia="en-US"/>
    </w:rPr>
  </w:style>
  <w:style w:type="paragraph" w:styleId="3">
    <w:name w:val="Body Text Indent 3"/>
    <w:basedOn w:val="a"/>
    <w:link w:val="30"/>
    <w:uiPriority w:val="99"/>
    <w:semiHidden/>
    <w:unhideWhenUsed/>
    <w:rsid w:val="00A9539E"/>
    <w:pPr>
      <w:spacing w:after="120"/>
      <w:ind w:left="283"/>
    </w:pPr>
    <w:rPr>
      <w:sz w:val="16"/>
      <w:szCs w:val="16"/>
    </w:rPr>
  </w:style>
  <w:style w:type="character" w:customStyle="1" w:styleId="30">
    <w:name w:val="Основной текст с отступом 3 Знак"/>
    <w:basedOn w:val="a0"/>
    <w:link w:val="3"/>
    <w:uiPriority w:val="99"/>
    <w:semiHidden/>
    <w:rsid w:val="00A9539E"/>
    <w:rPr>
      <w:rFonts w:ascii="Times New Roman" w:eastAsia="Times New Roman" w:hAnsi="Times New Roman" w:cs="Times New Roman"/>
      <w:sz w:val="16"/>
      <w:szCs w:val="16"/>
      <w:lang w:eastAsia="ar-SA"/>
    </w:rPr>
  </w:style>
  <w:style w:type="character" w:customStyle="1" w:styleId="25">
    <w:name w:val="Заголовок №2_"/>
    <w:link w:val="26"/>
    <w:uiPriority w:val="99"/>
    <w:locked/>
    <w:rsid w:val="006A6119"/>
    <w:rPr>
      <w:rFonts w:ascii="Arial Unicode MS" w:eastAsia="Arial Unicode MS" w:hAnsi="Arial Unicode MS" w:cs="Arial Unicode MS"/>
      <w:b/>
      <w:bCs/>
      <w:sz w:val="26"/>
      <w:szCs w:val="26"/>
      <w:shd w:val="clear" w:color="auto" w:fill="FFFFFF"/>
    </w:rPr>
  </w:style>
  <w:style w:type="paragraph" w:customStyle="1" w:styleId="26">
    <w:name w:val="Заголовок №2"/>
    <w:basedOn w:val="a"/>
    <w:link w:val="25"/>
    <w:uiPriority w:val="99"/>
    <w:rsid w:val="006A6119"/>
    <w:pPr>
      <w:shd w:val="clear" w:color="auto" w:fill="FFFFFF"/>
      <w:suppressAutoHyphens w:val="0"/>
      <w:spacing w:before="1560" w:after="60" w:line="240" w:lineRule="atLeast"/>
      <w:ind w:firstLine="720"/>
      <w:jc w:val="both"/>
      <w:outlineLvl w:val="1"/>
    </w:pPr>
    <w:rPr>
      <w:rFonts w:ascii="Arial Unicode MS" w:eastAsia="Arial Unicode MS" w:hAnsi="Arial Unicode MS" w:cs="Arial Unicode MS"/>
      <w:b/>
      <w:bCs/>
      <w:sz w:val="26"/>
      <w:szCs w:val="26"/>
    </w:rPr>
  </w:style>
  <w:style w:type="character" w:styleId="afb">
    <w:name w:val="FollowedHyperlink"/>
    <w:basedOn w:val="a0"/>
    <w:uiPriority w:val="99"/>
    <w:semiHidden/>
    <w:unhideWhenUsed/>
    <w:rsid w:val="00A43745"/>
    <w:rPr>
      <w:color w:val="800080"/>
      <w:u w:val="single"/>
    </w:rPr>
  </w:style>
  <w:style w:type="paragraph" w:customStyle="1" w:styleId="xl185">
    <w:name w:val="xl185"/>
    <w:basedOn w:val="a"/>
    <w:rsid w:val="00A43745"/>
    <w:pPr>
      <w:shd w:val="clear" w:color="000000" w:fill="FFFFFF"/>
      <w:suppressAutoHyphens w:val="0"/>
      <w:spacing w:before="100" w:beforeAutospacing="1" w:after="100" w:afterAutospacing="1"/>
    </w:pPr>
    <w:rPr>
      <w:color w:val="000000"/>
      <w:sz w:val="20"/>
      <w:szCs w:val="20"/>
      <w:lang w:eastAsia="ru-RU"/>
    </w:rPr>
  </w:style>
  <w:style w:type="paragraph" w:customStyle="1" w:styleId="xl186">
    <w:name w:val="xl186"/>
    <w:basedOn w:val="a"/>
    <w:rsid w:val="00A43745"/>
    <w:pPr>
      <w:suppressAutoHyphens w:val="0"/>
      <w:spacing w:before="100" w:beforeAutospacing="1" w:after="100" w:afterAutospacing="1"/>
    </w:pPr>
    <w:rPr>
      <w:color w:val="000000"/>
      <w:sz w:val="20"/>
      <w:szCs w:val="20"/>
      <w:lang w:eastAsia="ru-RU"/>
    </w:rPr>
  </w:style>
  <w:style w:type="paragraph" w:customStyle="1" w:styleId="xl187">
    <w:name w:val="xl187"/>
    <w:basedOn w:val="a"/>
    <w:rsid w:val="00A43745"/>
    <w:pPr>
      <w:suppressAutoHyphens w:val="0"/>
      <w:spacing w:before="100" w:beforeAutospacing="1" w:after="100" w:afterAutospacing="1"/>
    </w:pPr>
    <w:rPr>
      <w:color w:val="000000"/>
      <w:sz w:val="16"/>
      <w:szCs w:val="16"/>
      <w:lang w:eastAsia="ru-RU"/>
    </w:rPr>
  </w:style>
  <w:style w:type="paragraph" w:customStyle="1" w:styleId="xl188">
    <w:name w:val="xl188"/>
    <w:basedOn w:val="a"/>
    <w:rsid w:val="00A43745"/>
    <w:pPr>
      <w:suppressAutoHyphens w:val="0"/>
      <w:spacing w:before="100" w:beforeAutospacing="1" w:after="100" w:afterAutospacing="1"/>
    </w:pPr>
    <w:rPr>
      <w:color w:val="000000"/>
      <w:sz w:val="20"/>
      <w:szCs w:val="20"/>
      <w:lang w:eastAsia="ru-RU"/>
    </w:rPr>
  </w:style>
  <w:style w:type="paragraph" w:customStyle="1" w:styleId="xl189">
    <w:name w:val="xl189"/>
    <w:basedOn w:val="a"/>
    <w:rsid w:val="00A43745"/>
    <w:pPr>
      <w:suppressAutoHyphens w:val="0"/>
      <w:spacing w:before="100" w:beforeAutospacing="1" w:after="100" w:afterAutospacing="1"/>
      <w:jc w:val="center"/>
    </w:pPr>
    <w:rPr>
      <w:color w:val="000000"/>
      <w:sz w:val="16"/>
      <w:szCs w:val="16"/>
      <w:lang w:eastAsia="ru-RU"/>
    </w:rPr>
  </w:style>
  <w:style w:type="paragraph" w:customStyle="1" w:styleId="xl190">
    <w:name w:val="xl190"/>
    <w:basedOn w:val="a"/>
    <w:rsid w:val="00A43745"/>
    <w:pPr>
      <w:suppressAutoHyphens w:val="0"/>
      <w:spacing w:before="100" w:beforeAutospacing="1" w:after="100" w:afterAutospacing="1"/>
    </w:pPr>
    <w:rPr>
      <w:color w:val="000000"/>
      <w:sz w:val="16"/>
      <w:szCs w:val="16"/>
      <w:lang w:eastAsia="ru-RU"/>
    </w:rPr>
  </w:style>
  <w:style w:type="paragraph" w:customStyle="1" w:styleId="xl191">
    <w:name w:val="xl191"/>
    <w:basedOn w:val="a"/>
    <w:rsid w:val="00A43745"/>
    <w:pPr>
      <w:suppressAutoHyphens w:val="0"/>
      <w:spacing w:before="100" w:beforeAutospacing="1" w:after="100" w:afterAutospacing="1"/>
      <w:jc w:val="center"/>
    </w:pPr>
    <w:rPr>
      <w:color w:val="000000"/>
      <w:sz w:val="16"/>
      <w:szCs w:val="16"/>
      <w:lang w:eastAsia="ru-RU"/>
    </w:rPr>
  </w:style>
  <w:style w:type="paragraph" w:customStyle="1" w:styleId="xl192">
    <w:name w:val="xl192"/>
    <w:basedOn w:val="a"/>
    <w:rsid w:val="00A43745"/>
    <w:pPr>
      <w:shd w:val="clear" w:color="000000" w:fill="FFFFFF"/>
      <w:suppressAutoHyphens w:val="0"/>
      <w:spacing w:before="100" w:beforeAutospacing="1" w:after="100" w:afterAutospacing="1"/>
    </w:pPr>
    <w:rPr>
      <w:color w:val="000000"/>
      <w:sz w:val="20"/>
      <w:szCs w:val="20"/>
      <w:lang w:eastAsia="ru-RU"/>
    </w:rPr>
  </w:style>
  <w:style w:type="paragraph" w:customStyle="1" w:styleId="xl193">
    <w:name w:val="xl193"/>
    <w:basedOn w:val="a"/>
    <w:rsid w:val="00A43745"/>
    <w:pPr>
      <w:shd w:val="clear" w:color="000000" w:fill="FFFFFF"/>
      <w:suppressAutoHyphens w:val="0"/>
      <w:spacing w:before="100" w:beforeAutospacing="1" w:after="100" w:afterAutospacing="1"/>
    </w:pPr>
    <w:rPr>
      <w:color w:val="000000"/>
      <w:sz w:val="16"/>
      <w:szCs w:val="16"/>
      <w:lang w:eastAsia="ru-RU"/>
    </w:rPr>
  </w:style>
  <w:style w:type="paragraph" w:customStyle="1" w:styleId="xl194">
    <w:name w:val="xl194"/>
    <w:basedOn w:val="a"/>
    <w:rsid w:val="00A43745"/>
    <w:pPr>
      <w:suppressAutoHyphens w:val="0"/>
      <w:spacing w:before="100" w:beforeAutospacing="1" w:after="100" w:afterAutospacing="1"/>
    </w:pPr>
    <w:rPr>
      <w:color w:val="000000"/>
      <w:sz w:val="16"/>
      <w:szCs w:val="16"/>
      <w:lang w:eastAsia="ru-RU"/>
    </w:rPr>
  </w:style>
  <w:style w:type="paragraph" w:customStyle="1" w:styleId="xl195">
    <w:name w:val="xl195"/>
    <w:basedOn w:val="a"/>
    <w:rsid w:val="00A43745"/>
    <w:pPr>
      <w:pBdr>
        <w:top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196">
    <w:name w:val="xl196"/>
    <w:basedOn w:val="a"/>
    <w:rsid w:val="00A43745"/>
    <w:pPr>
      <w:pBdr>
        <w:top w:val="single" w:sz="4" w:space="0" w:color="000000"/>
      </w:pBdr>
      <w:suppressAutoHyphens w:val="0"/>
      <w:spacing w:before="100" w:beforeAutospacing="1" w:after="100" w:afterAutospacing="1"/>
    </w:pPr>
    <w:rPr>
      <w:color w:val="000000"/>
      <w:sz w:val="16"/>
      <w:szCs w:val="16"/>
      <w:lang w:eastAsia="ru-RU"/>
    </w:rPr>
  </w:style>
  <w:style w:type="paragraph" w:customStyle="1" w:styleId="xl197">
    <w:name w:val="xl197"/>
    <w:basedOn w:val="a"/>
    <w:rsid w:val="00A43745"/>
    <w:pPr>
      <w:pBdr>
        <w:bottom w:val="single" w:sz="4" w:space="0" w:color="000000"/>
      </w:pBdr>
      <w:suppressAutoHyphens w:val="0"/>
      <w:spacing w:before="100" w:beforeAutospacing="1" w:after="100" w:afterAutospacing="1"/>
    </w:pPr>
    <w:rPr>
      <w:color w:val="000000"/>
      <w:sz w:val="16"/>
      <w:szCs w:val="16"/>
      <w:lang w:eastAsia="ru-RU"/>
    </w:rPr>
  </w:style>
  <w:style w:type="paragraph" w:customStyle="1" w:styleId="xl198">
    <w:name w:val="xl198"/>
    <w:basedOn w:val="a"/>
    <w:rsid w:val="00A43745"/>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199">
    <w:name w:val="xl199"/>
    <w:basedOn w:val="a"/>
    <w:rsid w:val="00A43745"/>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00">
    <w:name w:val="xl200"/>
    <w:basedOn w:val="a"/>
    <w:rsid w:val="00A43745"/>
    <w:pPr>
      <w:pBdr>
        <w:left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01">
    <w:name w:val="xl201"/>
    <w:basedOn w:val="a"/>
    <w:rsid w:val="00A437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02">
    <w:name w:val="xl202"/>
    <w:basedOn w:val="a"/>
    <w:rsid w:val="00A43745"/>
    <w:pPr>
      <w:pBdr>
        <w:top w:val="single" w:sz="4" w:space="0" w:color="000000"/>
        <w:left w:val="single" w:sz="4" w:space="0" w:color="000000"/>
        <w:bottom w:val="single" w:sz="8"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203">
    <w:name w:val="xl203"/>
    <w:basedOn w:val="a"/>
    <w:rsid w:val="00A43745"/>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04">
    <w:name w:val="xl204"/>
    <w:basedOn w:val="a"/>
    <w:rsid w:val="00A43745"/>
    <w:pPr>
      <w:suppressAutoHyphens w:val="0"/>
      <w:spacing w:before="100" w:beforeAutospacing="1" w:after="100" w:afterAutospacing="1"/>
    </w:pPr>
    <w:rPr>
      <w:color w:val="000000"/>
      <w:sz w:val="16"/>
      <w:szCs w:val="16"/>
      <w:lang w:eastAsia="ru-RU"/>
    </w:rPr>
  </w:style>
  <w:style w:type="paragraph" w:customStyle="1" w:styleId="xl205">
    <w:name w:val="xl205"/>
    <w:basedOn w:val="a"/>
    <w:rsid w:val="00A43745"/>
    <w:pPr>
      <w:pBdr>
        <w:top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206">
    <w:name w:val="xl206"/>
    <w:basedOn w:val="a"/>
    <w:rsid w:val="00A43745"/>
    <w:pPr>
      <w:pBdr>
        <w:top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207">
    <w:name w:val="xl207"/>
    <w:basedOn w:val="a"/>
    <w:rsid w:val="00A43745"/>
    <w:pP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08">
    <w:name w:val="xl208"/>
    <w:basedOn w:val="a"/>
    <w:rsid w:val="00A43745"/>
    <w:pPr>
      <w:pBdr>
        <w:bottom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09">
    <w:name w:val="xl209"/>
    <w:basedOn w:val="a"/>
    <w:rsid w:val="00A43745"/>
    <w:pPr>
      <w:pBdr>
        <w:bottom w:val="single" w:sz="4" w:space="0" w:color="000000"/>
      </w:pBd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10">
    <w:name w:val="xl210"/>
    <w:basedOn w:val="a"/>
    <w:rsid w:val="00A43745"/>
    <w:pPr>
      <w:pBdr>
        <w:bottom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11">
    <w:name w:val="xl211"/>
    <w:basedOn w:val="a"/>
    <w:rsid w:val="00A43745"/>
    <w:pPr>
      <w:suppressAutoHyphens w:val="0"/>
      <w:spacing w:before="100" w:beforeAutospacing="1" w:after="100" w:afterAutospacing="1"/>
    </w:pPr>
    <w:rPr>
      <w:color w:val="000000"/>
      <w:lang w:eastAsia="ru-RU"/>
    </w:rPr>
  </w:style>
  <w:style w:type="paragraph" w:customStyle="1" w:styleId="xl212">
    <w:name w:val="xl212"/>
    <w:basedOn w:val="a"/>
    <w:rsid w:val="00A43745"/>
    <w:pPr>
      <w:suppressAutoHyphens w:val="0"/>
      <w:spacing w:before="100" w:beforeAutospacing="1" w:after="100" w:afterAutospacing="1"/>
      <w:jc w:val="center"/>
      <w:textAlignment w:val="top"/>
    </w:pPr>
    <w:rPr>
      <w:color w:val="000000"/>
      <w:sz w:val="16"/>
      <w:szCs w:val="16"/>
      <w:lang w:eastAsia="ru-RU"/>
    </w:rPr>
  </w:style>
  <w:style w:type="paragraph" w:customStyle="1" w:styleId="xl213">
    <w:name w:val="xl213"/>
    <w:basedOn w:val="a"/>
    <w:rsid w:val="00A43745"/>
    <w:pPr>
      <w:shd w:val="clear" w:color="000000" w:fill="FFFFFF"/>
      <w:suppressAutoHyphens w:val="0"/>
      <w:spacing w:before="100" w:beforeAutospacing="1" w:after="100" w:afterAutospacing="1"/>
    </w:pPr>
    <w:rPr>
      <w:color w:val="000000"/>
      <w:sz w:val="20"/>
      <w:szCs w:val="20"/>
      <w:lang w:eastAsia="ru-RU"/>
    </w:rPr>
  </w:style>
  <w:style w:type="paragraph" w:customStyle="1" w:styleId="xl214">
    <w:name w:val="xl214"/>
    <w:basedOn w:val="a"/>
    <w:rsid w:val="00A43745"/>
    <w:pP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15">
    <w:name w:val="xl215"/>
    <w:basedOn w:val="a"/>
    <w:rsid w:val="00A43745"/>
    <w:pPr>
      <w:shd w:val="clear" w:color="000000" w:fill="FFFFFF"/>
      <w:suppressAutoHyphens w:val="0"/>
      <w:spacing w:before="100" w:beforeAutospacing="1" w:after="100" w:afterAutospacing="1"/>
    </w:pPr>
    <w:rPr>
      <w:b/>
      <w:bCs/>
      <w:color w:val="000000"/>
      <w:sz w:val="20"/>
      <w:szCs w:val="20"/>
      <w:lang w:eastAsia="ru-RU"/>
    </w:rPr>
  </w:style>
  <w:style w:type="paragraph" w:customStyle="1" w:styleId="xl216">
    <w:name w:val="xl216"/>
    <w:basedOn w:val="a"/>
    <w:rsid w:val="00A43745"/>
    <w:pPr>
      <w:shd w:val="clear" w:color="000000" w:fill="FFFFFF"/>
      <w:suppressAutoHyphens w:val="0"/>
      <w:spacing w:before="100" w:beforeAutospacing="1" w:after="100" w:afterAutospacing="1"/>
    </w:pPr>
    <w:rPr>
      <w:color w:val="000000"/>
      <w:sz w:val="16"/>
      <w:szCs w:val="16"/>
      <w:lang w:eastAsia="ru-RU"/>
    </w:rPr>
  </w:style>
  <w:style w:type="paragraph" w:customStyle="1" w:styleId="xl217">
    <w:name w:val="xl217"/>
    <w:basedOn w:val="a"/>
    <w:rsid w:val="00A43745"/>
    <w:pPr>
      <w:shd w:val="clear" w:color="000000" w:fill="FFFFFF"/>
      <w:suppressAutoHyphens w:val="0"/>
      <w:spacing w:before="100" w:beforeAutospacing="1" w:after="100" w:afterAutospacing="1"/>
    </w:pPr>
    <w:rPr>
      <w:color w:val="000000"/>
      <w:sz w:val="16"/>
      <w:szCs w:val="16"/>
      <w:lang w:eastAsia="ru-RU"/>
    </w:rPr>
  </w:style>
  <w:style w:type="paragraph" w:customStyle="1" w:styleId="xl218">
    <w:name w:val="xl218"/>
    <w:basedOn w:val="a"/>
    <w:rsid w:val="00A43745"/>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219">
    <w:name w:val="xl219"/>
    <w:basedOn w:val="a"/>
    <w:rsid w:val="00A43745"/>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220">
    <w:name w:val="xl220"/>
    <w:basedOn w:val="a"/>
    <w:rsid w:val="00A43745"/>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21">
    <w:name w:val="xl221"/>
    <w:basedOn w:val="a"/>
    <w:rsid w:val="00A43745"/>
    <w:pPr>
      <w:pBdr>
        <w:left w:val="single" w:sz="4" w:space="0" w:color="000000"/>
        <w:right w:val="single" w:sz="4" w:space="0" w:color="000000"/>
      </w:pBd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22">
    <w:name w:val="xl222"/>
    <w:basedOn w:val="a"/>
    <w:rsid w:val="00A43745"/>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23">
    <w:name w:val="xl223"/>
    <w:basedOn w:val="a"/>
    <w:rsid w:val="00A43745"/>
    <w:pPr>
      <w:pBdr>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24">
    <w:name w:val="xl224"/>
    <w:basedOn w:val="a"/>
    <w:rsid w:val="00A43745"/>
    <w:pPr>
      <w:pBdr>
        <w:left w:val="single" w:sz="4" w:space="0" w:color="000000"/>
        <w:bottom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25">
    <w:name w:val="xl225"/>
    <w:basedOn w:val="a"/>
    <w:rsid w:val="00A43745"/>
    <w:pPr>
      <w:pBdr>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26">
    <w:name w:val="xl226"/>
    <w:basedOn w:val="a"/>
    <w:rsid w:val="00A43745"/>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pPr>
    <w:rPr>
      <w:color w:val="000000"/>
      <w:sz w:val="16"/>
      <w:szCs w:val="16"/>
      <w:lang w:eastAsia="ru-RU"/>
    </w:rPr>
  </w:style>
  <w:style w:type="paragraph" w:customStyle="1" w:styleId="xl227">
    <w:name w:val="xl227"/>
    <w:basedOn w:val="a"/>
    <w:rsid w:val="00A43745"/>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28">
    <w:name w:val="xl228"/>
    <w:basedOn w:val="a"/>
    <w:rsid w:val="00A43745"/>
    <w:pPr>
      <w:pBdr>
        <w:top w:val="single" w:sz="4" w:space="0" w:color="000000"/>
        <w:left w:val="single" w:sz="4" w:space="0" w:color="000000"/>
        <w:right w:val="single" w:sz="8" w:space="0" w:color="000000"/>
      </w:pBdr>
      <w:suppressAutoHyphens w:val="0"/>
      <w:spacing w:before="100" w:beforeAutospacing="1" w:after="100" w:afterAutospacing="1"/>
      <w:textAlignment w:val="top"/>
    </w:pPr>
    <w:rPr>
      <w:color w:val="000000"/>
      <w:sz w:val="16"/>
      <w:szCs w:val="16"/>
      <w:lang w:eastAsia="ru-RU"/>
    </w:rPr>
  </w:style>
  <w:style w:type="paragraph" w:customStyle="1" w:styleId="xl229">
    <w:name w:val="xl229"/>
    <w:basedOn w:val="a"/>
    <w:rsid w:val="00A43745"/>
    <w:pPr>
      <w:pBdr>
        <w:top w:val="single" w:sz="4" w:space="0" w:color="000000"/>
        <w:left w:val="single" w:sz="8"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230">
    <w:name w:val="xl230"/>
    <w:basedOn w:val="a"/>
    <w:rsid w:val="00A43745"/>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31">
    <w:name w:val="xl231"/>
    <w:basedOn w:val="a"/>
    <w:rsid w:val="00A43745"/>
    <w:pPr>
      <w:pBdr>
        <w:top w:val="single" w:sz="4" w:space="0" w:color="000000"/>
        <w:left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232">
    <w:name w:val="xl232"/>
    <w:basedOn w:val="a"/>
    <w:rsid w:val="00A43745"/>
    <w:pPr>
      <w:pBdr>
        <w:top w:val="single" w:sz="4" w:space="0" w:color="000000"/>
        <w:left w:val="single" w:sz="4" w:space="0" w:color="000000"/>
        <w:right w:val="single" w:sz="4" w:space="0" w:color="000000"/>
      </w:pBdr>
      <w:suppressAutoHyphens w:val="0"/>
      <w:spacing w:before="100" w:beforeAutospacing="1" w:after="100" w:afterAutospacing="1"/>
      <w:jc w:val="right"/>
      <w:textAlignment w:val="center"/>
    </w:pPr>
    <w:rPr>
      <w:color w:val="000000"/>
      <w:sz w:val="16"/>
      <w:szCs w:val="16"/>
      <w:lang w:eastAsia="ru-RU"/>
    </w:rPr>
  </w:style>
  <w:style w:type="paragraph" w:customStyle="1" w:styleId="xl233">
    <w:name w:val="xl233"/>
    <w:basedOn w:val="a"/>
    <w:rsid w:val="00A43745"/>
    <w:pPr>
      <w:pBdr>
        <w:top w:val="single" w:sz="4" w:space="0" w:color="000000"/>
        <w:left w:val="single" w:sz="4" w:space="0" w:color="000000"/>
        <w:right w:val="single" w:sz="8" w:space="0" w:color="000000"/>
      </w:pBdr>
      <w:suppressAutoHyphens w:val="0"/>
      <w:spacing w:before="100" w:beforeAutospacing="1" w:after="100" w:afterAutospacing="1"/>
      <w:jc w:val="right"/>
      <w:textAlignment w:val="center"/>
    </w:pPr>
    <w:rPr>
      <w:color w:val="000000"/>
      <w:sz w:val="16"/>
      <w:szCs w:val="16"/>
      <w:lang w:eastAsia="ru-RU"/>
    </w:rPr>
  </w:style>
  <w:style w:type="paragraph" w:customStyle="1" w:styleId="xl234">
    <w:name w:val="xl234"/>
    <w:basedOn w:val="a"/>
    <w:rsid w:val="00A43745"/>
    <w:pPr>
      <w:pBdr>
        <w:left w:val="single" w:sz="4" w:space="0" w:color="000000"/>
        <w:right w:val="single" w:sz="8" w:space="0" w:color="000000"/>
      </w:pBdr>
      <w:suppressAutoHyphens w:val="0"/>
      <w:spacing w:before="100" w:beforeAutospacing="1" w:after="100" w:afterAutospacing="1"/>
      <w:textAlignment w:val="top"/>
    </w:pPr>
    <w:rPr>
      <w:color w:val="000000"/>
      <w:sz w:val="16"/>
      <w:szCs w:val="16"/>
      <w:lang w:eastAsia="ru-RU"/>
    </w:rPr>
  </w:style>
  <w:style w:type="paragraph" w:customStyle="1" w:styleId="xl235">
    <w:name w:val="xl235"/>
    <w:basedOn w:val="a"/>
    <w:rsid w:val="00A43745"/>
    <w:pPr>
      <w:pBdr>
        <w:left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36">
    <w:name w:val="xl236"/>
    <w:basedOn w:val="a"/>
    <w:rsid w:val="00A43745"/>
    <w:pPr>
      <w:pBdr>
        <w:left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37">
    <w:name w:val="xl237"/>
    <w:basedOn w:val="a"/>
    <w:rsid w:val="00A43745"/>
    <w:pPr>
      <w:pBdr>
        <w:left w:val="single" w:sz="4" w:space="0" w:color="000000"/>
        <w:right w:val="single" w:sz="4" w:space="0" w:color="000000"/>
      </w:pBdr>
      <w:suppressAutoHyphens w:val="0"/>
      <w:spacing w:before="100" w:beforeAutospacing="1" w:after="100" w:afterAutospacing="1"/>
      <w:jc w:val="right"/>
      <w:textAlignment w:val="center"/>
    </w:pPr>
    <w:rPr>
      <w:color w:val="000000"/>
      <w:sz w:val="16"/>
      <w:szCs w:val="16"/>
      <w:lang w:eastAsia="ru-RU"/>
    </w:rPr>
  </w:style>
  <w:style w:type="paragraph" w:customStyle="1" w:styleId="xl238">
    <w:name w:val="xl238"/>
    <w:basedOn w:val="a"/>
    <w:rsid w:val="00A43745"/>
    <w:pPr>
      <w:pBdr>
        <w:left w:val="single" w:sz="4" w:space="0" w:color="000000"/>
        <w:right w:val="single" w:sz="8" w:space="0" w:color="000000"/>
      </w:pBdr>
      <w:suppressAutoHyphens w:val="0"/>
      <w:spacing w:before="100" w:beforeAutospacing="1" w:after="100" w:afterAutospacing="1"/>
      <w:jc w:val="right"/>
      <w:textAlignment w:val="center"/>
    </w:pPr>
    <w:rPr>
      <w:color w:val="000000"/>
      <w:sz w:val="16"/>
      <w:szCs w:val="16"/>
      <w:lang w:eastAsia="ru-RU"/>
    </w:rPr>
  </w:style>
  <w:style w:type="paragraph" w:customStyle="1" w:styleId="xl239">
    <w:name w:val="xl239"/>
    <w:basedOn w:val="a"/>
    <w:rsid w:val="00A43745"/>
    <w:pPr>
      <w:pBdr>
        <w:top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40">
    <w:name w:val="xl240"/>
    <w:basedOn w:val="a"/>
    <w:rsid w:val="00A43745"/>
    <w:pPr>
      <w:pBdr>
        <w:top w:val="single" w:sz="4" w:space="0" w:color="000000"/>
      </w:pBdr>
      <w:suppressAutoHyphens w:val="0"/>
      <w:spacing w:before="100" w:beforeAutospacing="1" w:after="100" w:afterAutospacing="1"/>
    </w:pPr>
    <w:rPr>
      <w:color w:val="000000"/>
      <w:sz w:val="16"/>
      <w:szCs w:val="16"/>
      <w:lang w:eastAsia="ru-RU"/>
    </w:rPr>
  </w:style>
  <w:style w:type="paragraph" w:customStyle="1" w:styleId="xl241">
    <w:name w:val="xl241"/>
    <w:basedOn w:val="a"/>
    <w:rsid w:val="00A43745"/>
    <w:pPr>
      <w:shd w:val="clear" w:color="000000" w:fill="DDD9C3"/>
      <w:suppressAutoHyphens w:val="0"/>
      <w:spacing w:before="100" w:beforeAutospacing="1" w:after="100" w:afterAutospacing="1"/>
    </w:pPr>
    <w:rPr>
      <w:color w:val="000000"/>
      <w:sz w:val="16"/>
      <w:szCs w:val="16"/>
      <w:lang w:eastAsia="ru-RU"/>
    </w:rPr>
  </w:style>
  <w:style w:type="paragraph" w:customStyle="1" w:styleId="xl242">
    <w:name w:val="xl242"/>
    <w:basedOn w:val="a"/>
    <w:rsid w:val="00A43745"/>
    <w:pPr>
      <w:shd w:val="clear" w:color="000000" w:fill="DDD9C3"/>
      <w:suppressAutoHyphens w:val="0"/>
      <w:spacing w:before="100" w:beforeAutospacing="1" w:after="100" w:afterAutospacing="1"/>
    </w:pPr>
    <w:rPr>
      <w:color w:val="000000"/>
      <w:sz w:val="16"/>
      <w:szCs w:val="16"/>
      <w:lang w:eastAsia="ru-RU"/>
    </w:rPr>
  </w:style>
  <w:style w:type="paragraph" w:customStyle="1" w:styleId="xl243">
    <w:name w:val="xl243"/>
    <w:basedOn w:val="a"/>
    <w:rsid w:val="00A43745"/>
    <w:pPr>
      <w:shd w:val="clear" w:color="000000" w:fill="DDD9C3"/>
      <w:suppressAutoHyphens w:val="0"/>
      <w:spacing w:before="100" w:beforeAutospacing="1" w:after="100" w:afterAutospacing="1"/>
    </w:pPr>
    <w:rPr>
      <w:color w:val="000000"/>
      <w:sz w:val="20"/>
      <w:szCs w:val="20"/>
      <w:lang w:eastAsia="ru-RU"/>
    </w:rPr>
  </w:style>
  <w:style w:type="paragraph" w:customStyle="1" w:styleId="xl244">
    <w:name w:val="xl244"/>
    <w:basedOn w:val="a"/>
    <w:rsid w:val="00A43745"/>
    <w:pPr>
      <w:pBdr>
        <w:top w:val="single" w:sz="4" w:space="0" w:color="000000"/>
      </w:pBdr>
      <w:shd w:val="clear" w:color="000000" w:fill="DDD9C3"/>
      <w:suppressAutoHyphens w:val="0"/>
      <w:spacing w:before="100" w:beforeAutospacing="1" w:after="100" w:afterAutospacing="1"/>
    </w:pPr>
    <w:rPr>
      <w:color w:val="000000"/>
      <w:sz w:val="16"/>
      <w:szCs w:val="16"/>
      <w:lang w:eastAsia="ru-RU"/>
    </w:rPr>
  </w:style>
  <w:style w:type="paragraph" w:customStyle="1" w:styleId="xl245">
    <w:name w:val="xl245"/>
    <w:basedOn w:val="a"/>
    <w:rsid w:val="00A43745"/>
    <w:pPr>
      <w:pBdr>
        <w:bottom w:val="single" w:sz="4" w:space="0" w:color="000000"/>
      </w:pBdr>
      <w:shd w:val="clear" w:color="000000" w:fill="DDD9C3"/>
      <w:suppressAutoHyphens w:val="0"/>
      <w:spacing w:before="100" w:beforeAutospacing="1" w:after="100" w:afterAutospacing="1"/>
    </w:pPr>
    <w:rPr>
      <w:color w:val="000000"/>
      <w:sz w:val="16"/>
      <w:szCs w:val="16"/>
      <w:lang w:eastAsia="ru-RU"/>
    </w:rPr>
  </w:style>
  <w:style w:type="paragraph" w:customStyle="1" w:styleId="xl246">
    <w:name w:val="xl246"/>
    <w:basedOn w:val="a"/>
    <w:rsid w:val="00A43745"/>
    <w:pPr>
      <w:pBdr>
        <w:top w:val="single" w:sz="4" w:space="0" w:color="000000"/>
        <w:left w:val="single" w:sz="4" w:space="0" w:color="000000"/>
        <w:right w:val="single" w:sz="4" w:space="0" w:color="000000"/>
      </w:pBd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47">
    <w:name w:val="xl247"/>
    <w:basedOn w:val="a"/>
    <w:rsid w:val="00A43745"/>
    <w:pPr>
      <w:pBdr>
        <w:left w:val="single" w:sz="4" w:space="0" w:color="000000"/>
        <w:right w:val="single" w:sz="4" w:space="0" w:color="000000"/>
      </w:pBd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48">
    <w:name w:val="xl248"/>
    <w:basedOn w:val="a"/>
    <w:rsid w:val="00A43745"/>
    <w:pPr>
      <w:pBdr>
        <w:left w:val="single" w:sz="4" w:space="0" w:color="000000"/>
        <w:bottom w:val="single" w:sz="4" w:space="0" w:color="000000"/>
        <w:right w:val="single" w:sz="4" w:space="0" w:color="000000"/>
      </w:pBd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49">
    <w:name w:val="xl249"/>
    <w:basedOn w:val="a"/>
    <w:rsid w:val="00A43745"/>
    <w:pPr>
      <w:pBdr>
        <w:top w:val="single" w:sz="4" w:space="0" w:color="000000"/>
        <w:left w:val="single" w:sz="4" w:space="0" w:color="000000"/>
        <w:bottom w:val="single" w:sz="8" w:space="0" w:color="000000"/>
        <w:right w:val="single" w:sz="4" w:space="0" w:color="000000"/>
      </w:pBdr>
      <w:shd w:val="clear" w:color="000000" w:fill="DDD9C3"/>
      <w:suppressAutoHyphens w:val="0"/>
      <w:spacing w:before="100" w:beforeAutospacing="1" w:after="100" w:afterAutospacing="1"/>
      <w:jc w:val="center"/>
      <w:textAlignment w:val="center"/>
    </w:pPr>
    <w:rPr>
      <w:color w:val="000000"/>
      <w:sz w:val="16"/>
      <w:szCs w:val="16"/>
      <w:lang w:eastAsia="ru-RU"/>
    </w:rPr>
  </w:style>
  <w:style w:type="paragraph" w:customStyle="1" w:styleId="xl250">
    <w:name w:val="xl250"/>
    <w:basedOn w:val="a"/>
    <w:rsid w:val="00A43745"/>
    <w:pPr>
      <w:pBdr>
        <w:top w:val="single" w:sz="4" w:space="0" w:color="000000"/>
        <w:left w:val="single" w:sz="4" w:space="0" w:color="000000"/>
        <w:right w:val="single" w:sz="4" w:space="0" w:color="000000"/>
      </w:pBdr>
      <w:shd w:val="clear" w:color="000000" w:fill="DDD9C3"/>
      <w:suppressAutoHyphens w:val="0"/>
      <w:spacing w:before="100" w:beforeAutospacing="1" w:after="100" w:afterAutospacing="1"/>
      <w:jc w:val="right"/>
      <w:textAlignment w:val="center"/>
    </w:pPr>
    <w:rPr>
      <w:color w:val="000000"/>
      <w:sz w:val="16"/>
      <w:szCs w:val="16"/>
      <w:lang w:eastAsia="ru-RU"/>
    </w:rPr>
  </w:style>
  <w:style w:type="paragraph" w:customStyle="1" w:styleId="xl251">
    <w:name w:val="xl251"/>
    <w:basedOn w:val="a"/>
    <w:rsid w:val="00A43745"/>
    <w:pPr>
      <w:pBdr>
        <w:left w:val="single" w:sz="4" w:space="0" w:color="000000"/>
        <w:right w:val="single" w:sz="4" w:space="0" w:color="000000"/>
      </w:pBdr>
      <w:shd w:val="clear" w:color="000000" w:fill="DDD9C3"/>
      <w:suppressAutoHyphens w:val="0"/>
      <w:spacing w:before="100" w:beforeAutospacing="1" w:after="100" w:afterAutospacing="1"/>
      <w:jc w:val="right"/>
      <w:textAlignment w:val="center"/>
    </w:pPr>
    <w:rPr>
      <w:color w:val="000000"/>
      <w:sz w:val="16"/>
      <w:szCs w:val="16"/>
      <w:lang w:eastAsia="ru-RU"/>
    </w:rPr>
  </w:style>
  <w:style w:type="paragraph" w:customStyle="1" w:styleId="xl252">
    <w:name w:val="xl252"/>
    <w:basedOn w:val="a"/>
    <w:rsid w:val="00A43745"/>
    <w:pPr>
      <w:pBdr>
        <w:top w:val="single" w:sz="8" w:space="0" w:color="000000"/>
      </w:pBd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53">
    <w:name w:val="xl253"/>
    <w:basedOn w:val="a"/>
    <w:rsid w:val="00A43745"/>
    <w:pP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54">
    <w:name w:val="xl254"/>
    <w:basedOn w:val="a"/>
    <w:rsid w:val="00A43745"/>
    <w:pPr>
      <w:shd w:val="clear" w:color="000000" w:fill="DDD9C3"/>
      <w:suppressAutoHyphens w:val="0"/>
      <w:spacing w:before="100" w:beforeAutospacing="1" w:after="100" w:afterAutospacing="1"/>
      <w:jc w:val="center"/>
    </w:pPr>
    <w:rPr>
      <w:color w:val="000000"/>
      <w:sz w:val="16"/>
      <w:szCs w:val="16"/>
      <w:lang w:eastAsia="ru-RU"/>
    </w:rPr>
  </w:style>
  <w:style w:type="paragraph" w:customStyle="1" w:styleId="xl255">
    <w:name w:val="xl255"/>
    <w:basedOn w:val="a"/>
    <w:rsid w:val="00A43745"/>
    <w:pPr>
      <w:shd w:val="clear" w:color="000000" w:fill="DDD9C3"/>
      <w:suppressAutoHyphens w:val="0"/>
      <w:spacing w:before="100" w:beforeAutospacing="1" w:after="100" w:afterAutospacing="1"/>
    </w:pPr>
    <w:rPr>
      <w:lang w:eastAsia="ru-RU"/>
    </w:rPr>
  </w:style>
  <w:style w:type="paragraph" w:customStyle="1" w:styleId="xl256">
    <w:name w:val="xl256"/>
    <w:basedOn w:val="a"/>
    <w:rsid w:val="00A43745"/>
    <w:pPr>
      <w:shd w:val="clear" w:color="000000" w:fill="FFFFFF"/>
      <w:suppressAutoHyphens w:val="0"/>
      <w:spacing w:before="100" w:beforeAutospacing="1" w:after="100" w:afterAutospacing="1"/>
      <w:jc w:val="center"/>
    </w:pPr>
    <w:rPr>
      <w:b/>
      <w:bCs/>
      <w:color w:val="000000"/>
      <w:sz w:val="20"/>
      <w:szCs w:val="20"/>
      <w:lang w:eastAsia="ru-RU"/>
    </w:rPr>
  </w:style>
  <w:style w:type="paragraph" w:customStyle="1" w:styleId="xl257">
    <w:name w:val="xl257"/>
    <w:basedOn w:val="a"/>
    <w:rsid w:val="00A43745"/>
    <w:pPr>
      <w:shd w:val="clear" w:color="000000" w:fill="FFFFFF"/>
      <w:suppressAutoHyphens w:val="0"/>
      <w:spacing w:before="100" w:beforeAutospacing="1" w:after="100" w:afterAutospacing="1"/>
      <w:jc w:val="center"/>
    </w:pPr>
    <w:rPr>
      <w:b/>
      <w:bCs/>
      <w:color w:val="000000"/>
      <w:sz w:val="20"/>
      <w:szCs w:val="20"/>
      <w:lang w:eastAsia="ru-RU"/>
    </w:rPr>
  </w:style>
  <w:style w:type="paragraph" w:customStyle="1" w:styleId="xl258">
    <w:name w:val="xl258"/>
    <w:basedOn w:val="a"/>
    <w:rsid w:val="00A43745"/>
    <w:pPr>
      <w:pBdr>
        <w:bottom w:val="single" w:sz="4" w:space="0" w:color="000000"/>
      </w:pBdr>
      <w:shd w:val="clear" w:color="000000" w:fill="FFFFFF"/>
      <w:suppressAutoHyphens w:val="0"/>
      <w:spacing w:before="100" w:beforeAutospacing="1" w:after="100" w:afterAutospacing="1"/>
    </w:pPr>
    <w:rPr>
      <w:color w:val="000000"/>
      <w:sz w:val="16"/>
      <w:szCs w:val="16"/>
      <w:lang w:eastAsia="ru-RU"/>
    </w:rPr>
  </w:style>
  <w:style w:type="paragraph" w:customStyle="1" w:styleId="xl259">
    <w:name w:val="xl259"/>
    <w:basedOn w:val="a"/>
    <w:rsid w:val="00A43745"/>
    <w:pPr>
      <w:suppressAutoHyphens w:val="0"/>
      <w:spacing w:before="100" w:beforeAutospacing="1" w:after="100" w:afterAutospacing="1"/>
    </w:pPr>
    <w:rPr>
      <w:color w:val="000000"/>
      <w:sz w:val="16"/>
      <w:szCs w:val="16"/>
      <w:lang w:eastAsia="ru-RU"/>
    </w:rPr>
  </w:style>
  <w:style w:type="paragraph" w:customStyle="1" w:styleId="xl260">
    <w:name w:val="xl260"/>
    <w:basedOn w:val="a"/>
    <w:rsid w:val="00A43745"/>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61">
    <w:name w:val="xl261"/>
    <w:basedOn w:val="a"/>
    <w:rsid w:val="00A43745"/>
    <w:pPr>
      <w:pBdr>
        <w:bottom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62">
    <w:name w:val="xl262"/>
    <w:basedOn w:val="a"/>
    <w:rsid w:val="00A43745"/>
    <w:pPr>
      <w:pBdr>
        <w:top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63">
    <w:name w:val="xl263"/>
    <w:basedOn w:val="a"/>
    <w:rsid w:val="00A437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64">
    <w:name w:val="xl264"/>
    <w:basedOn w:val="a"/>
    <w:rsid w:val="00A43745"/>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color w:val="000000"/>
      <w:sz w:val="16"/>
      <w:szCs w:val="16"/>
      <w:lang w:eastAsia="ru-RU"/>
    </w:rPr>
  </w:style>
  <w:style w:type="paragraph" w:customStyle="1" w:styleId="xl265">
    <w:name w:val="xl265"/>
    <w:basedOn w:val="a"/>
    <w:rsid w:val="00A4374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266">
    <w:name w:val="xl266"/>
    <w:basedOn w:val="a"/>
    <w:rsid w:val="00A43745"/>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67">
    <w:name w:val="xl267"/>
    <w:basedOn w:val="a"/>
    <w:rsid w:val="00A43745"/>
    <w:pPr>
      <w:suppressAutoHyphens w:val="0"/>
      <w:spacing w:before="100" w:beforeAutospacing="1" w:after="100" w:afterAutospacing="1"/>
      <w:jc w:val="center"/>
    </w:pPr>
    <w:rPr>
      <w:color w:val="000000"/>
      <w:sz w:val="16"/>
      <w:szCs w:val="16"/>
      <w:lang w:eastAsia="ru-RU"/>
    </w:rPr>
  </w:style>
  <w:style w:type="paragraph" w:customStyle="1" w:styleId="xl268">
    <w:name w:val="xl268"/>
    <w:basedOn w:val="a"/>
    <w:rsid w:val="00A43745"/>
    <w:pPr>
      <w:pBdr>
        <w:top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269">
    <w:name w:val="xl269"/>
    <w:basedOn w:val="a"/>
    <w:rsid w:val="00A43745"/>
    <w:pPr>
      <w:shd w:val="clear" w:color="000000" w:fill="FFFFFF"/>
      <w:suppressAutoHyphens w:val="0"/>
      <w:spacing w:before="100" w:beforeAutospacing="1" w:after="100" w:afterAutospacing="1"/>
      <w:jc w:val="center"/>
    </w:pPr>
    <w:rPr>
      <w:color w:val="000000"/>
      <w:sz w:val="20"/>
      <w:szCs w:val="20"/>
      <w:lang w:eastAsia="ru-RU"/>
    </w:rPr>
  </w:style>
  <w:style w:type="paragraph" w:customStyle="1" w:styleId="Default">
    <w:name w:val="Default"/>
    <w:rsid w:val="0004464B"/>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customStyle="1" w:styleId="15">
    <w:name w:val="Обычный1"/>
    <w:rsid w:val="00002E68"/>
    <w:pPr>
      <w:spacing w:line="240" w:lineRule="auto"/>
    </w:pPr>
    <w:rPr>
      <w:rFonts w:ascii="Arial" w:eastAsia="Times New Roman" w:hAnsi="Arial" w:cs="Times New Roman"/>
      <w:sz w:val="20"/>
      <w:szCs w:val="20"/>
      <w:lang w:eastAsia="ru-RU"/>
    </w:rPr>
  </w:style>
  <w:style w:type="paragraph" w:customStyle="1" w:styleId="xl87">
    <w:name w:val="xl87"/>
    <w:basedOn w:val="a"/>
    <w:rsid w:val="00002E68"/>
    <w:pPr>
      <w:pBdr>
        <w:bottom w:val="single" w:sz="4" w:space="0" w:color="auto"/>
      </w:pBdr>
      <w:suppressAutoHyphens w:val="0"/>
      <w:spacing w:before="100" w:beforeAutospacing="1" w:after="100" w:afterAutospacing="1"/>
      <w:jc w:val="right"/>
    </w:pPr>
    <w:rPr>
      <w:rFonts w:eastAsia="Arial Unicode MS"/>
      <w:sz w:val="20"/>
      <w:szCs w:val="20"/>
      <w:lang w:eastAsia="ru-RU"/>
    </w:rPr>
  </w:style>
  <w:style w:type="paragraph" w:customStyle="1" w:styleId="xl86">
    <w:name w:val="xl86"/>
    <w:basedOn w:val="a"/>
    <w:rsid w:val="00002E68"/>
    <w:pPr>
      <w:suppressAutoHyphens w:val="0"/>
      <w:spacing w:before="100" w:beforeAutospacing="1" w:after="100" w:afterAutospacing="1"/>
      <w:jc w:val="center"/>
      <w:textAlignment w:val="center"/>
    </w:pPr>
    <w:rPr>
      <w:rFonts w:eastAsia="Arial Unicode MS"/>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2216">
      <w:bodyDiv w:val="1"/>
      <w:marLeft w:val="0"/>
      <w:marRight w:val="0"/>
      <w:marTop w:val="0"/>
      <w:marBottom w:val="0"/>
      <w:divBdr>
        <w:top w:val="none" w:sz="0" w:space="0" w:color="auto"/>
        <w:left w:val="none" w:sz="0" w:space="0" w:color="auto"/>
        <w:bottom w:val="none" w:sz="0" w:space="0" w:color="auto"/>
        <w:right w:val="none" w:sz="0" w:space="0" w:color="auto"/>
      </w:divBdr>
    </w:div>
    <w:div w:id="148181743">
      <w:bodyDiv w:val="1"/>
      <w:marLeft w:val="0"/>
      <w:marRight w:val="0"/>
      <w:marTop w:val="0"/>
      <w:marBottom w:val="0"/>
      <w:divBdr>
        <w:top w:val="none" w:sz="0" w:space="0" w:color="auto"/>
        <w:left w:val="none" w:sz="0" w:space="0" w:color="auto"/>
        <w:bottom w:val="none" w:sz="0" w:space="0" w:color="auto"/>
        <w:right w:val="none" w:sz="0" w:space="0" w:color="auto"/>
      </w:divBdr>
    </w:div>
    <w:div w:id="310209695">
      <w:bodyDiv w:val="1"/>
      <w:marLeft w:val="0"/>
      <w:marRight w:val="0"/>
      <w:marTop w:val="0"/>
      <w:marBottom w:val="0"/>
      <w:divBdr>
        <w:top w:val="none" w:sz="0" w:space="0" w:color="auto"/>
        <w:left w:val="none" w:sz="0" w:space="0" w:color="auto"/>
        <w:bottom w:val="none" w:sz="0" w:space="0" w:color="auto"/>
        <w:right w:val="none" w:sz="0" w:space="0" w:color="auto"/>
      </w:divBdr>
    </w:div>
    <w:div w:id="321205179">
      <w:bodyDiv w:val="1"/>
      <w:marLeft w:val="0"/>
      <w:marRight w:val="0"/>
      <w:marTop w:val="0"/>
      <w:marBottom w:val="0"/>
      <w:divBdr>
        <w:top w:val="none" w:sz="0" w:space="0" w:color="auto"/>
        <w:left w:val="none" w:sz="0" w:space="0" w:color="auto"/>
        <w:bottom w:val="none" w:sz="0" w:space="0" w:color="auto"/>
        <w:right w:val="none" w:sz="0" w:space="0" w:color="auto"/>
      </w:divBdr>
    </w:div>
    <w:div w:id="473646378">
      <w:bodyDiv w:val="1"/>
      <w:marLeft w:val="0"/>
      <w:marRight w:val="0"/>
      <w:marTop w:val="0"/>
      <w:marBottom w:val="0"/>
      <w:divBdr>
        <w:top w:val="none" w:sz="0" w:space="0" w:color="auto"/>
        <w:left w:val="none" w:sz="0" w:space="0" w:color="auto"/>
        <w:bottom w:val="none" w:sz="0" w:space="0" w:color="auto"/>
        <w:right w:val="none" w:sz="0" w:space="0" w:color="auto"/>
      </w:divBdr>
    </w:div>
    <w:div w:id="688795474">
      <w:bodyDiv w:val="1"/>
      <w:marLeft w:val="0"/>
      <w:marRight w:val="0"/>
      <w:marTop w:val="0"/>
      <w:marBottom w:val="0"/>
      <w:divBdr>
        <w:top w:val="none" w:sz="0" w:space="0" w:color="auto"/>
        <w:left w:val="none" w:sz="0" w:space="0" w:color="auto"/>
        <w:bottom w:val="none" w:sz="0" w:space="0" w:color="auto"/>
        <w:right w:val="none" w:sz="0" w:space="0" w:color="auto"/>
      </w:divBdr>
    </w:div>
    <w:div w:id="706954566">
      <w:bodyDiv w:val="1"/>
      <w:marLeft w:val="0"/>
      <w:marRight w:val="0"/>
      <w:marTop w:val="0"/>
      <w:marBottom w:val="0"/>
      <w:divBdr>
        <w:top w:val="none" w:sz="0" w:space="0" w:color="auto"/>
        <w:left w:val="none" w:sz="0" w:space="0" w:color="auto"/>
        <w:bottom w:val="none" w:sz="0" w:space="0" w:color="auto"/>
        <w:right w:val="none" w:sz="0" w:space="0" w:color="auto"/>
      </w:divBdr>
    </w:div>
    <w:div w:id="748968186">
      <w:bodyDiv w:val="1"/>
      <w:marLeft w:val="0"/>
      <w:marRight w:val="0"/>
      <w:marTop w:val="0"/>
      <w:marBottom w:val="0"/>
      <w:divBdr>
        <w:top w:val="none" w:sz="0" w:space="0" w:color="auto"/>
        <w:left w:val="none" w:sz="0" w:space="0" w:color="auto"/>
        <w:bottom w:val="none" w:sz="0" w:space="0" w:color="auto"/>
        <w:right w:val="none" w:sz="0" w:space="0" w:color="auto"/>
      </w:divBdr>
    </w:div>
    <w:div w:id="773668421">
      <w:bodyDiv w:val="1"/>
      <w:marLeft w:val="0"/>
      <w:marRight w:val="0"/>
      <w:marTop w:val="0"/>
      <w:marBottom w:val="0"/>
      <w:divBdr>
        <w:top w:val="none" w:sz="0" w:space="0" w:color="auto"/>
        <w:left w:val="none" w:sz="0" w:space="0" w:color="auto"/>
        <w:bottom w:val="none" w:sz="0" w:space="0" w:color="auto"/>
        <w:right w:val="none" w:sz="0" w:space="0" w:color="auto"/>
      </w:divBdr>
    </w:div>
    <w:div w:id="1002392462">
      <w:bodyDiv w:val="1"/>
      <w:marLeft w:val="0"/>
      <w:marRight w:val="0"/>
      <w:marTop w:val="0"/>
      <w:marBottom w:val="0"/>
      <w:divBdr>
        <w:top w:val="none" w:sz="0" w:space="0" w:color="auto"/>
        <w:left w:val="none" w:sz="0" w:space="0" w:color="auto"/>
        <w:bottom w:val="none" w:sz="0" w:space="0" w:color="auto"/>
        <w:right w:val="none" w:sz="0" w:space="0" w:color="auto"/>
      </w:divBdr>
    </w:div>
    <w:div w:id="1210653653">
      <w:bodyDiv w:val="1"/>
      <w:marLeft w:val="0"/>
      <w:marRight w:val="0"/>
      <w:marTop w:val="0"/>
      <w:marBottom w:val="0"/>
      <w:divBdr>
        <w:top w:val="none" w:sz="0" w:space="0" w:color="auto"/>
        <w:left w:val="none" w:sz="0" w:space="0" w:color="auto"/>
        <w:bottom w:val="none" w:sz="0" w:space="0" w:color="auto"/>
        <w:right w:val="none" w:sz="0" w:space="0" w:color="auto"/>
      </w:divBdr>
    </w:div>
    <w:div w:id="1394695621">
      <w:bodyDiv w:val="1"/>
      <w:marLeft w:val="0"/>
      <w:marRight w:val="0"/>
      <w:marTop w:val="0"/>
      <w:marBottom w:val="0"/>
      <w:divBdr>
        <w:top w:val="none" w:sz="0" w:space="0" w:color="auto"/>
        <w:left w:val="none" w:sz="0" w:space="0" w:color="auto"/>
        <w:bottom w:val="none" w:sz="0" w:space="0" w:color="auto"/>
        <w:right w:val="none" w:sz="0" w:space="0" w:color="auto"/>
      </w:divBdr>
    </w:div>
    <w:div w:id="1403719175">
      <w:bodyDiv w:val="1"/>
      <w:marLeft w:val="0"/>
      <w:marRight w:val="0"/>
      <w:marTop w:val="0"/>
      <w:marBottom w:val="0"/>
      <w:divBdr>
        <w:top w:val="none" w:sz="0" w:space="0" w:color="auto"/>
        <w:left w:val="none" w:sz="0" w:space="0" w:color="auto"/>
        <w:bottom w:val="none" w:sz="0" w:space="0" w:color="auto"/>
        <w:right w:val="none" w:sz="0" w:space="0" w:color="auto"/>
      </w:divBdr>
    </w:div>
    <w:div w:id="1479572442">
      <w:bodyDiv w:val="1"/>
      <w:marLeft w:val="0"/>
      <w:marRight w:val="0"/>
      <w:marTop w:val="0"/>
      <w:marBottom w:val="0"/>
      <w:divBdr>
        <w:top w:val="none" w:sz="0" w:space="0" w:color="auto"/>
        <w:left w:val="none" w:sz="0" w:space="0" w:color="auto"/>
        <w:bottom w:val="none" w:sz="0" w:space="0" w:color="auto"/>
        <w:right w:val="none" w:sz="0" w:space="0" w:color="auto"/>
      </w:divBdr>
    </w:div>
    <w:div w:id="1548762144">
      <w:bodyDiv w:val="1"/>
      <w:marLeft w:val="0"/>
      <w:marRight w:val="0"/>
      <w:marTop w:val="0"/>
      <w:marBottom w:val="0"/>
      <w:divBdr>
        <w:top w:val="none" w:sz="0" w:space="0" w:color="auto"/>
        <w:left w:val="none" w:sz="0" w:space="0" w:color="auto"/>
        <w:bottom w:val="none" w:sz="0" w:space="0" w:color="auto"/>
        <w:right w:val="none" w:sz="0" w:space="0" w:color="auto"/>
      </w:divBdr>
    </w:div>
    <w:div w:id="1634405610">
      <w:bodyDiv w:val="1"/>
      <w:marLeft w:val="0"/>
      <w:marRight w:val="0"/>
      <w:marTop w:val="0"/>
      <w:marBottom w:val="0"/>
      <w:divBdr>
        <w:top w:val="none" w:sz="0" w:space="0" w:color="auto"/>
        <w:left w:val="none" w:sz="0" w:space="0" w:color="auto"/>
        <w:bottom w:val="none" w:sz="0" w:space="0" w:color="auto"/>
        <w:right w:val="none" w:sz="0" w:space="0" w:color="auto"/>
      </w:divBdr>
    </w:div>
    <w:div w:id="1778911964">
      <w:bodyDiv w:val="1"/>
      <w:marLeft w:val="0"/>
      <w:marRight w:val="0"/>
      <w:marTop w:val="0"/>
      <w:marBottom w:val="0"/>
      <w:divBdr>
        <w:top w:val="none" w:sz="0" w:space="0" w:color="auto"/>
        <w:left w:val="none" w:sz="0" w:space="0" w:color="auto"/>
        <w:bottom w:val="none" w:sz="0" w:space="0" w:color="auto"/>
        <w:right w:val="none" w:sz="0" w:space="0" w:color="auto"/>
      </w:divBdr>
    </w:div>
    <w:div w:id="1807355957">
      <w:bodyDiv w:val="1"/>
      <w:marLeft w:val="0"/>
      <w:marRight w:val="0"/>
      <w:marTop w:val="0"/>
      <w:marBottom w:val="0"/>
      <w:divBdr>
        <w:top w:val="none" w:sz="0" w:space="0" w:color="auto"/>
        <w:left w:val="none" w:sz="0" w:space="0" w:color="auto"/>
        <w:bottom w:val="none" w:sz="0" w:space="0" w:color="auto"/>
        <w:right w:val="none" w:sz="0" w:space="0" w:color="auto"/>
      </w:divBdr>
    </w:div>
    <w:div w:id="1856573708">
      <w:bodyDiv w:val="1"/>
      <w:marLeft w:val="0"/>
      <w:marRight w:val="0"/>
      <w:marTop w:val="0"/>
      <w:marBottom w:val="0"/>
      <w:divBdr>
        <w:top w:val="none" w:sz="0" w:space="0" w:color="auto"/>
        <w:left w:val="none" w:sz="0" w:space="0" w:color="auto"/>
        <w:bottom w:val="none" w:sz="0" w:space="0" w:color="auto"/>
        <w:right w:val="none" w:sz="0" w:space="0" w:color="auto"/>
      </w:divBdr>
    </w:div>
    <w:div w:id="1865242665">
      <w:bodyDiv w:val="1"/>
      <w:marLeft w:val="0"/>
      <w:marRight w:val="0"/>
      <w:marTop w:val="0"/>
      <w:marBottom w:val="0"/>
      <w:divBdr>
        <w:top w:val="none" w:sz="0" w:space="0" w:color="auto"/>
        <w:left w:val="none" w:sz="0" w:space="0" w:color="auto"/>
        <w:bottom w:val="none" w:sz="0" w:space="0" w:color="auto"/>
        <w:right w:val="none" w:sz="0" w:space="0" w:color="auto"/>
      </w:divBdr>
    </w:div>
    <w:div w:id="1878471920">
      <w:bodyDiv w:val="1"/>
      <w:marLeft w:val="0"/>
      <w:marRight w:val="0"/>
      <w:marTop w:val="0"/>
      <w:marBottom w:val="0"/>
      <w:divBdr>
        <w:top w:val="none" w:sz="0" w:space="0" w:color="auto"/>
        <w:left w:val="none" w:sz="0" w:space="0" w:color="auto"/>
        <w:bottom w:val="none" w:sz="0" w:space="0" w:color="auto"/>
        <w:right w:val="none" w:sz="0" w:space="0" w:color="auto"/>
      </w:divBdr>
    </w:div>
    <w:div w:id="1971664387">
      <w:bodyDiv w:val="1"/>
      <w:marLeft w:val="0"/>
      <w:marRight w:val="0"/>
      <w:marTop w:val="0"/>
      <w:marBottom w:val="0"/>
      <w:divBdr>
        <w:top w:val="none" w:sz="0" w:space="0" w:color="auto"/>
        <w:left w:val="none" w:sz="0" w:space="0" w:color="auto"/>
        <w:bottom w:val="none" w:sz="0" w:space="0" w:color="auto"/>
        <w:right w:val="none" w:sz="0" w:space="0" w:color="auto"/>
      </w:divBdr>
    </w:div>
    <w:div w:id="2031686183">
      <w:bodyDiv w:val="1"/>
      <w:marLeft w:val="0"/>
      <w:marRight w:val="0"/>
      <w:marTop w:val="0"/>
      <w:marBottom w:val="0"/>
      <w:divBdr>
        <w:top w:val="none" w:sz="0" w:space="0" w:color="auto"/>
        <w:left w:val="none" w:sz="0" w:space="0" w:color="auto"/>
        <w:bottom w:val="none" w:sz="0" w:space="0" w:color="auto"/>
        <w:right w:val="none" w:sz="0" w:space="0" w:color="auto"/>
      </w:divBdr>
    </w:div>
    <w:div w:id="2037656056">
      <w:bodyDiv w:val="1"/>
      <w:marLeft w:val="0"/>
      <w:marRight w:val="0"/>
      <w:marTop w:val="0"/>
      <w:marBottom w:val="0"/>
      <w:divBdr>
        <w:top w:val="none" w:sz="0" w:space="0" w:color="auto"/>
        <w:left w:val="none" w:sz="0" w:space="0" w:color="auto"/>
        <w:bottom w:val="none" w:sz="0" w:space="0" w:color="auto"/>
        <w:right w:val="none" w:sz="0" w:space="0" w:color="auto"/>
      </w:divBdr>
    </w:div>
    <w:div w:id="2085107724">
      <w:bodyDiv w:val="1"/>
      <w:marLeft w:val="0"/>
      <w:marRight w:val="0"/>
      <w:marTop w:val="0"/>
      <w:marBottom w:val="0"/>
      <w:divBdr>
        <w:top w:val="none" w:sz="0" w:space="0" w:color="auto"/>
        <w:left w:val="none" w:sz="0" w:space="0" w:color="auto"/>
        <w:bottom w:val="none" w:sz="0" w:space="0" w:color="auto"/>
        <w:right w:val="none" w:sz="0" w:space="0" w:color="auto"/>
      </w:divBdr>
    </w:div>
    <w:div w:id="21274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DC25B-1AEA-4889-9216-7F815189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5510724</TotalTime>
  <Pages>15</Pages>
  <Words>3995</Words>
  <Characters>22777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232</cp:revision>
  <cp:lastPrinted>2017-06-16T02:50:00Z</cp:lastPrinted>
  <dcterms:created xsi:type="dcterms:W3CDTF">2015-05-25T05:26:00Z</dcterms:created>
  <dcterms:modified xsi:type="dcterms:W3CDTF">2024-06-04T03:07:00Z</dcterms:modified>
</cp:coreProperties>
</file>